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53642" w14:textId="77777777" w:rsidR="001F65C6" w:rsidRPr="001F65C6" w:rsidRDefault="001F65C6" w:rsidP="001F65C6">
      <w:pPr>
        <w:jc w:val="center"/>
        <w:rPr>
          <w:rFonts w:ascii="Garamond" w:hAnsi="Garamond"/>
          <w:b/>
          <w:smallCaps/>
          <w:sz w:val="28"/>
          <w:szCs w:val="28"/>
        </w:rPr>
      </w:pPr>
      <w:r w:rsidRPr="001F65C6">
        <w:rPr>
          <w:noProof/>
        </w:rPr>
        <w:t>_______________</w:t>
      </w:r>
      <w:r w:rsidRPr="001F65C6">
        <w:rPr>
          <w:rFonts w:ascii="Garamond" w:hAnsi="Garamond"/>
          <w:b/>
          <w:smallCaps/>
          <w:sz w:val="28"/>
          <w:szCs w:val="28"/>
        </w:rPr>
        <w:t xml:space="preserve">______________ </w:t>
      </w:r>
      <w:r w:rsidRPr="001F65C6">
        <w:rPr>
          <w:sz w:val="28"/>
          <w:szCs w:val="28"/>
          <w:lang w:val="sq-AL"/>
        </w:rPr>
        <w:object w:dxaOrig="795" w:dyaOrig="915" w14:anchorId="0E1EAF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5" o:title=""/>
          </v:shape>
          <o:OLEObject Type="Embed" ProgID="PBrush" ShapeID="_x0000_i1025" DrawAspect="Content" ObjectID="_1793518547" r:id="rId6"/>
        </w:object>
      </w:r>
      <w:r w:rsidRPr="001F65C6">
        <w:rPr>
          <w:rFonts w:ascii="Garamond" w:hAnsi="Garamond"/>
          <w:b/>
          <w:smallCaps/>
          <w:sz w:val="28"/>
          <w:szCs w:val="28"/>
          <w:lang w:val="sq-AL"/>
        </w:rPr>
        <w:t xml:space="preserve"> </w:t>
      </w:r>
      <w:r w:rsidRPr="001F65C6">
        <w:rPr>
          <w:rFonts w:ascii="Garamond" w:hAnsi="Garamond"/>
          <w:b/>
          <w:smallCaps/>
          <w:sz w:val="28"/>
          <w:szCs w:val="28"/>
        </w:rPr>
        <w:t>_______________________</w:t>
      </w:r>
      <w:r w:rsidRPr="001F65C6">
        <w:rPr>
          <w:rFonts w:ascii="Garamond" w:hAnsi="Garamond"/>
          <w:b/>
          <w:smallCaps/>
          <w:noProof/>
          <w:sz w:val="28"/>
          <w:szCs w:val="28"/>
        </w:rPr>
        <w:drawing>
          <wp:inline distT="0" distB="0" distL="0" distR="0" wp14:anchorId="4A42699A" wp14:editId="70DA128F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F34B4" w14:textId="77777777" w:rsidR="001F65C6" w:rsidRPr="001F65C6" w:rsidRDefault="001F65C6" w:rsidP="001F65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F65C6">
        <w:rPr>
          <w:rFonts w:ascii="Times New Roman" w:hAnsi="Times New Roman" w:cs="Times New Roman"/>
          <w:b/>
        </w:rPr>
        <w:t xml:space="preserve">R E P U B L I K </w:t>
      </w:r>
      <w:proofErr w:type="gramStart"/>
      <w:r w:rsidRPr="001F65C6">
        <w:rPr>
          <w:rFonts w:ascii="Times New Roman" w:hAnsi="Times New Roman" w:cs="Times New Roman"/>
          <w:b/>
        </w:rPr>
        <w:t>A  E</w:t>
      </w:r>
      <w:proofErr w:type="gramEnd"/>
      <w:r w:rsidRPr="001F65C6">
        <w:rPr>
          <w:rFonts w:ascii="Times New Roman" w:hAnsi="Times New Roman" w:cs="Times New Roman"/>
          <w:b/>
        </w:rPr>
        <w:t xml:space="preserve">  S H Q I P Ë R I S Ë</w:t>
      </w:r>
    </w:p>
    <w:p w14:paraId="09F5B61C" w14:textId="77777777" w:rsidR="001F65C6" w:rsidRPr="001F65C6" w:rsidRDefault="001F65C6" w:rsidP="001F65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F65C6">
        <w:rPr>
          <w:rFonts w:ascii="Times New Roman" w:hAnsi="Times New Roman" w:cs="Times New Roman"/>
          <w:b/>
        </w:rPr>
        <w:t>BASHKIA PËRMET</w:t>
      </w:r>
    </w:p>
    <w:p w14:paraId="174834B7" w14:textId="77777777" w:rsidR="00CB1A9F" w:rsidRDefault="00CB1A9F" w:rsidP="005E6022">
      <w:pPr>
        <w:spacing w:after="0"/>
        <w:jc w:val="center"/>
        <w:rPr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5E6022" w14:paraId="75DF28EE" w14:textId="77777777" w:rsidTr="00A97744">
        <w:trPr>
          <w:trHeight w:val="1104"/>
          <w:jc w:val="center"/>
        </w:trPr>
        <w:tc>
          <w:tcPr>
            <w:tcW w:w="8996" w:type="dxa"/>
            <w:shd w:val="clear" w:color="auto" w:fill="E5B8B7" w:themeFill="accent2" w:themeFillTint="66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481B0468" w14:textId="77777777" w:rsidR="00763C91" w:rsidRPr="007C0D64" w:rsidRDefault="00763C91" w:rsidP="00763C91">
            <w:pPr>
              <w:spacing w:after="0"/>
              <w:jc w:val="center"/>
              <w:rPr>
                <w:b/>
                <w:color w:val="000000" w:themeColor="text1"/>
                <w:sz w:val="32"/>
                <w:szCs w:val="32"/>
                <w:lang w:val="pt-BR" w:eastAsia="en-GB"/>
              </w:rPr>
            </w:pPr>
            <w:r w:rsidRPr="007C0D64">
              <w:rPr>
                <w:b/>
                <w:color w:val="000000" w:themeColor="text1"/>
                <w:sz w:val="32"/>
                <w:szCs w:val="32"/>
                <w:lang w:val="pt-BR" w:eastAsia="en-GB"/>
              </w:rPr>
              <w:t xml:space="preserve">SHPALLJE </w:t>
            </w:r>
          </w:p>
          <w:p w14:paraId="4F84DEE6" w14:textId="77777777" w:rsidR="00763C91" w:rsidRPr="007C0D64" w:rsidRDefault="00763C91" w:rsidP="00763C91">
            <w:pPr>
              <w:spacing w:after="0"/>
              <w:jc w:val="center"/>
              <w:rPr>
                <w:b/>
                <w:color w:val="000000" w:themeColor="text1"/>
                <w:sz w:val="32"/>
                <w:szCs w:val="32"/>
                <w:lang w:val="pt-BR" w:eastAsia="en-GB"/>
              </w:rPr>
            </w:pPr>
            <w:r w:rsidRPr="007C0D64">
              <w:rPr>
                <w:b/>
                <w:color w:val="000000" w:themeColor="text1"/>
                <w:sz w:val="32"/>
                <w:szCs w:val="32"/>
                <w:lang w:val="pt-BR" w:eastAsia="en-GB"/>
              </w:rPr>
              <w:t>PËR LËVIZJE PARALELE</w:t>
            </w:r>
          </w:p>
          <w:p w14:paraId="37680495" w14:textId="77777777" w:rsidR="00763C91" w:rsidRPr="007C0D64" w:rsidRDefault="00763C91" w:rsidP="00763C91">
            <w:pPr>
              <w:spacing w:after="0"/>
              <w:jc w:val="center"/>
              <w:rPr>
                <w:b/>
                <w:color w:val="000000" w:themeColor="text1"/>
                <w:sz w:val="32"/>
                <w:szCs w:val="32"/>
                <w:lang w:val="pt-BR" w:eastAsia="en-GB"/>
              </w:rPr>
            </w:pPr>
            <w:r w:rsidRPr="007C0D64">
              <w:rPr>
                <w:b/>
                <w:color w:val="000000" w:themeColor="text1"/>
                <w:sz w:val="32"/>
                <w:szCs w:val="32"/>
                <w:lang w:val="pt-BR" w:eastAsia="en-GB"/>
              </w:rPr>
              <w:t>PRANIM NË SHËRBIM CIVIL</w:t>
            </w:r>
          </w:p>
          <w:p w14:paraId="2C84989A" w14:textId="77777777" w:rsidR="005E6022" w:rsidRDefault="00763C91" w:rsidP="00763C91">
            <w:pPr>
              <w:spacing w:after="0"/>
              <w:jc w:val="center"/>
              <w:rPr>
                <w:sz w:val="28"/>
                <w:szCs w:val="28"/>
                <w:lang w:val="pt-BR" w:eastAsia="en-GB"/>
              </w:rPr>
            </w:pPr>
            <w:r w:rsidRPr="007C0D64">
              <w:rPr>
                <w:b/>
                <w:color w:val="000000" w:themeColor="text1"/>
                <w:sz w:val="32"/>
                <w:szCs w:val="32"/>
                <w:lang w:val="pt-BR" w:eastAsia="en-GB"/>
              </w:rPr>
              <w:t>NË PLOTËSIMIN E VENDIT TË LIRË NË KATEGORINË EKZEKUTIVE</w:t>
            </w:r>
          </w:p>
        </w:tc>
      </w:tr>
    </w:tbl>
    <w:p w14:paraId="0D321C43" w14:textId="77777777" w:rsidR="005E6022" w:rsidRDefault="005E6022" w:rsidP="005E6022">
      <w:pPr>
        <w:spacing w:after="0"/>
        <w:jc w:val="center"/>
        <w:rPr>
          <w:b/>
          <w:sz w:val="24"/>
          <w:szCs w:val="24"/>
          <w:lang w:val="pt-BR"/>
        </w:rPr>
      </w:pPr>
    </w:p>
    <w:p w14:paraId="5672FC19" w14:textId="77777777" w:rsidR="005E6022" w:rsidRDefault="005E6022" w:rsidP="006509DF">
      <w:pPr>
        <w:spacing w:after="0"/>
        <w:rPr>
          <w:b/>
          <w:sz w:val="24"/>
          <w:szCs w:val="24"/>
          <w:lang w:val="pt-BR"/>
        </w:rPr>
      </w:pPr>
      <w:bookmarkStart w:id="0" w:name="_Hlk84343542"/>
      <w:r>
        <w:rPr>
          <w:b/>
          <w:sz w:val="24"/>
          <w:szCs w:val="24"/>
          <w:lang w:val="pt-BR"/>
        </w:rPr>
        <w:t>Lloji i Diplomes “</w:t>
      </w:r>
      <w:r w:rsidR="0056133C">
        <w:rPr>
          <w:b/>
          <w:sz w:val="24"/>
          <w:szCs w:val="24"/>
          <w:lang w:val="pt-BR"/>
        </w:rPr>
        <w:t>Shkenca Ekonomike</w:t>
      </w:r>
      <w:r w:rsidR="008E3DDA">
        <w:rPr>
          <w:b/>
          <w:sz w:val="24"/>
          <w:szCs w:val="24"/>
          <w:lang w:val="pt-BR"/>
        </w:rPr>
        <w:t>”</w:t>
      </w:r>
      <w:r>
        <w:rPr>
          <w:b/>
          <w:sz w:val="24"/>
          <w:szCs w:val="24"/>
          <w:lang w:val="pt-BR"/>
        </w:rPr>
        <w:t>,  niveli mi</w:t>
      </w:r>
      <w:r w:rsidR="000B592B">
        <w:rPr>
          <w:b/>
          <w:sz w:val="24"/>
          <w:szCs w:val="24"/>
          <w:lang w:val="pt-BR"/>
        </w:rPr>
        <w:t xml:space="preserve">nimal i diplomes </w:t>
      </w:r>
      <w:r w:rsidR="009A4593">
        <w:rPr>
          <w:b/>
          <w:sz w:val="24"/>
          <w:szCs w:val="24"/>
          <w:lang w:val="pt-BR"/>
        </w:rPr>
        <w:t>“</w:t>
      </w:r>
      <w:r w:rsidR="000B592B">
        <w:rPr>
          <w:b/>
          <w:sz w:val="24"/>
          <w:szCs w:val="24"/>
          <w:lang w:val="pt-BR"/>
        </w:rPr>
        <w:t>Bachelor</w:t>
      </w:r>
      <w:r w:rsidR="009A4593">
        <w:rPr>
          <w:b/>
          <w:sz w:val="24"/>
          <w:szCs w:val="24"/>
          <w:lang w:val="pt-BR"/>
        </w:rPr>
        <w:t>”</w:t>
      </w:r>
      <w:r w:rsidR="000B592B">
        <w:rPr>
          <w:b/>
          <w:sz w:val="24"/>
          <w:szCs w:val="24"/>
          <w:lang w:val="pt-BR"/>
        </w:rPr>
        <w:t xml:space="preserve"> </w:t>
      </w:r>
    </w:p>
    <w:bookmarkEnd w:id="0"/>
    <w:p w14:paraId="143E290C" w14:textId="77777777" w:rsidR="005E6022" w:rsidRDefault="005E6022" w:rsidP="005E6022">
      <w:pPr>
        <w:spacing w:after="240"/>
        <w:jc w:val="both"/>
        <w:rPr>
          <w:lang w:val="pt-BR"/>
        </w:rPr>
      </w:pPr>
      <w:r>
        <w:rPr>
          <w:sz w:val="24"/>
          <w:szCs w:val="24"/>
          <w:lang w:val="pt-BR"/>
        </w:rPr>
        <w:t xml:space="preserve">Në zbatim të nenit </w:t>
      </w:r>
      <w:r>
        <w:rPr>
          <w:sz w:val="24"/>
          <w:szCs w:val="24"/>
          <w:lang w:val="pt-BR"/>
        </w:rPr>
        <w:softHyphen/>
      </w:r>
      <w:r>
        <w:rPr>
          <w:sz w:val="24"/>
          <w:szCs w:val="24"/>
          <w:lang w:val="pt-BR"/>
        </w:rPr>
        <w:softHyphen/>
      </w:r>
      <w:r>
        <w:rPr>
          <w:sz w:val="24"/>
          <w:szCs w:val="24"/>
          <w:lang w:val="pt-BR"/>
        </w:rPr>
        <w:softHyphen/>
        <w:t xml:space="preserve">22 dhe nenit 25, të ligjit 152/2013 “Për nëpunësin civil” i ndryshuar, si dhe </w:t>
      </w:r>
      <w:r w:rsidR="0056133C">
        <w:rPr>
          <w:sz w:val="24"/>
          <w:szCs w:val="24"/>
          <w:lang w:val="pt-BR"/>
        </w:rPr>
        <w:t>Kreut II, IV dhe VII te</w:t>
      </w:r>
      <w:r>
        <w:rPr>
          <w:sz w:val="24"/>
          <w:szCs w:val="24"/>
          <w:lang w:val="pt-BR"/>
        </w:rPr>
        <w:t xml:space="preserve"> Vendimit nr. </w:t>
      </w:r>
      <w:r>
        <w:rPr>
          <w:rFonts w:cs="Helvetica"/>
          <w:sz w:val="24"/>
          <w:szCs w:val="24"/>
          <w:shd w:val="clear" w:color="auto" w:fill="FFFFFF"/>
          <w:lang w:val="pt-BR"/>
        </w:rPr>
        <w:t>243, datë 18/03/2015</w:t>
      </w:r>
      <w:r>
        <w:rPr>
          <w:sz w:val="24"/>
          <w:szCs w:val="24"/>
          <w:lang w:val="pt-BR"/>
        </w:rPr>
        <w:t xml:space="preserve">, të Këshillit të Ministrave, </w:t>
      </w:r>
      <w:r w:rsidR="0056133C">
        <w:rPr>
          <w:sz w:val="24"/>
          <w:szCs w:val="24"/>
          <w:lang w:val="pt-BR"/>
        </w:rPr>
        <w:t>Bashkia Permet</w:t>
      </w:r>
      <w:r>
        <w:rPr>
          <w:sz w:val="24"/>
          <w:szCs w:val="24"/>
          <w:lang w:val="pt-BR"/>
        </w:rPr>
        <w:t xml:space="preserve"> shpall procedurat  e lëvizjes paralele dhe te pranimit ne sherbimin civil per kategorine ekzekutive për grupin e pozicioneve:</w:t>
      </w:r>
    </w:p>
    <w:p w14:paraId="2FB95C4B" w14:textId="501D7833" w:rsidR="005E6022" w:rsidRDefault="008E3DDA" w:rsidP="005E6022">
      <w:pPr>
        <w:numPr>
          <w:ilvl w:val="0"/>
          <w:numId w:val="1"/>
        </w:numPr>
        <w:spacing w:after="0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Specialiste</w:t>
      </w:r>
      <w:proofErr w:type="spellEnd"/>
      <w:r>
        <w:rPr>
          <w:sz w:val="24"/>
          <w:szCs w:val="24"/>
        </w:rPr>
        <w:t xml:space="preserve"> finance</w:t>
      </w:r>
      <w:r w:rsidR="0056133C">
        <w:rPr>
          <w:sz w:val="24"/>
          <w:szCs w:val="24"/>
        </w:rPr>
        <w:tab/>
      </w:r>
      <w:r w:rsidR="0056133C">
        <w:rPr>
          <w:sz w:val="24"/>
          <w:szCs w:val="24"/>
        </w:rPr>
        <w:tab/>
      </w:r>
      <w:r w:rsidR="0056133C">
        <w:rPr>
          <w:sz w:val="24"/>
          <w:szCs w:val="24"/>
        </w:rPr>
        <w:tab/>
      </w:r>
      <w:proofErr w:type="spellStart"/>
      <w:proofErr w:type="gramStart"/>
      <w:r w:rsidR="0056133C">
        <w:rPr>
          <w:sz w:val="24"/>
          <w:szCs w:val="24"/>
        </w:rPr>
        <w:t>kategoria</w:t>
      </w:r>
      <w:proofErr w:type="spellEnd"/>
      <w:r w:rsidR="0056133C">
        <w:rPr>
          <w:sz w:val="24"/>
          <w:szCs w:val="24"/>
        </w:rPr>
        <w:t xml:space="preserve"> </w:t>
      </w:r>
      <w:r w:rsidR="00B6089E">
        <w:rPr>
          <w:sz w:val="24"/>
          <w:szCs w:val="24"/>
        </w:rPr>
        <w:t xml:space="preserve"> I</w:t>
      </w:r>
      <w:r w:rsidR="0056133C">
        <w:rPr>
          <w:sz w:val="24"/>
          <w:szCs w:val="24"/>
        </w:rPr>
        <w:t>V</w:t>
      </w:r>
      <w:proofErr w:type="gramEnd"/>
      <w:r w:rsidR="0056133C">
        <w:rPr>
          <w:sz w:val="24"/>
          <w:szCs w:val="24"/>
        </w:rPr>
        <w:t>-</w:t>
      </w:r>
      <w:r w:rsidR="006D31E2">
        <w:rPr>
          <w:sz w:val="24"/>
          <w:szCs w:val="24"/>
        </w:rPr>
        <w:t>3</w:t>
      </w:r>
      <w:r w:rsidR="0052779C">
        <w:rPr>
          <w:sz w:val="24"/>
          <w:szCs w:val="24"/>
        </w:rPr>
        <w:tab/>
      </w:r>
      <w:r w:rsidR="0052779C">
        <w:rPr>
          <w:sz w:val="24"/>
          <w:szCs w:val="24"/>
        </w:rPr>
        <w:tab/>
      </w:r>
      <w:r w:rsidR="00A97744">
        <w:rPr>
          <w:sz w:val="24"/>
          <w:szCs w:val="24"/>
        </w:rPr>
        <w:t>1</w:t>
      </w:r>
      <w:r w:rsidR="0052779C">
        <w:rPr>
          <w:sz w:val="24"/>
          <w:szCs w:val="24"/>
        </w:rPr>
        <w:t xml:space="preserve"> </w:t>
      </w:r>
      <w:proofErr w:type="spellStart"/>
      <w:r w:rsidR="0052779C">
        <w:rPr>
          <w:sz w:val="24"/>
          <w:szCs w:val="24"/>
        </w:rPr>
        <w:t>vende</w:t>
      </w:r>
      <w:proofErr w:type="spellEnd"/>
      <w:r w:rsidR="0052779C">
        <w:rPr>
          <w:sz w:val="24"/>
          <w:szCs w:val="24"/>
        </w:rPr>
        <w:t xml:space="preserve"> </w:t>
      </w:r>
      <w:proofErr w:type="spellStart"/>
      <w:r w:rsidR="0052779C">
        <w:rPr>
          <w:sz w:val="24"/>
          <w:szCs w:val="24"/>
        </w:rPr>
        <w:t>vakante</w:t>
      </w:r>
      <w:proofErr w:type="spellEnd"/>
    </w:p>
    <w:p w14:paraId="75168627" w14:textId="77777777" w:rsidR="005E6022" w:rsidRDefault="005E6022" w:rsidP="005E6022">
      <w:pPr>
        <w:spacing w:after="0"/>
        <w:jc w:val="both"/>
      </w:pPr>
    </w:p>
    <w:p w14:paraId="7C258F5C" w14:textId="77777777" w:rsidR="005E6022" w:rsidRDefault="005E6022" w:rsidP="005E6022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Pozicionet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më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sipër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, u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ofrohen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fillimisht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nëpunësve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civilë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të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së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njëjtës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kategori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për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procedurën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e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lëvizjes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paralele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!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Vetëm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në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rast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se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nga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këto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pozicione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,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në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përfundim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të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procedurës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së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lëvizjes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paralele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,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rezulton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se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ende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ka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pozicione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vakante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,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ato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janë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të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vlefshme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për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konkurimin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nëpërmjet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procedurës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së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pranimit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në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shërbimin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civil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për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kategorinë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 xml:space="preserve"> </w:t>
      </w:r>
      <w:proofErr w:type="spellStart"/>
      <w:r>
        <w:rPr>
          <w:rFonts w:ascii="Helvetica" w:hAnsi="Helvetica" w:cs="Helvetica"/>
          <w:i/>
          <w:iCs/>
          <w:color w:val="FF0000"/>
          <w:shd w:val="clear" w:color="auto" w:fill="FFFF99"/>
        </w:rPr>
        <w:t>ekzekutive</w:t>
      </w:r>
      <w:proofErr w:type="spellEnd"/>
      <w:r>
        <w:rPr>
          <w:rFonts w:ascii="Helvetica" w:hAnsi="Helvetica" w:cs="Helvetica"/>
          <w:i/>
          <w:iCs/>
          <w:color w:val="FF0000"/>
          <w:shd w:val="clear" w:color="auto" w:fill="FFFF99"/>
        </w:rPr>
        <w:t>.</w:t>
      </w:r>
    </w:p>
    <w:p w14:paraId="47F9ACBD" w14:textId="77777777" w:rsidR="000B592B" w:rsidRDefault="000B592B" w:rsidP="005E6022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</w:p>
    <w:p w14:paraId="5064B34A" w14:textId="77777777" w:rsidR="005E6022" w:rsidRDefault="005E6022" w:rsidP="005E6022">
      <w:pPr>
        <w:spacing w:after="0"/>
        <w:jc w:val="both"/>
        <w:rPr>
          <w:rFonts w:ascii="Helvetica" w:hAnsi="Helvetica" w:cs="Helvetica"/>
          <w:b/>
          <w:caps/>
          <w:sz w:val="28"/>
          <w:szCs w:val="28"/>
        </w:rPr>
      </w:pPr>
      <w:r>
        <w:rPr>
          <w:rFonts w:ascii="Helvetica" w:hAnsi="Helvetica" w:cs="Helvetica"/>
          <w:b/>
          <w:caps/>
        </w:rPr>
        <w:t xml:space="preserve">PËR TË DY PROCEDURAT (LËVIZJE PARALELE, PRANIM NË SHËRBIMIN </w:t>
      </w:r>
      <w:proofErr w:type="gramStart"/>
      <w:r>
        <w:rPr>
          <w:rFonts w:ascii="Helvetica" w:hAnsi="Helvetica" w:cs="Helvetica"/>
          <w:b/>
          <w:caps/>
        </w:rPr>
        <w:t>CIVIL )</w:t>
      </w:r>
      <w:proofErr w:type="gramEnd"/>
      <w:r>
        <w:rPr>
          <w:rFonts w:ascii="Helvetica" w:hAnsi="Helvetica" w:cs="Helvetica"/>
          <w:b/>
          <w:caps/>
        </w:rPr>
        <w:t xml:space="preserve"> APLIKOHET NË TË NJËJTËN KOHË!</w:t>
      </w:r>
    </w:p>
    <w:p w14:paraId="423EF58D" w14:textId="77777777" w:rsidR="005E6022" w:rsidRPr="00B63E69" w:rsidRDefault="005E6022" w:rsidP="005E6022">
      <w:pPr>
        <w:pStyle w:val="Heading3"/>
        <w:shd w:val="clear" w:color="auto" w:fill="FFFFFF"/>
        <w:jc w:val="both"/>
        <w:rPr>
          <w:rFonts w:ascii="Helvetica" w:eastAsia="Calibri" w:hAnsi="Helvetica" w:cs="Helvetica"/>
          <w:sz w:val="24"/>
          <w:szCs w:val="24"/>
        </w:rPr>
      </w:pPr>
      <w:proofErr w:type="spellStart"/>
      <w:r w:rsidRPr="00B63E69">
        <w:rPr>
          <w:rFonts w:ascii="Helvetica" w:eastAsia="Calibri" w:hAnsi="Helvetica" w:cs="Helvetica"/>
          <w:sz w:val="24"/>
          <w:szCs w:val="24"/>
        </w:rPr>
        <w:t>Afati</w:t>
      </w:r>
      <w:proofErr w:type="spellEnd"/>
      <w:r w:rsidRPr="00B63E69">
        <w:rPr>
          <w:rFonts w:ascii="Helvetica" w:eastAsia="Calibri" w:hAnsi="Helvetica" w:cs="Helvetica"/>
          <w:sz w:val="24"/>
          <w:szCs w:val="24"/>
        </w:rPr>
        <w:t xml:space="preserve"> </w:t>
      </w:r>
      <w:proofErr w:type="spellStart"/>
      <w:r w:rsidRPr="00B63E69">
        <w:rPr>
          <w:rFonts w:ascii="Helvetica" w:eastAsia="Calibri" w:hAnsi="Helvetica" w:cs="Helvetica"/>
          <w:sz w:val="24"/>
          <w:szCs w:val="24"/>
        </w:rPr>
        <w:t>për</w:t>
      </w:r>
      <w:proofErr w:type="spellEnd"/>
      <w:r w:rsidRPr="00B63E69">
        <w:rPr>
          <w:rFonts w:ascii="Helvetica" w:eastAsia="Calibri" w:hAnsi="Helvetica" w:cs="Helvetica"/>
          <w:sz w:val="24"/>
          <w:szCs w:val="24"/>
        </w:rPr>
        <w:t xml:space="preserve"> </w:t>
      </w:r>
      <w:proofErr w:type="spellStart"/>
      <w:r w:rsidRPr="00B63E69">
        <w:rPr>
          <w:rFonts w:ascii="Helvetica" w:eastAsia="Calibri" w:hAnsi="Helvetica" w:cs="Helvetica"/>
          <w:sz w:val="24"/>
          <w:szCs w:val="24"/>
        </w:rPr>
        <w:t>dorëzimin</w:t>
      </w:r>
      <w:proofErr w:type="spellEnd"/>
      <w:r w:rsidRPr="00B63E69">
        <w:rPr>
          <w:rFonts w:ascii="Helvetica" w:eastAsia="Calibri" w:hAnsi="Helvetica" w:cs="Helvetica"/>
          <w:sz w:val="24"/>
          <w:szCs w:val="24"/>
        </w:rPr>
        <w:t xml:space="preserve"> e </w:t>
      </w:r>
      <w:proofErr w:type="spellStart"/>
      <w:r w:rsidRPr="00B63E69">
        <w:rPr>
          <w:rFonts w:ascii="Helvetica" w:eastAsia="Calibri" w:hAnsi="Helvetica" w:cs="Helvetica"/>
          <w:sz w:val="24"/>
          <w:szCs w:val="24"/>
        </w:rPr>
        <w:t>dokumentave</w:t>
      </w:r>
      <w:proofErr w:type="spellEnd"/>
      <w:r w:rsidRPr="00B63E69">
        <w:rPr>
          <w:rFonts w:ascii="Helvetica" w:eastAsia="Calibri" w:hAnsi="Helvetica" w:cs="Helvetica"/>
          <w:sz w:val="24"/>
          <w:szCs w:val="24"/>
        </w:rPr>
        <w:t xml:space="preserve"> </w:t>
      </w:r>
      <w:proofErr w:type="spellStart"/>
      <w:r w:rsidRPr="00B63E69">
        <w:rPr>
          <w:rFonts w:ascii="Helvetica" w:eastAsia="Calibri" w:hAnsi="Helvetica" w:cs="Helvetica"/>
          <w:sz w:val="24"/>
          <w:szCs w:val="24"/>
        </w:rPr>
        <w:t>për</w:t>
      </w:r>
      <w:proofErr w:type="spellEnd"/>
      <w:r w:rsidRPr="00B63E69">
        <w:rPr>
          <w:rFonts w:ascii="Helvetica" w:eastAsia="Calibri" w:hAnsi="Helvetica" w:cs="Helvetica"/>
          <w:sz w:val="24"/>
          <w:szCs w:val="24"/>
        </w:rPr>
        <w:t>:</w:t>
      </w:r>
    </w:p>
    <w:p w14:paraId="045EE9A2" w14:textId="67095E71" w:rsidR="005E6022" w:rsidRPr="00B63E69" w:rsidRDefault="005E6022" w:rsidP="005E6022">
      <w:pPr>
        <w:pStyle w:val="Heading2"/>
        <w:shd w:val="clear" w:color="auto" w:fill="FFFFFF"/>
        <w:jc w:val="both"/>
        <w:rPr>
          <w:rFonts w:ascii="Helvetica" w:eastAsia="Calibri" w:hAnsi="Helvetica" w:cs="Helvetica"/>
          <w:caps/>
          <w:color w:val="FF0000"/>
          <w:sz w:val="24"/>
          <w:szCs w:val="24"/>
        </w:rPr>
      </w:pPr>
      <w:r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LËVIZJE PARALELE</w:t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ab/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ab/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ab/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ab/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ab/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ab/>
      </w:r>
      <w:r w:rsidR="006D31E2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 xml:space="preserve">                 25</w:t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.</w:t>
      </w:r>
      <w:r w:rsidR="00A97744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1</w:t>
      </w:r>
      <w:r w:rsidR="006D31E2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1</w:t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.20</w:t>
      </w:r>
      <w:r w:rsidR="00A97744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2</w:t>
      </w:r>
      <w:r w:rsidR="006D31E2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4</w:t>
      </w:r>
    </w:p>
    <w:p w14:paraId="4835A34C" w14:textId="77777777" w:rsidR="005E6022" w:rsidRPr="00B63E69" w:rsidRDefault="005E6022" w:rsidP="005E6022">
      <w:pPr>
        <w:pStyle w:val="Heading3"/>
        <w:shd w:val="clear" w:color="auto" w:fill="FFFFFF"/>
        <w:jc w:val="both"/>
        <w:rPr>
          <w:rFonts w:ascii="Helvetica" w:eastAsia="Calibri" w:hAnsi="Helvetica" w:cs="Helvetica"/>
          <w:sz w:val="24"/>
          <w:szCs w:val="24"/>
        </w:rPr>
      </w:pPr>
      <w:proofErr w:type="spellStart"/>
      <w:r w:rsidRPr="00B63E69">
        <w:rPr>
          <w:rFonts w:ascii="Helvetica" w:eastAsia="Calibri" w:hAnsi="Helvetica" w:cs="Helvetica"/>
          <w:sz w:val="24"/>
          <w:szCs w:val="24"/>
        </w:rPr>
        <w:t>Afati</w:t>
      </w:r>
      <w:proofErr w:type="spellEnd"/>
      <w:r w:rsidRPr="00B63E69">
        <w:rPr>
          <w:rFonts w:ascii="Helvetica" w:eastAsia="Calibri" w:hAnsi="Helvetica" w:cs="Helvetica"/>
          <w:sz w:val="24"/>
          <w:szCs w:val="24"/>
        </w:rPr>
        <w:t xml:space="preserve"> </w:t>
      </w:r>
      <w:proofErr w:type="spellStart"/>
      <w:r w:rsidRPr="00B63E69">
        <w:rPr>
          <w:rFonts w:ascii="Helvetica" w:eastAsia="Calibri" w:hAnsi="Helvetica" w:cs="Helvetica"/>
          <w:sz w:val="24"/>
          <w:szCs w:val="24"/>
        </w:rPr>
        <w:t>për</w:t>
      </w:r>
      <w:proofErr w:type="spellEnd"/>
      <w:r w:rsidRPr="00B63E69">
        <w:rPr>
          <w:rFonts w:ascii="Helvetica" w:eastAsia="Calibri" w:hAnsi="Helvetica" w:cs="Helvetica"/>
          <w:sz w:val="24"/>
          <w:szCs w:val="24"/>
        </w:rPr>
        <w:t xml:space="preserve"> </w:t>
      </w:r>
      <w:proofErr w:type="spellStart"/>
      <w:r w:rsidRPr="00B63E69">
        <w:rPr>
          <w:rFonts w:ascii="Helvetica" w:eastAsia="Calibri" w:hAnsi="Helvetica" w:cs="Helvetica"/>
          <w:sz w:val="24"/>
          <w:szCs w:val="24"/>
        </w:rPr>
        <w:t>dorëzimin</w:t>
      </w:r>
      <w:proofErr w:type="spellEnd"/>
      <w:r w:rsidRPr="00B63E69">
        <w:rPr>
          <w:rFonts w:ascii="Helvetica" w:eastAsia="Calibri" w:hAnsi="Helvetica" w:cs="Helvetica"/>
          <w:sz w:val="24"/>
          <w:szCs w:val="24"/>
        </w:rPr>
        <w:t xml:space="preserve"> e </w:t>
      </w:r>
      <w:proofErr w:type="spellStart"/>
      <w:r w:rsidRPr="00B63E69">
        <w:rPr>
          <w:rFonts w:ascii="Helvetica" w:eastAsia="Calibri" w:hAnsi="Helvetica" w:cs="Helvetica"/>
          <w:sz w:val="24"/>
          <w:szCs w:val="24"/>
        </w:rPr>
        <w:t>dokumentave</w:t>
      </w:r>
      <w:proofErr w:type="spellEnd"/>
      <w:r w:rsidRPr="00B63E69">
        <w:rPr>
          <w:rFonts w:ascii="Helvetica" w:eastAsia="Calibri" w:hAnsi="Helvetica" w:cs="Helvetica"/>
          <w:sz w:val="24"/>
          <w:szCs w:val="24"/>
        </w:rPr>
        <w:t xml:space="preserve"> </w:t>
      </w:r>
      <w:proofErr w:type="spellStart"/>
      <w:r w:rsidRPr="00B63E69">
        <w:rPr>
          <w:rFonts w:ascii="Helvetica" w:eastAsia="Calibri" w:hAnsi="Helvetica" w:cs="Helvetica"/>
          <w:sz w:val="24"/>
          <w:szCs w:val="24"/>
        </w:rPr>
        <w:t>për</w:t>
      </w:r>
      <w:proofErr w:type="spellEnd"/>
      <w:r w:rsidRPr="00B63E69">
        <w:rPr>
          <w:rFonts w:ascii="Helvetica" w:eastAsia="Calibri" w:hAnsi="Helvetica" w:cs="Helvetica"/>
          <w:sz w:val="24"/>
          <w:szCs w:val="24"/>
        </w:rPr>
        <w:t>:</w:t>
      </w:r>
    </w:p>
    <w:p w14:paraId="4CC68455" w14:textId="50A66DD9" w:rsidR="005E6022" w:rsidRPr="00B63E69" w:rsidRDefault="005E6022" w:rsidP="005E6022">
      <w:pPr>
        <w:pStyle w:val="Heading2"/>
        <w:shd w:val="clear" w:color="auto" w:fill="FFFFFF"/>
        <w:jc w:val="both"/>
        <w:rPr>
          <w:rFonts w:ascii="Helvetica" w:eastAsia="Calibri" w:hAnsi="Helvetica" w:cs="Helvetica"/>
          <w:caps/>
          <w:color w:val="FF0000"/>
          <w:sz w:val="24"/>
          <w:szCs w:val="24"/>
        </w:rPr>
      </w:pPr>
      <w:r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PRANIM NË SHËRBIMIN CIVIL</w:t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ab/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ab/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ab/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ab/>
      </w:r>
      <w:r w:rsidR="006D31E2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 xml:space="preserve">                           02</w:t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.</w:t>
      </w:r>
      <w:r w:rsidR="00A97744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1</w:t>
      </w:r>
      <w:r w:rsidR="006D31E2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1</w:t>
      </w:r>
      <w:r w:rsidR="001E6AFB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.20</w:t>
      </w:r>
      <w:r w:rsidR="00A97744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2</w:t>
      </w:r>
      <w:r w:rsidR="006D31E2" w:rsidRPr="00B63E69">
        <w:rPr>
          <w:rFonts w:ascii="Helvetica" w:eastAsia="Calibri" w:hAnsi="Helvetica" w:cs="Helvetica"/>
          <w:caps/>
          <w:color w:val="FF0000"/>
          <w:sz w:val="24"/>
          <w:szCs w:val="24"/>
        </w:rPr>
        <w:t>4</w:t>
      </w:r>
    </w:p>
    <w:p w14:paraId="76CF9607" w14:textId="2672039B" w:rsidR="005E6022" w:rsidRDefault="005E6022" w:rsidP="005E6022"/>
    <w:p w14:paraId="7F0126A6" w14:textId="77777777" w:rsidR="00B63E69" w:rsidRDefault="00B63E69" w:rsidP="005E6022"/>
    <w:tbl>
      <w:tblPr>
        <w:tblW w:w="9855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855"/>
      </w:tblGrid>
      <w:tr w:rsidR="005E6022" w14:paraId="7B02C4E8" w14:textId="77777777" w:rsidTr="0021724D">
        <w:tc>
          <w:tcPr>
            <w:tcW w:w="9855" w:type="dxa"/>
            <w:shd w:val="clear" w:color="auto" w:fill="C00000"/>
            <w:hideMark/>
          </w:tcPr>
          <w:p w14:paraId="14BB92FE" w14:textId="77777777" w:rsidR="005E6022" w:rsidRDefault="005E6022" w:rsidP="0021724D">
            <w:pPr>
              <w:spacing w:after="0" w:line="240" w:lineRule="auto"/>
              <w:rPr>
                <w:lang w:val="en-GB" w:eastAsia="en-GB"/>
              </w:rPr>
            </w:pP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lastRenderedPageBreak/>
              <w:t>Përshkrimi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përgjithësues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punës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pozicionin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si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më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sipër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është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:</w:t>
            </w:r>
          </w:p>
        </w:tc>
      </w:tr>
    </w:tbl>
    <w:p w14:paraId="3448DFAF" w14:textId="77777777" w:rsidR="005E6022" w:rsidRDefault="005E6022" w:rsidP="005E6022">
      <w:pPr>
        <w:spacing w:after="0"/>
      </w:pPr>
    </w:p>
    <w:tbl>
      <w:tblPr>
        <w:tblW w:w="12213" w:type="dxa"/>
        <w:tblLook w:val="00A0" w:firstRow="1" w:lastRow="0" w:firstColumn="1" w:lastColumn="0" w:noHBand="0" w:noVBand="0"/>
      </w:tblPr>
      <w:tblGrid>
        <w:gridCol w:w="93"/>
        <w:gridCol w:w="615"/>
        <w:gridCol w:w="8534"/>
        <w:gridCol w:w="2971"/>
      </w:tblGrid>
      <w:tr w:rsidR="000B592B" w:rsidRPr="000B592B" w14:paraId="0BBF94D2" w14:textId="77777777" w:rsidTr="000B592B">
        <w:trPr>
          <w:gridAfter w:val="1"/>
          <w:wAfter w:w="2971" w:type="dxa"/>
          <w:trHeight w:val="1908"/>
        </w:trPr>
        <w:tc>
          <w:tcPr>
            <w:tcW w:w="9242" w:type="dxa"/>
            <w:gridSpan w:val="3"/>
          </w:tcPr>
          <w:p w14:paraId="6ABA0986" w14:textId="3DAE5125" w:rsidR="000B592B" w:rsidRPr="000B592B" w:rsidRDefault="006947F5" w:rsidP="0021724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sz w:val="24"/>
                <w:szCs w:val="24"/>
                <w:lang w:val="en-GB" w:eastAsia="en-GB"/>
              </w:rPr>
              <w:t>Implementimi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zbatimi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I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procedurave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lidhura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me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veprimet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qe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gjenerojne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shpenzime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ose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ardhura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garantimi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6D31E2">
              <w:rPr>
                <w:sz w:val="24"/>
                <w:szCs w:val="24"/>
                <w:lang w:val="en-GB" w:eastAsia="en-GB"/>
              </w:rPr>
              <w:t>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perputhshmerise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me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ligjin</w:t>
            </w:r>
            <w:proofErr w:type="spellEnd"/>
          </w:p>
          <w:p w14:paraId="7E0C486C" w14:textId="77777777" w:rsidR="000B592B" w:rsidRPr="000B592B" w:rsidRDefault="006947F5" w:rsidP="0021724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sz w:val="24"/>
                <w:szCs w:val="24"/>
                <w:lang w:val="en-GB" w:eastAsia="en-GB"/>
              </w:rPr>
              <w:t>Zbatimi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I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buxhetit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vjetor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institucionit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gjitha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vendimeve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financiare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  <w:p w14:paraId="384342E8" w14:textId="77777777" w:rsidR="000B592B" w:rsidRPr="000B592B" w:rsidRDefault="006947F5" w:rsidP="0021724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sz w:val="24"/>
                <w:szCs w:val="24"/>
                <w:lang w:val="en-GB" w:eastAsia="en-GB"/>
              </w:rPr>
              <w:t>Rregjistrimi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I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ardhurave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  <w:p w14:paraId="076A98E0" w14:textId="77777777" w:rsidR="000B592B" w:rsidRPr="000B592B" w:rsidRDefault="006947F5" w:rsidP="0021724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sz w:val="24"/>
                <w:szCs w:val="24"/>
                <w:lang w:val="en-GB" w:eastAsia="en-GB"/>
              </w:rPr>
              <w:t>Rregjistrimi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I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shpenzimeve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sipas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ligjit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brenda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vitit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financiar</w:t>
            </w:r>
            <w:proofErr w:type="spellEnd"/>
          </w:p>
          <w:p w14:paraId="1F776DA5" w14:textId="77777777" w:rsidR="000B592B" w:rsidRDefault="006947F5" w:rsidP="0021724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sz w:val="24"/>
                <w:szCs w:val="24"/>
                <w:lang w:val="en-GB" w:eastAsia="en-GB"/>
              </w:rPr>
              <w:t>Mbajtja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inventareve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  <w:p w14:paraId="43B6031F" w14:textId="77777777" w:rsidR="006947F5" w:rsidRDefault="006947F5" w:rsidP="0021724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sz w:val="24"/>
                <w:szCs w:val="24"/>
                <w:lang w:val="en-GB" w:eastAsia="en-GB"/>
              </w:rPr>
              <w:t>Kontrrolli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I magazines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levizjeve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vlerave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monetare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materialeve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ne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perputhje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me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dokumentacionin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perkates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legjislacionin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ne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fuqi</w:t>
            </w:r>
            <w:proofErr w:type="spellEnd"/>
          </w:p>
          <w:p w14:paraId="38A28E3C" w14:textId="77777777" w:rsidR="006947F5" w:rsidRPr="000B592B" w:rsidRDefault="006947F5" w:rsidP="0021724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sz w:val="24"/>
                <w:szCs w:val="24"/>
                <w:lang w:val="en-GB" w:eastAsia="en-GB"/>
              </w:rPr>
              <w:t>Ndjekja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llogaritja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gjitha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shpenzimeve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institucionit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sipas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zerave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buxhetit</w:t>
            </w:r>
            <w:proofErr w:type="spellEnd"/>
          </w:p>
          <w:p w14:paraId="4F3762B2" w14:textId="77777777" w:rsidR="000B592B" w:rsidRPr="000B592B" w:rsidRDefault="000B592B" w:rsidP="0021724D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</w:p>
          <w:p w14:paraId="1AD22AC5" w14:textId="77777777" w:rsidR="000B592B" w:rsidRPr="000B592B" w:rsidRDefault="000B592B" w:rsidP="0021724D">
            <w:pPr>
              <w:spacing w:after="0" w:line="240" w:lineRule="auto"/>
              <w:rPr>
                <w:sz w:val="24"/>
                <w:szCs w:val="24"/>
                <w:lang w:val="en-GB" w:eastAsia="en-GB"/>
              </w:rPr>
            </w:pPr>
          </w:p>
        </w:tc>
      </w:tr>
      <w:tr w:rsidR="005E6022" w:rsidRPr="000B592B" w14:paraId="05A80092" w14:textId="77777777" w:rsidTr="000B592B">
        <w:trPr>
          <w:gridBefore w:val="1"/>
          <w:wBefore w:w="93" w:type="dxa"/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CFA2E" w14:textId="77777777" w:rsidR="005E6022" w:rsidRPr="000B592B" w:rsidRDefault="005E6022" w:rsidP="0021724D">
            <w:pPr>
              <w:spacing w:after="0" w:line="360" w:lineRule="atLeast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1505" w:type="dxa"/>
            <w:gridSpan w:val="2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D691E7" w14:textId="77777777" w:rsidR="005E6022" w:rsidRPr="000B592B" w:rsidRDefault="005E6022" w:rsidP="0021724D">
            <w:pPr>
              <w:spacing w:after="0" w:line="360" w:lineRule="atLeast"/>
              <w:rPr>
                <w:rFonts w:asciiTheme="minorHAnsi" w:hAnsiTheme="minorHAnsi"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LËVIZJA PARALELE</w:t>
            </w:r>
          </w:p>
        </w:tc>
      </w:tr>
    </w:tbl>
    <w:p w14:paraId="192A969E" w14:textId="77777777" w:rsidR="005E6022" w:rsidRPr="00CB1A9F" w:rsidRDefault="005E6022" w:rsidP="005E6022">
      <w:pPr>
        <w:jc w:val="both"/>
        <w:rPr>
          <w:rFonts w:asciiTheme="minorHAnsi" w:hAnsiTheme="minorHAnsi" w:cstheme="minorHAnsi"/>
          <w:sz w:val="24"/>
          <w:szCs w:val="24"/>
          <w:lang w:val="en-GB" w:eastAsia="en-GB"/>
        </w:rPr>
      </w:pP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drejtë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këtë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procedurë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vetëm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nëpunësit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civilë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njëjtës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kategori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insitucionet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pjesë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shërbimit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civil.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5E6022" w:rsidRPr="000B592B" w14:paraId="0D2E07DC" w14:textId="77777777" w:rsidTr="0021724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1E0DA02" w14:textId="77777777" w:rsidR="005E6022" w:rsidRPr="000B592B" w:rsidRDefault="005E6022" w:rsidP="0021724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color w:val="FFFFFF"/>
                <w:sz w:val="24"/>
                <w:szCs w:val="24"/>
                <w:lang w:val="en-GB" w:eastAsia="en-GB"/>
              </w:rPr>
              <w:t>1.1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A183173" w14:textId="77777777" w:rsidR="005E6022" w:rsidRPr="000B592B" w:rsidRDefault="005E6022" w:rsidP="0021724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sz w:val="24"/>
                <w:szCs w:val="24"/>
                <w:lang w:val="en-GB" w:eastAsia="en-GB"/>
              </w:rPr>
              <w:t>KUSHTET PËR LËVIZJEN PARALELE DHE KRITERET E VEÇANTA</w:t>
            </w:r>
          </w:p>
        </w:tc>
      </w:tr>
    </w:tbl>
    <w:p w14:paraId="39F038CC" w14:textId="77777777" w:rsidR="005E6022" w:rsidRPr="000B592B" w:rsidRDefault="005E6022" w:rsidP="005E602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FBFB496" w14:textId="77777777" w:rsidR="005E6022" w:rsidRPr="000B592B" w:rsidRDefault="005E6022" w:rsidP="005E6022">
      <w:pPr>
        <w:jc w:val="both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Kandidatët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duhet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të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plotësojnë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kushtet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për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lëvizjen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paralele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si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vijon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>:</w:t>
      </w:r>
    </w:p>
    <w:p w14:paraId="087FCD77" w14:textId="77777777" w:rsidR="005E6022" w:rsidRPr="000B592B" w:rsidRDefault="005E6022" w:rsidP="005E6022">
      <w:pPr>
        <w:rPr>
          <w:rFonts w:asciiTheme="minorHAnsi" w:hAnsiTheme="minorHAnsi" w:cstheme="minorHAnsi"/>
          <w:sz w:val="24"/>
          <w:szCs w:val="24"/>
        </w:rPr>
      </w:pP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jenë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nëpunës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civilë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konfirmuar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brenda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njëjtës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kategori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0B592B">
        <w:rPr>
          <w:rFonts w:asciiTheme="minorHAnsi" w:hAnsiTheme="minorHAnsi" w:cstheme="minorHAnsi"/>
          <w:sz w:val="24"/>
          <w:szCs w:val="24"/>
        </w:rPr>
        <w:t> </w:t>
      </w:r>
      <w:r w:rsidRPr="000B592B">
        <w:rPr>
          <w:rFonts w:asciiTheme="minorHAnsi" w:hAnsiTheme="minorHAnsi" w:cstheme="minorHAnsi"/>
          <w:sz w:val="24"/>
          <w:szCs w:val="24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b-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mos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kenë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masë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disiplinore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fuqi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0B592B">
        <w:rPr>
          <w:rFonts w:asciiTheme="minorHAnsi" w:hAnsiTheme="minorHAnsi" w:cstheme="minorHAnsi"/>
          <w:sz w:val="24"/>
          <w:szCs w:val="24"/>
        </w:rPr>
        <w:t> </w:t>
      </w:r>
      <w:r w:rsidRPr="000B592B">
        <w:rPr>
          <w:rFonts w:asciiTheme="minorHAnsi" w:hAnsiTheme="minorHAnsi" w:cstheme="minorHAnsi"/>
          <w:sz w:val="24"/>
          <w:szCs w:val="24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c-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kenë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paktën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vlerësimin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fundit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“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mirë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” apo “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shumë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mirë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”.</w:t>
      </w:r>
      <w:r w:rsidRPr="000B592B">
        <w:rPr>
          <w:rFonts w:asciiTheme="minorHAnsi" w:hAnsiTheme="minorHAnsi" w:cstheme="minorHAnsi"/>
          <w:sz w:val="24"/>
          <w:szCs w:val="24"/>
        </w:rPr>
        <w:t> </w:t>
      </w:r>
    </w:p>
    <w:p w14:paraId="29FA0215" w14:textId="77777777" w:rsidR="005E6022" w:rsidRPr="000B592B" w:rsidRDefault="005E6022" w:rsidP="005E6022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Kandidatët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duhet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të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plotësojnë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kërkesat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e </w:t>
      </w:r>
      <w:proofErr w:type="spellStart"/>
      <w:r w:rsidR="006947F5">
        <w:rPr>
          <w:rFonts w:asciiTheme="minorHAnsi" w:hAnsiTheme="minorHAnsi" w:cstheme="minorHAnsi"/>
          <w:b/>
          <w:sz w:val="24"/>
          <w:szCs w:val="24"/>
        </w:rPr>
        <w:t>veçanta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si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vijon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>:</w:t>
      </w:r>
    </w:p>
    <w:p w14:paraId="772EADC7" w14:textId="77777777" w:rsidR="000B592B" w:rsidRDefault="005E6022" w:rsidP="000B592B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zotërojnë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diplomë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nivelit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"</w:t>
      </w:r>
      <w:r w:rsidR="000B592B"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Bachelor” </w:t>
      </w:r>
      <w:proofErr w:type="spellStart"/>
      <w:r w:rsidR="000B592B"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0B592B"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"</w:t>
      </w:r>
      <w:proofErr w:type="spellStart"/>
      <w:r w:rsidR="004620CF">
        <w:rPr>
          <w:rFonts w:asciiTheme="minorHAnsi" w:hAnsiTheme="minorHAnsi" w:cstheme="minorHAnsi"/>
          <w:sz w:val="24"/>
          <w:szCs w:val="24"/>
          <w:shd w:val="clear" w:color="auto" w:fill="FFFFFF"/>
        </w:rPr>
        <w:t>Shkenca</w:t>
      </w:r>
      <w:proofErr w:type="spellEnd"/>
      <w:r w:rsidR="004620C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4620CF">
        <w:rPr>
          <w:rFonts w:asciiTheme="minorHAnsi" w:hAnsiTheme="minorHAnsi" w:cstheme="minorHAnsi"/>
          <w:sz w:val="24"/>
          <w:szCs w:val="24"/>
          <w:shd w:val="clear" w:color="auto" w:fill="FFFFFF"/>
        </w:rPr>
        <w:t>ekonomike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";</w:t>
      </w:r>
      <w:r w:rsidRPr="000B592B">
        <w:rPr>
          <w:rFonts w:asciiTheme="minorHAnsi" w:hAnsiTheme="minorHAnsi" w:cstheme="minorHAnsi"/>
          <w:sz w:val="24"/>
          <w:szCs w:val="24"/>
        </w:rPr>
        <w:t> </w:t>
      </w:r>
    </w:p>
    <w:p w14:paraId="54CD9671" w14:textId="77777777" w:rsidR="000B592B" w:rsidRPr="000B592B" w:rsidRDefault="000B592B" w:rsidP="000B592B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kenë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paktën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1 vit</w:t>
      </w:r>
      <w:r w:rsidR="005E6022"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5E6022"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përvojë</w:t>
      </w:r>
      <w:proofErr w:type="spellEnd"/>
      <w:r w:rsidR="005E6022"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5E6022"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pune</w:t>
      </w:r>
      <w:proofErr w:type="spellEnd"/>
      <w:r w:rsidR="005E6022"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5E6022"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5E6022"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5E6022"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fushën</w:t>
      </w:r>
      <w:proofErr w:type="spellEnd"/>
      <w:r w:rsidR="006947F5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6947F5">
        <w:rPr>
          <w:rFonts w:asciiTheme="minorHAnsi" w:hAnsiTheme="minorHAnsi" w:cstheme="minorHAnsi"/>
          <w:sz w:val="24"/>
          <w:szCs w:val="24"/>
          <w:shd w:val="clear" w:color="auto" w:fill="FFFFFF"/>
        </w:rPr>
        <w:t>financiare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sektorin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publik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apo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priva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t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6E113D4C" w14:textId="77777777" w:rsidR="005E6022" w:rsidRPr="000B592B" w:rsidRDefault="005E6022" w:rsidP="000B592B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kenë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njohuri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gjuhës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angleze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  <w:r w:rsidRPr="000B592B">
        <w:rPr>
          <w:rFonts w:asciiTheme="minorHAnsi" w:hAnsiTheme="minorHAnsi" w:cstheme="minorHAnsi"/>
          <w:sz w:val="24"/>
          <w:szCs w:val="24"/>
        </w:rPr>
        <w:t> </w:t>
      </w:r>
    </w:p>
    <w:p w14:paraId="26697B0E" w14:textId="77777777" w:rsidR="000B592B" w:rsidRPr="000B592B" w:rsidRDefault="000B592B" w:rsidP="000B592B">
      <w:pPr>
        <w:pStyle w:val="ListParagraph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5E6022" w:rsidRPr="000B592B" w14:paraId="2A960F64" w14:textId="77777777" w:rsidTr="0021724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A29809" w14:textId="77777777" w:rsidR="005E6022" w:rsidRPr="000B592B" w:rsidRDefault="005E6022" w:rsidP="0021724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color w:val="FFFFFF"/>
                <w:sz w:val="24"/>
                <w:szCs w:val="24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3AF63D6" w14:textId="77777777" w:rsidR="005E6022" w:rsidRPr="000B592B" w:rsidRDefault="005E6022" w:rsidP="0021724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59D9328A" w14:textId="77777777" w:rsidR="005E6022" w:rsidRPr="000B592B" w:rsidRDefault="005E6022" w:rsidP="005E602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C74AF59" w14:textId="77777777" w:rsidR="005E6022" w:rsidRPr="00275B5D" w:rsidRDefault="005E6022" w:rsidP="00275B5D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275B5D">
        <w:rPr>
          <w:rFonts w:asciiTheme="minorHAnsi" w:hAnsiTheme="minorHAnsi" w:cstheme="minorHAnsi"/>
          <w:sz w:val="24"/>
          <w:szCs w:val="24"/>
        </w:rPr>
        <w:t>Kandidatët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që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aplikojnë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duhet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dorëzojnë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dokumentat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si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më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poshtë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377D3A8" w14:textId="1CCDEDA7" w:rsidR="000B592B" w:rsidRPr="00C50EDB" w:rsidRDefault="006947F5" w:rsidP="00275B5D">
      <w:pPr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 -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Jetëshkrim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plotësuar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përputhje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me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dokumentin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tip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që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gjeni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75B5D">
        <w:rPr>
          <w:rFonts w:asciiTheme="minorHAnsi" w:hAnsiTheme="minorHAnsi" w:cstheme="minorHAnsi"/>
          <w:sz w:val="24"/>
          <w:szCs w:val="24"/>
        </w:rPr>
        <w:t>linkun</w:t>
      </w:r>
      <w:proofErr w:type="spellEnd"/>
      <w:r w:rsidRPr="00275B5D">
        <w:rPr>
          <w:rFonts w:asciiTheme="minorHAnsi" w:hAnsiTheme="minorHAnsi" w:cstheme="minorHAnsi"/>
          <w:sz w:val="24"/>
          <w:szCs w:val="24"/>
        </w:rPr>
        <w:t>:</w:t>
      </w:r>
      <w:r w:rsidRPr="00275B5D">
        <w:rPr>
          <w:rFonts w:asciiTheme="minorHAnsi" w:hAnsiTheme="minorHAnsi" w:cstheme="minorHAnsi"/>
          <w:sz w:val="24"/>
          <w:szCs w:val="24"/>
        </w:rPr>
        <w:br/>
      </w:r>
      <w:bookmarkStart w:id="1" w:name="_Hlk491174449"/>
      <w:r w:rsidR="0052779C" w:rsidRPr="00275B5D">
        <w:fldChar w:fldCharType="begin"/>
      </w:r>
      <w:r w:rsidR="0052779C" w:rsidRPr="00275B5D">
        <w:rPr>
          <w:rFonts w:asciiTheme="minorHAnsi" w:hAnsiTheme="minorHAnsi" w:cstheme="minorHAnsi"/>
          <w:sz w:val="24"/>
          <w:szCs w:val="24"/>
        </w:rPr>
        <w:instrText xml:space="preserve"> HYPERLINK "http://lgu.dap.gov.al/CVTemplate_jeteshkrimi_standard.docx" </w:instrText>
      </w:r>
      <w:r w:rsidR="0052779C" w:rsidRPr="00275B5D">
        <w:fldChar w:fldCharType="separate"/>
      </w:r>
      <w:r w:rsidRPr="00275B5D">
        <w:rPr>
          <w:rStyle w:val="Hyperlink"/>
          <w:rFonts w:asciiTheme="minorHAnsi" w:hAnsiTheme="minorHAnsi" w:cstheme="minorHAnsi"/>
          <w:sz w:val="24"/>
          <w:szCs w:val="24"/>
        </w:rPr>
        <w:t>http://lgu.dap.gov.al/CVTemplate_jeteshkrimi_standard.docx</w:t>
      </w:r>
      <w:r w:rsidR="0052779C" w:rsidRPr="00275B5D">
        <w:rPr>
          <w:rStyle w:val="Hyperlink"/>
          <w:rFonts w:asciiTheme="minorHAnsi" w:hAnsiTheme="minorHAnsi" w:cstheme="minorHAnsi"/>
          <w:sz w:val="24"/>
          <w:szCs w:val="24"/>
        </w:rPr>
        <w:fldChar w:fldCharType="end"/>
      </w:r>
      <w:bookmarkEnd w:id="1"/>
      <w:r w:rsidR="000B592B" w:rsidRPr="00275B5D">
        <w:rPr>
          <w:rFonts w:asciiTheme="minorHAnsi" w:hAnsiTheme="minorHAnsi" w:cstheme="minorHAnsi"/>
          <w:sz w:val="24"/>
          <w:szCs w:val="24"/>
        </w:rPr>
        <w:br/>
      </w:r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b -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diplomës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përfshirë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edhe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diplomën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Bachelor).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diplomat e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marra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jashtë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lastRenderedPageBreak/>
        <w:t>Republikës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Shqipërisë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përcillet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njehsimi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Ministria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Arsimit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Sportit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="000B592B" w:rsidRPr="00275B5D">
        <w:rPr>
          <w:rFonts w:asciiTheme="minorHAnsi" w:hAnsiTheme="minorHAnsi" w:cstheme="minorHAnsi"/>
          <w:sz w:val="24"/>
          <w:szCs w:val="24"/>
        </w:rPr>
        <w:br/>
      </w:r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c -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librezës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punës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gjitha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faqet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vërtetojnë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eksperiencën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punë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);</w:t>
      </w:r>
      <w:r w:rsidR="000B592B" w:rsidRPr="00275B5D">
        <w:rPr>
          <w:rFonts w:asciiTheme="minorHAnsi" w:hAnsiTheme="minorHAnsi" w:cstheme="minorHAnsi"/>
          <w:sz w:val="24"/>
          <w:szCs w:val="24"/>
        </w:rPr>
        <w:t> </w:t>
      </w:r>
      <w:r w:rsidR="000B592B" w:rsidRPr="00275B5D">
        <w:rPr>
          <w:rFonts w:asciiTheme="minorHAnsi" w:hAnsiTheme="minorHAnsi" w:cstheme="minorHAnsi"/>
          <w:sz w:val="24"/>
          <w:szCs w:val="24"/>
        </w:rPr>
        <w:br/>
      </w:r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d -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Fotokopje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letërnjoftimit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(ID);</w:t>
      </w:r>
      <w:r w:rsidR="000B592B" w:rsidRPr="00275B5D">
        <w:rPr>
          <w:rFonts w:asciiTheme="minorHAnsi" w:hAnsiTheme="minorHAnsi" w:cstheme="minorHAnsi"/>
          <w:sz w:val="24"/>
          <w:szCs w:val="24"/>
        </w:rPr>
        <w:t> </w:t>
      </w:r>
      <w:r w:rsidR="000B592B" w:rsidRPr="00275B5D">
        <w:rPr>
          <w:rFonts w:asciiTheme="minorHAnsi" w:hAnsiTheme="minorHAnsi" w:cstheme="minorHAnsi"/>
          <w:sz w:val="24"/>
          <w:szCs w:val="24"/>
        </w:rPr>
        <w:br/>
      </w:r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 -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Vërtetim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gjendjes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shëndetësore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="000B592B" w:rsidRPr="00275B5D">
        <w:rPr>
          <w:rFonts w:asciiTheme="minorHAnsi" w:hAnsiTheme="minorHAnsi" w:cstheme="minorHAnsi"/>
          <w:sz w:val="24"/>
          <w:szCs w:val="24"/>
        </w:rPr>
        <w:t> </w:t>
      </w:r>
      <w:r w:rsidR="000B592B" w:rsidRPr="00275B5D">
        <w:rPr>
          <w:rFonts w:asciiTheme="minorHAnsi" w:hAnsiTheme="minorHAnsi" w:cstheme="minorHAnsi"/>
          <w:sz w:val="24"/>
          <w:szCs w:val="24"/>
        </w:rPr>
        <w:br/>
      </w:r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f -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Vetëdeklarim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gjendjes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gjyqësore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="000B592B" w:rsidRPr="00275B5D">
        <w:rPr>
          <w:rFonts w:asciiTheme="minorHAnsi" w:hAnsiTheme="minorHAnsi" w:cstheme="minorHAnsi"/>
          <w:sz w:val="24"/>
          <w:szCs w:val="24"/>
        </w:rPr>
        <w:t> </w:t>
      </w:r>
      <w:r w:rsidR="000B592B" w:rsidRPr="00275B5D">
        <w:rPr>
          <w:rFonts w:asciiTheme="minorHAnsi" w:hAnsiTheme="minorHAnsi" w:cstheme="minorHAnsi"/>
          <w:sz w:val="24"/>
          <w:szCs w:val="24"/>
        </w:rPr>
        <w:br/>
      </w:r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g -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Vlerësimin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fundit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eprori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direkt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="000B592B" w:rsidRPr="00275B5D">
        <w:rPr>
          <w:rFonts w:asciiTheme="minorHAnsi" w:hAnsiTheme="minorHAnsi" w:cstheme="minorHAnsi"/>
          <w:sz w:val="24"/>
          <w:szCs w:val="24"/>
        </w:rPr>
        <w:br/>
      </w:r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h -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Vërtetim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institucioni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nuk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ka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masë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disiplinore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fuqi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="000B592B" w:rsidRPr="00275B5D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-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Çdo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dokumentacion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tjetër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vërteton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trajnimet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kualifikimet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arsimin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shtesë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vlerësimet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pozitive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apo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tjera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përmendura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jetëshkrimin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tuaj</w:t>
      </w:r>
      <w:proofErr w:type="spellEnd"/>
      <w:r w:rsidR="000B592B" w:rsidRPr="00275B5D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="000B592B" w:rsidRPr="00275B5D">
        <w:rPr>
          <w:rFonts w:asciiTheme="minorHAnsi" w:hAnsiTheme="minorHAnsi" w:cstheme="minorHAnsi"/>
          <w:sz w:val="24"/>
          <w:szCs w:val="24"/>
        </w:rPr>
        <w:br/>
      </w:r>
      <w:r w:rsidR="000B592B" w:rsidRPr="00275B5D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Aplikimi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dorëzimi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gjitha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dokumenteve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cituara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më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sipër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:</w:t>
      </w:r>
      <w:r w:rsidR="000B592B" w:rsidRPr="00383D86">
        <w:rPr>
          <w:rFonts w:asciiTheme="minorHAnsi" w:hAnsiTheme="minorHAnsi" w:cstheme="minorHAnsi"/>
          <w:sz w:val="24"/>
          <w:szCs w:val="24"/>
        </w:rPr>
        <w:br/>
      </w:r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1- Do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bëhet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ne Zyren e Administrates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te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Bashkise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B592B" w:rsidRPr="00383D86">
        <w:rPr>
          <w:rFonts w:asciiTheme="minorHAnsi" w:hAnsiTheme="minorHAnsi" w:cstheme="minorHAnsi"/>
          <w:sz w:val="24"/>
          <w:szCs w:val="24"/>
          <w:shd w:val="clear" w:color="auto" w:fill="FFFFFF"/>
        </w:rPr>
        <w:t>Permet</w:t>
      </w:r>
      <w:proofErr w:type="spellEnd"/>
      <w:r w:rsidR="000B592B" w:rsidRPr="00383D86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="000B592B">
        <w:rPr>
          <w:b/>
          <w:i/>
        </w:rPr>
        <w:t>Aplikimi</w:t>
      </w:r>
      <w:proofErr w:type="spellEnd"/>
      <w:r w:rsidR="000B592B">
        <w:rPr>
          <w:b/>
          <w:i/>
        </w:rPr>
        <w:t xml:space="preserve"> </w:t>
      </w:r>
      <w:proofErr w:type="spellStart"/>
      <w:r w:rsidR="000B592B">
        <w:rPr>
          <w:b/>
          <w:i/>
        </w:rPr>
        <w:t>dhe</w:t>
      </w:r>
      <w:proofErr w:type="spellEnd"/>
      <w:r w:rsidR="000B592B">
        <w:rPr>
          <w:b/>
          <w:i/>
        </w:rPr>
        <w:t xml:space="preserve"> </w:t>
      </w:r>
      <w:proofErr w:type="spellStart"/>
      <w:r w:rsidR="000B592B">
        <w:rPr>
          <w:b/>
          <w:i/>
        </w:rPr>
        <w:t>dorëzimi</w:t>
      </w:r>
      <w:proofErr w:type="spellEnd"/>
      <w:r w:rsidR="000B592B">
        <w:rPr>
          <w:b/>
          <w:i/>
        </w:rPr>
        <w:t xml:space="preserve"> </w:t>
      </w:r>
      <w:proofErr w:type="spellStart"/>
      <w:r w:rsidR="000B592B">
        <w:rPr>
          <w:b/>
          <w:i/>
        </w:rPr>
        <w:t>i</w:t>
      </w:r>
      <w:proofErr w:type="spellEnd"/>
      <w:r w:rsidR="000B592B">
        <w:rPr>
          <w:b/>
          <w:i/>
        </w:rPr>
        <w:t xml:space="preserve"> </w:t>
      </w:r>
      <w:proofErr w:type="spellStart"/>
      <w:r w:rsidR="000B592B">
        <w:rPr>
          <w:b/>
          <w:i/>
        </w:rPr>
        <w:t>dokumentave</w:t>
      </w:r>
      <w:proofErr w:type="spellEnd"/>
      <w:r w:rsidR="000B592B">
        <w:rPr>
          <w:b/>
          <w:i/>
        </w:rPr>
        <w:t xml:space="preserve"> </w:t>
      </w:r>
      <w:proofErr w:type="spellStart"/>
      <w:r w:rsidR="000B592B">
        <w:rPr>
          <w:b/>
          <w:i/>
        </w:rPr>
        <w:t>duhet</w:t>
      </w:r>
      <w:proofErr w:type="spellEnd"/>
      <w:r w:rsidR="000B592B">
        <w:rPr>
          <w:b/>
          <w:i/>
        </w:rPr>
        <w:t xml:space="preserve"> </w:t>
      </w:r>
      <w:proofErr w:type="spellStart"/>
      <w:r w:rsidR="000B592B">
        <w:rPr>
          <w:b/>
          <w:i/>
        </w:rPr>
        <w:t>t</w:t>
      </w:r>
      <w:r>
        <w:rPr>
          <w:b/>
          <w:i/>
        </w:rPr>
        <w:t>ë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bëhet</w:t>
      </w:r>
      <w:proofErr w:type="spellEnd"/>
      <w:r>
        <w:rPr>
          <w:b/>
          <w:i/>
        </w:rPr>
        <w:t xml:space="preserve">  </w:t>
      </w:r>
      <w:proofErr w:type="spellStart"/>
      <w:r>
        <w:rPr>
          <w:b/>
          <w:i/>
        </w:rPr>
        <w:t>brenda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datës</w:t>
      </w:r>
      <w:proofErr w:type="spellEnd"/>
      <w:r>
        <w:rPr>
          <w:b/>
          <w:i/>
        </w:rPr>
        <w:t xml:space="preserve"> </w:t>
      </w:r>
      <w:r w:rsidR="006D31E2">
        <w:rPr>
          <w:b/>
          <w:i/>
        </w:rPr>
        <w:t>25</w:t>
      </w:r>
      <w:r>
        <w:rPr>
          <w:b/>
          <w:i/>
        </w:rPr>
        <w:t>.</w:t>
      </w:r>
      <w:r w:rsidR="006D31E2">
        <w:rPr>
          <w:b/>
          <w:i/>
        </w:rPr>
        <w:t>11</w:t>
      </w:r>
      <w:r>
        <w:rPr>
          <w:b/>
          <w:i/>
        </w:rPr>
        <w:t>.20</w:t>
      </w:r>
      <w:r w:rsidR="00A97744">
        <w:rPr>
          <w:b/>
          <w:i/>
        </w:rPr>
        <w:t>2</w:t>
      </w:r>
      <w:r w:rsidR="006D31E2">
        <w:rPr>
          <w:b/>
          <w:i/>
        </w:rPr>
        <w:t>4</w:t>
      </w: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5E6022" w:rsidRPr="000B592B" w14:paraId="491DC1F5" w14:textId="77777777" w:rsidTr="0021724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6FFA448" w14:textId="77777777" w:rsidR="005E6022" w:rsidRPr="000B592B" w:rsidRDefault="005E6022" w:rsidP="0021724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color w:val="FFFFFF"/>
                <w:sz w:val="24"/>
                <w:szCs w:val="24"/>
                <w:lang w:val="en-GB" w:eastAsia="en-GB"/>
              </w:rPr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4E263C" w14:textId="77777777" w:rsidR="005E6022" w:rsidRPr="000B592B" w:rsidRDefault="005E6022" w:rsidP="0021724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15A6BF01" w14:textId="551BF138" w:rsidR="00A97744" w:rsidRPr="004C6F52" w:rsidRDefault="000B592B" w:rsidP="00A97744">
      <w:pPr>
        <w:jc w:val="both"/>
      </w:pPr>
      <w:proofErr w:type="spellStart"/>
      <w:r w:rsidRPr="004C6F52">
        <w:rPr>
          <w:sz w:val="24"/>
          <w:szCs w:val="24"/>
        </w:rPr>
        <w:t>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datën</w:t>
      </w:r>
      <w:proofErr w:type="spellEnd"/>
      <w:r w:rsidRPr="004C6F52">
        <w:rPr>
          <w:sz w:val="24"/>
          <w:szCs w:val="24"/>
        </w:rPr>
        <w:t xml:space="preserve"> </w:t>
      </w:r>
      <w:r w:rsidR="006D31E2">
        <w:rPr>
          <w:sz w:val="24"/>
          <w:szCs w:val="24"/>
        </w:rPr>
        <w:t>26</w:t>
      </w:r>
      <w:r>
        <w:rPr>
          <w:sz w:val="24"/>
          <w:szCs w:val="24"/>
        </w:rPr>
        <w:t>.</w:t>
      </w:r>
      <w:r w:rsidR="00A97744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6D31E2">
        <w:rPr>
          <w:sz w:val="24"/>
          <w:szCs w:val="24"/>
        </w:rPr>
        <w:t>1</w:t>
      </w:r>
      <w:r>
        <w:rPr>
          <w:sz w:val="24"/>
          <w:szCs w:val="24"/>
        </w:rPr>
        <w:t>20</w:t>
      </w:r>
      <w:r w:rsidR="00A97744">
        <w:rPr>
          <w:sz w:val="24"/>
          <w:szCs w:val="24"/>
        </w:rPr>
        <w:t>2</w:t>
      </w:r>
      <w:r w:rsidR="006D31E2">
        <w:rPr>
          <w:sz w:val="24"/>
          <w:szCs w:val="24"/>
        </w:rPr>
        <w:t>4</w:t>
      </w:r>
      <w:r w:rsidR="006C2810">
        <w:rPr>
          <w:sz w:val="24"/>
          <w:szCs w:val="24"/>
        </w:rPr>
        <w:t xml:space="preserve">, </w:t>
      </w:r>
      <w:bookmarkStart w:id="2" w:name="_Hlk84404250"/>
      <w:proofErr w:type="spellStart"/>
      <w:r w:rsidR="006C2810">
        <w:rPr>
          <w:sz w:val="24"/>
          <w:szCs w:val="24"/>
        </w:rPr>
        <w:t>Njësia</w:t>
      </w:r>
      <w:proofErr w:type="spellEnd"/>
      <w:r w:rsidR="006C2810">
        <w:rPr>
          <w:sz w:val="24"/>
          <w:szCs w:val="24"/>
        </w:rPr>
        <w:t xml:space="preserve"> e </w:t>
      </w:r>
      <w:proofErr w:type="spellStart"/>
      <w:r w:rsidR="006C2810">
        <w:rPr>
          <w:sz w:val="24"/>
          <w:szCs w:val="24"/>
        </w:rPr>
        <w:t>burimeve</w:t>
      </w:r>
      <w:proofErr w:type="spellEnd"/>
      <w:r w:rsidR="006C2810">
        <w:rPr>
          <w:sz w:val="24"/>
          <w:szCs w:val="24"/>
        </w:rPr>
        <w:t xml:space="preserve"> </w:t>
      </w:r>
      <w:proofErr w:type="spellStart"/>
      <w:r w:rsidR="006C2810">
        <w:rPr>
          <w:sz w:val="24"/>
          <w:szCs w:val="24"/>
        </w:rPr>
        <w:t>njerëzore</w:t>
      </w:r>
      <w:proofErr w:type="spellEnd"/>
      <w:r w:rsidR="006C2810">
        <w:rPr>
          <w:sz w:val="24"/>
          <w:szCs w:val="24"/>
        </w:rPr>
        <w:t xml:space="preserve"> </w:t>
      </w:r>
      <w:r w:rsidR="00A97744" w:rsidRPr="004C6F52">
        <w:rPr>
          <w:sz w:val="24"/>
          <w:szCs w:val="24"/>
        </w:rPr>
        <w:t xml:space="preserve">do </w:t>
      </w:r>
      <w:proofErr w:type="spellStart"/>
      <w:r w:rsidR="00A97744" w:rsidRPr="004C6F52">
        <w:rPr>
          <w:sz w:val="24"/>
          <w:szCs w:val="24"/>
        </w:rPr>
        <w:t>të</w:t>
      </w:r>
      <w:proofErr w:type="spellEnd"/>
      <w:r w:rsidR="00A97744" w:rsidRPr="004C6F52">
        <w:rPr>
          <w:sz w:val="24"/>
          <w:szCs w:val="24"/>
        </w:rPr>
        <w:t xml:space="preserve"> </w:t>
      </w:r>
      <w:proofErr w:type="spellStart"/>
      <w:r w:rsidR="00A97744" w:rsidRPr="004C6F52">
        <w:rPr>
          <w:sz w:val="24"/>
          <w:szCs w:val="24"/>
        </w:rPr>
        <w:t>shpallë</w:t>
      </w:r>
      <w:proofErr w:type="spellEnd"/>
      <w:r w:rsidR="00A97744" w:rsidRPr="004C6F52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në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portalin</w:t>
      </w:r>
      <w:proofErr w:type="spellEnd"/>
      <w:r w:rsidR="00A97744">
        <w:rPr>
          <w:sz w:val="24"/>
          <w:szCs w:val="24"/>
        </w:rPr>
        <w:t xml:space="preserve"> “</w:t>
      </w:r>
      <w:proofErr w:type="spellStart"/>
      <w:r w:rsidR="00A97744">
        <w:rPr>
          <w:sz w:val="24"/>
          <w:szCs w:val="24"/>
        </w:rPr>
        <w:t>Shërbimi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Kombëtar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i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Punë</w:t>
      </w:r>
      <w:r w:rsidR="00A97744" w:rsidRPr="00C269C9">
        <w:rPr>
          <w:sz w:val="24"/>
          <w:szCs w:val="24"/>
        </w:rPr>
        <w:t>simit</w:t>
      </w:r>
      <w:proofErr w:type="spellEnd"/>
      <w:r w:rsidR="00A97744" w:rsidRPr="00C269C9">
        <w:rPr>
          <w:sz w:val="24"/>
          <w:szCs w:val="24"/>
        </w:rPr>
        <w:t>”,</w:t>
      </w:r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dhe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në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stendën</w:t>
      </w:r>
      <w:proofErr w:type="spellEnd"/>
      <w:r w:rsidR="00A97744">
        <w:rPr>
          <w:sz w:val="24"/>
          <w:szCs w:val="24"/>
        </w:rPr>
        <w:t xml:space="preserve"> e </w:t>
      </w:r>
      <w:proofErr w:type="spellStart"/>
      <w:r w:rsidR="00A97744">
        <w:rPr>
          <w:sz w:val="24"/>
          <w:szCs w:val="24"/>
        </w:rPr>
        <w:t>informimit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publik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të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Bashkisë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 w:rsidRPr="004C6F52">
        <w:rPr>
          <w:sz w:val="24"/>
          <w:szCs w:val="24"/>
        </w:rPr>
        <w:t>listën</w:t>
      </w:r>
      <w:proofErr w:type="spellEnd"/>
      <w:r w:rsidR="00A97744" w:rsidRPr="004C6F52">
        <w:rPr>
          <w:sz w:val="24"/>
          <w:szCs w:val="24"/>
        </w:rPr>
        <w:t xml:space="preserve"> e </w:t>
      </w:r>
      <w:proofErr w:type="spellStart"/>
      <w:r w:rsidR="00A97744">
        <w:rPr>
          <w:sz w:val="24"/>
          <w:szCs w:val="24"/>
        </w:rPr>
        <w:t>kandidateve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që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plotesojnë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kushtet</w:t>
      </w:r>
      <w:proofErr w:type="spellEnd"/>
      <w:r w:rsidR="00A97744">
        <w:rPr>
          <w:sz w:val="24"/>
          <w:szCs w:val="24"/>
        </w:rPr>
        <w:t xml:space="preserve"> e </w:t>
      </w:r>
      <w:proofErr w:type="spellStart"/>
      <w:r w:rsidR="00A97744">
        <w:rPr>
          <w:sz w:val="24"/>
          <w:szCs w:val="24"/>
        </w:rPr>
        <w:t>ngritjes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në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detyrë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dhe</w:t>
      </w:r>
      <w:proofErr w:type="spellEnd"/>
      <w:r w:rsidR="00A97744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kriteret</w:t>
      </w:r>
      <w:proofErr w:type="spellEnd"/>
      <w:r w:rsidR="00A97744">
        <w:rPr>
          <w:sz w:val="24"/>
          <w:szCs w:val="24"/>
        </w:rPr>
        <w:t xml:space="preserve"> e </w:t>
      </w:r>
      <w:proofErr w:type="spellStart"/>
      <w:r w:rsidR="00A97744">
        <w:rPr>
          <w:sz w:val="24"/>
          <w:szCs w:val="24"/>
        </w:rPr>
        <w:t>veçanta</w:t>
      </w:r>
      <w:proofErr w:type="spellEnd"/>
      <w:r w:rsidR="00A97744" w:rsidRPr="004C6F52">
        <w:rPr>
          <w:sz w:val="24"/>
          <w:szCs w:val="24"/>
        </w:rPr>
        <w:t xml:space="preserve">, </w:t>
      </w:r>
      <w:proofErr w:type="spellStart"/>
      <w:r w:rsidR="00A97744" w:rsidRPr="004C6F52">
        <w:rPr>
          <w:sz w:val="24"/>
          <w:szCs w:val="24"/>
        </w:rPr>
        <w:t>si</w:t>
      </w:r>
      <w:proofErr w:type="spellEnd"/>
      <w:r w:rsidR="00A97744" w:rsidRPr="004C6F52">
        <w:rPr>
          <w:sz w:val="24"/>
          <w:szCs w:val="24"/>
        </w:rPr>
        <w:t xml:space="preserve"> </w:t>
      </w:r>
      <w:proofErr w:type="spellStart"/>
      <w:r w:rsidR="00A97744" w:rsidRPr="004C6F52">
        <w:rPr>
          <w:sz w:val="24"/>
          <w:szCs w:val="24"/>
        </w:rPr>
        <w:t>dhe</w:t>
      </w:r>
      <w:proofErr w:type="spellEnd"/>
      <w:r w:rsidR="00A97744" w:rsidRPr="004C6F52">
        <w:rPr>
          <w:sz w:val="24"/>
          <w:szCs w:val="24"/>
        </w:rPr>
        <w:t xml:space="preserve"> </w:t>
      </w:r>
      <w:proofErr w:type="spellStart"/>
      <w:r w:rsidR="00A97744" w:rsidRPr="004C6F52">
        <w:rPr>
          <w:sz w:val="24"/>
          <w:szCs w:val="24"/>
        </w:rPr>
        <w:t>datën</w:t>
      </w:r>
      <w:proofErr w:type="spellEnd"/>
      <w:r w:rsidR="00A97744" w:rsidRPr="004C6F52">
        <w:rPr>
          <w:sz w:val="24"/>
          <w:szCs w:val="24"/>
        </w:rPr>
        <w:t xml:space="preserve">, </w:t>
      </w:r>
      <w:proofErr w:type="spellStart"/>
      <w:r w:rsidR="00A97744" w:rsidRPr="004C6F52">
        <w:rPr>
          <w:sz w:val="24"/>
          <w:szCs w:val="24"/>
        </w:rPr>
        <w:t>vendin</w:t>
      </w:r>
      <w:proofErr w:type="spellEnd"/>
      <w:r w:rsidR="00A97744" w:rsidRPr="004C6F52">
        <w:rPr>
          <w:sz w:val="24"/>
          <w:szCs w:val="24"/>
        </w:rPr>
        <w:t xml:space="preserve"> </w:t>
      </w:r>
      <w:proofErr w:type="spellStart"/>
      <w:r w:rsidR="00A97744" w:rsidRPr="004C6F52">
        <w:rPr>
          <w:sz w:val="24"/>
          <w:szCs w:val="24"/>
        </w:rPr>
        <w:t>dhe</w:t>
      </w:r>
      <w:proofErr w:type="spellEnd"/>
      <w:r w:rsidR="00A97744" w:rsidRPr="004C6F52">
        <w:rPr>
          <w:sz w:val="24"/>
          <w:szCs w:val="24"/>
        </w:rPr>
        <w:t xml:space="preserve"> </w:t>
      </w:r>
      <w:proofErr w:type="spellStart"/>
      <w:r w:rsidR="00A97744" w:rsidRPr="004C6F52">
        <w:rPr>
          <w:sz w:val="24"/>
          <w:szCs w:val="24"/>
        </w:rPr>
        <w:t>orën</w:t>
      </w:r>
      <w:proofErr w:type="spellEnd"/>
      <w:r w:rsidR="00A97744" w:rsidRPr="004C6F52">
        <w:rPr>
          <w:sz w:val="24"/>
          <w:szCs w:val="24"/>
        </w:rPr>
        <w:t xml:space="preserve"> e </w:t>
      </w:r>
      <w:proofErr w:type="spellStart"/>
      <w:r w:rsidR="00A97744" w:rsidRPr="004C6F52">
        <w:rPr>
          <w:sz w:val="24"/>
          <w:szCs w:val="24"/>
        </w:rPr>
        <w:t>saktë</w:t>
      </w:r>
      <w:proofErr w:type="spellEnd"/>
      <w:r w:rsidR="00A97744" w:rsidRPr="004C6F52">
        <w:rPr>
          <w:sz w:val="24"/>
          <w:szCs w:val="24"/>
        </w:rPr>
        <w:t xml:space="preserve"> </w:t>
      </w:r>
      <w:proofErr w:type="spellStart"/>
      <w:r w:rsidR="00A97744" w:rsidRPr="004C6F52">
        <w:rPr>
          <w:sz w:val="24"/>
          <w:szCs w:val="24"/>
        </w:rPr>
        <w:t>ku</w:t>
      </w:r>
      <w:proofErr w:type="spellEnd"/>
      <w:r w:rsidR="00A97744" w:rsidRPr="004C6F52">
        <w:rPr>
          <w:sz w:val="24"/>
          <w:szCs w:val="24"/>
        </w:rPr>
        <w:t xml:space="preserve"> do </w:t>
      </w:r>
      <w:proofErr w:type="spellStart"/>
      <w:r w:rsidR="00A97744" w:rsidRPr="004C6F52">
        <w:rPr>
          <w:sz w:val="24"/>
          <w:szCs w:val="24"/>
        </w:rPr>
        <w:t>të</w:t>
      </w:r>
      <w:proofErr w:type="spellEnd"/>
      <w:r w:rsidR="00A97744" w:rsidRPr="004C6F52">
        <w:rPr>
          <w:sz w:val="24"/>
          <w:szCs w:val="24"/>
        </w:rPr>
        <w:t xml:space="preserve"> </w:t>
      </w:r>
      <w:proofErr w:type="spellStart"/>
      <w:r w:rsidR="00A97744" w:rsidRPr="004C6F52">
        <w:rPr>
          <w:sz w:val="24"/>
          <w:szCs w:val="24"/>
        </w:rPr>
        <w:t>zhvillohet</w:t>
      </w:r>
      <w:proofErr w:type="spellEnd"/>
      <w:r w:rsidR="00A97744" w:rsidRPr="004C6F52">
        <w:rPr>
          <w:sz w:val="24"/>
          <w:szCs w:val="24"/>
        </w:rPr>
        <w:t xml:space="preserve"> </w:t>
      </w:r>
      <w:proofErr w:type="spellStart"/>
      <w:r w:rsidR="00A97744">
        <w:rPr>
          <w:sz w:val="24"/>
          <w:szCs w:val="24"/>
        </w:rPr>
        <w:t>konkurrimi</w:t>
      </w:r>
      <w:proofErr w:type="spellEnd"/>
      <w:r w:rsidR="00A97744" w:rsidRPr="004C6F52">
        <w:rPr>
          <w:sz w:val="24"/>
          <w:szCs w:val="24"/>
        </w:rPr>
        <w:t>.</w:t>
      </w:r>
    </w:p>
    <w:p w14:paraId="38FA4B87" w14:textId="77777777" w:rsidR="000B592B" w:rsidRPr="00E859BA" w:rsidRDefault="00A97744" w:rsidP="00A97744">
      <w:pPr>
        <w:jc w:val="both"/>
        <w:rPr>
          <w:sz w:val="24"/>
          <w:szCs w:val="24"/>
        </w:rPr>
      </w:pPr>
      <w:proofErr w:type="spellStart"/>
      <w:r w:rsidRPr="004C6F52">
        <w:rPr>
          <w:sz w:val="24"/>
          <w:szCs w:val="24"/>
        </w:rPr>
        <w:t>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njëjtën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datë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kandidatët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që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nuk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i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plotësojnë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kushtet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ngritjes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detyrë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dhe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kriteret</w:t>
      </w:r>
      <w:proofErr w:type="spellEnd"/>
      <w:r w:rsidRPr="004C6F52">
        <w:rPr>
          <w:sz w:val="24"/>
          <w:szCs w:val="24"/>
        </w:rPr>
        <w:t xml:space="preserve"> e </w:t>
      </w:r>
      <w:proofErr w:type="spellStart"/>
      <w:r w:rsidRPr="004C6F52">
        <w:rPr>
          <w:sz w:val="24"/>
          <w:szCs w:val="24"/>
        </w:rPr>
        <w:t>veçanta</w:t>
      </w:r>
      <w:proofErr w:type="spellEnd"/>
      <w:r w:rsidRPr="004C6F52">
        <w:rPr>
          <w:sz w:val="24"/>
          <w:szCs w:val="24"/>
        </w:rPr>
        <w:t xml:space="preserve"> do </w:t>
      </w:r>
      <w:proofErr w:type="spellStart"/>
      <w:r w:rsidRPr="004C6F52">
        <w:rPr>
          <w:sz w:val="24"/>
          <w:szCs w:val="24"/>
        </w:rPr>
        <w:t>të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njoftohen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individualisht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nga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3C0BE0">
        <w:rPr>
          <w:sz w:val="24"/>
          <w:szCs w:val="24"/>
        </w:rPr>
        <w:t>njësia</w:t>
      </w:r>
      <w:proofErr w:type="spellEnd"/>
      <w:r w:rsidRPr="003C0BE0">
        <w:rPr>
          <w:sz w:val="24"/>
          <w:szCs w:val="24"/>
        </w:rPr>
        <w:t xml:space="preserve"> </w:t>
      </w:r>
      <w:proofErr w:type="spellStart"/>
      <w:r w:rsidRPr="003C0BE0">
        <w:rPr>
          <w:sz w:val="24"/>
          <w:szCs w:val="24"/>
        </w:rPr>
        <w:t>përgjegjëse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burimet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njerëzore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Bashkinë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Përmet</w:t>
      </w:r>
      <w:proofErr w:type="spellEnd"/>
      <w:r w:rsidRPr="004C6F52">
        <w:rPr>
          <w:sz w:val="24"/>
          <w:szCs w:val="24"/>
        </w:rPr>
        <w:t xml:space="preserve">, </w:t>
      </w:r>
      <w:proofErr w:type="spellStart"/>
      <w:r w:rsidRPr="004C6F52">
        <w:rPr>
          <w:sz w:val="24"/>
          <w:szCs w:val="24"/>
        </w:rPr>
        <w:t>në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 w:rsidRPr="004C6F52">
        <w:rPr>
          <w:sz w:val="24"/>
          <w:szCs w:val="24"/>
        </w:rPr>
        <w:t>rrugë</w:t>
      </w:r>
      <w:proofErr w:type="spellEnd"/>
      <w:r w:rsidRPr="004C6F5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elektronike</w:t>
      </w:r>
      <w:proofErr w:type="spellEnd"/>
      <w:r>
        <w:rPr>
          <w:sz w:val="24"/>
          <w:szCs w:val="24"/>
        </w:rPr>
        <w:t xml:space="preserve"> e-mail, </w:t>
      </w:r>
      <w:proofErr w:type="spellStart"/>
      <w:proofErr w:type="gramStart"/>
      <w:r>
        <w:rPr>
          <w:sz w:val="24"/>
          <w:szCs w:val="24"/>
        </w:rPr>
        <w:t>telefonike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për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shkaqet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kualifikimit</w:t>
      </w:r>
      <w:proofErr w:type="spellEnd"/>
      <w:r>
        <w:rPr>
          <w:sz w:val="24"/>
          <w:szCs w:val="24"/>
        </w:rPr>
        <w:t xml:space="preserve"> .</w:t>
      </w: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5E6022" w:rsidRPr="000B592B" w14:paraId="323ACB9E" w14:textId="77777777" w:rsidTr="0021724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bookmarkEnd w:id="2"/>
          <w:p w14:paraId="75303C6D" w14:textId="77777777" w:rsidR="005E6022" w:rsidRPr="000B592B" w:rsidRDefault="005E6022" w:rsidP="0021724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color w:val="FFFFFF"/>
                <w:sz w:val="24"/>
                <w:szCs w:val="24"/>
                <w:lang w:val="en-GB" w:eastAsia="en-GB"/>
              </w:rPr>
              <w:t>1.4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8B1F40" w14:textId="77777777" w:rsidR="005E6022" w:rsidRPr="000B592B" w:rsidRDefault="005E6022" w:rsidP="0021724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14A23F6C" w14:textId="77777777" w:rsidR="005E6022" w:rsidRPr="000B592B" w:rsidRDefault="005E6022" w:rsidP="005E6022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Kandidatët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do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vlerësohen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lidhje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me:</w:t>
      </w:r>
    </w:p>
    <w:p w14:paraId="2F67CF9A" w14:textId="77777777" w:rsidR="005E6022" w:rsidRPr="000B592B" w:rsidRDefault="000B592B" w:rsidP="000B592B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mbi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Ligjin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nr. 7661 “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kontabilitetin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”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ndryshuar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mbi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Ligjin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nr. 10296,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07.07.2010 “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menaxhimin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financiar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kontrollin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”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ndryshuar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mbi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Ligjin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nr. 9228 "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kontabilitetin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pasqyrat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financiare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”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ndryshuar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mbi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Ligjin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Nr. 9136 “Per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menaxhimin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financiar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sistemit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buxhetor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Republiken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Shqiperise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”</w:t>
      </w: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5E6022" w:rsidRPr="000B592B" w14:paraId="0605A2ED" w14:textId="77777777" w:rsidTr="0021724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C9417B8" w14:textId="77777777" w:rsidR="005E6022" w:rsidRPr="000B592B" w:rsidRDefault="005E6022" w:rsidP="0021724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color w:val="FFFFFF"/>
                <w:sz w:val="24"/>
                <w:szCs w:val="24"/>
                <w:lang w:val="en-GB" w:eastAsia="en-GB"/>
              </w:rPr>
              <w:t>1.5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5EC058" w14:textId="77777777" w:rsidR="005E6022" w:rsidRPr="000B592B" w:rsidRDefault="005E6022" w:rsidP="0021724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sz w:val="24"/>
                <w:szCs w:val="24"/>
                <w:lang w:val="en-GB" w:eastAsia="en-GB"/>
              </w:rPr>
              <w:t>MËNYRA E VLERËSIMIT TË KANDIDATËVE</w:t>
            </w:r>
          </w:p>
        </w:tc>
      </w:tr>
    </w:tbl>
    <w:p w14:paraId="2147FEFE" w14:textId="77777777" w:rsidR="005E6022" w:rsidRPr="000B592B" w:rsidRDefault="005E6022" w:rsidP="005E6022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Kandidatët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do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të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vlerësohen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në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lidhje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me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dokumentacionin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e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dorëzuar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>:</w:t>
      </w:r>
    </w:p>
    <w:p w14:paraId="620E2625" w14:textId="77777777" w:rsidR="005E6022" w:rsidRPr="000B592B" w:rsidRDefault="005E6022" w:rsidP="005E6022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Kandidatët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do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vlerësohen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përvojën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trajnimet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apo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kualifikimet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lidhura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me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fushën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si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dhe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çertifikimin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pozitiv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ose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vlerësimet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rezultateve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individale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punë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rastet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kur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procesi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çertifikimit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nuk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është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kryer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Totali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pikëve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këtë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vlerësim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është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40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pikë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>.</w:t>
      </w:r>
    </w:p>
    <w:p w14:paraId="53DA4B68" w14:textId="77777777" w:rsidR="005E6022" w:rsidRPr="000B592B" w:rsidRDefault="005E6022" w:rsidP="005E6022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lastRenderedPageBreak/>
        <w:t>Kandidatët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gjatë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intervistës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së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strukturuar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me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gojë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do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të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vlerësohen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në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lidhje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me:</w:t>
      </w:r>
    </w:p>
    <w:p w14:paraId="788BB92F" w14:textId="77777777" w:rsidR="005E6022" w:rsidRPr="000B592B" w:rsidRDefault="005E6022" w:rsidP="005E6022">
      <w:pPr>
        <w:numPr>
          <w:ilvl w:val="0"/>
          <w:numId w:val="5"/>
        </w:numPr>
        <w:ind w:hanging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aftësitë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kompetencën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lidhje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me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përshkrimin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pozicionit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punës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>;</w:t>
      </w:r>
    </w:p>
    <w:p w14:paraId="234C2933" w14:textId="77777777" w:rsidR="005E6022" w:rsidRPr="000B592B" w:rsidRDefault="005E6022" w:rsidP="005E6022">
      <w:pPr>
        <w:numPr>
          <w:ilvl w:val="0"/>
          <w:numId w:val="5"/>
        </w:numPr>
        <w:ind w:hanging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</w:rPr>
        <w:t>Eksperiencën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tyre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mëparshme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>;</w:t>
      </w:r>
    </w:p>
    <w:p w14:paraId="3BD55D5F" w14:textId="77777777" w:rsidR="005E6022" w:rsidRPr="000B592B" w:rsidRDefault="005E6022" w:rsidP="005E6022">
      <w:pPr>
        <w:numPr>
          <w:ilvl w:val="0"/>
          <w:numId w:val="5"/>
        </w:numPr>
        <w:ind w:hanging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</w:rPr>
        <w:t>Motivimin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aspiratat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dhe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pritshmëritë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tyre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karrierën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>.</w:t>
      </w:r>
    </w:p>
    <w:p w14:paraId="036BE92C" w14:textId="77777777" w:rsidR="005E6022" w:rsidRPr="000B592B" w:rsidRDefault="005E6022" w:rsidP="005E6022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Totali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pikëve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këtë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vlerësim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është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60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pikë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5E6022" w:rsidRPr="000B592B" w14:paraId="2D01F2EC" w14:textId="77777777" w:rsidTr="0021724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DDCE06D" w14:textId="77777777" w:rsidR="005E6022" w:rsidRPr="000B592B" w:rsidRDefault="005E6022" w:rsidP="0021724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color w:val="FFFFFF"/>
                <w:sz w:val="24"/>
                <w:szCs w:val="24"/>
                <w:lang w:val="en-GB" w:eastAsia="en-GB"/>
              </w:rPr>
              <w:t>1.6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9A8C36" w14:textId="77777777" w:rsidR="005E6022" w:rsidRPr="000B592B" w:rsidRDefault="005E6022" w:rsidP="0021724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3ED11297" w14:textId="77777777" w:rsidR="000B592B" w:rsidRDefault="000B592B" w:rsidP="000B592B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përfundim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vlerësimit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kandidatëve</w:t>
      </w:r>
      <w:proofErr w:type="spellEnd"/>
      <w:r>
        <w:rPr>
          <w:sz w:val="24"/>
          <w:szCs w:val="24"/>
        </w:rPr>
        <w:t xml:space="preserve">, NJBNJ do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shpallë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fituesin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E6BFA">
        <w:rPr>
          <w:sz w:val="24"/>
          <w:szCs w:val="24"/>
        </w:rPr>
        <w:t>portalin</w:t>
      </w:r>
      <w:proofErr w:type="spellEnd"/>
      <w:r w:rsidR="003E6BFA">
        <w:rPr>
          <w:sz w:val="24"/>
          <w:szCs w:val="24"/>
        </w:rPr>
        <w:t xml:space="preserve"> </w:t>
      </w:r>
      <w:proofErr w:type="spellStart"/>
      <w:r w:rsidR="003E6BFA">
        <w:rPr>
          <w:sz w:val="24"/>
          <w:szCs w:val="24"/>
        </w:rPr>
        <w:t>Sherbimi</w:t>
      </w:r>
      <w:proofErr w:type="spellEnd"/>
      <w:r w:rsidR="003E6BFA">
        <w:rPr>
          <w:sz w:val="24"/>
          <w:szCs w:val="24"/>
        </w:rPr>
        <w:t xml:space="preserve"> </w:t>
      </w:r>
      <w:proofErr w:type="spellStart"/>
      <w:r w:rsidR="003E6BFA">
        <w:rPr>
          <w:sz w:val="24"/>
          <w:szCs w:val="24"/>
        </w:rPr>
        <w:t>Kombetar</w:t>
      </w:r>
      <w:proofErr w:type="spellEnd"/>
      <w:r w:rsidR="003E6BFA">
        <w:rPr>
          <w:sz w:val="24"/>
          <w:szCs w:val="24"/>
        </w:rPr>
        <w:t xml:space="preserve"> </w:t>
      </w:r>
      <w:proofErr w:type="spellStart"/>
      <w:r w:rsidR="003E6BFA">
        <w:rPr>
          <w:sz w:val="24"/>
          <w:szCs w:val="24"/>
        </w:rPr>
        <w:t>i</w:t>
      </w:r>
      <w:proofErr w:type="spellEnd"/>
      <w:r w:rsidR="003E6BFA">
        <w:rPr>
          <w:sz w:val="24"/>
          <w:szCs w:val="24"/>
        </w:rPr>
        <w:t xml:space="preserve"> </w:t>
      </w:r>
      <w:proofErr w:type="spellStart"/>
      <w:r w:rsidR="003E6BFA">
        <w:rPr>
          <w:sz w:val="24"/>
          <w:szCs w:val="24"/>
        </w:rPr>
        <w:t>Punesimit</w:t>
      </w:r>
      <w:proofErr w:type="spellEnd"/>
      <w:r w:rsidR="003E6BFA">
        <w:rPr>
          <w:sz w:val="24"/>
          <w:szCs w:val="24"/>
        </w:rPr>
        <w:t xml:space="preserve"> </w:t>
      </w:r>
      <w:proofErr w:type="spellStart"/>
      <w:r w:rsidR="003E6BFA">
        <w:rPr>
          <w:sz w:val="24"/>
          <w:szCs w:val="24"/>
        </w:rPr>
        <w:t>dhe</w:t>
      </w:r>
      <w:proofErr w:type="spellEnd"/>
      <w:r w:rsidR="003E6BFA">
        <w:rPr>
          <w:sz w:val="24"/>
          <w:szCs w:val="24"/>
        </w:rPr>
        <w:t xml:space="preserve"> ne </w:t>
      </w:r>
      <w:proofErr w:type="spellStart"/>
      <w:r w:rsidR="003E6BFA">
        <w:rPr>
          <w:sz w:val="24"/>
          <w:szCs w:val="24"/>
        </w:rPr>
        <w:t>stendat</w:t>
      </w:r>
      <w:proofErr w:type="spellEnd"/>
      <w:r w:rsidR="003E6BFA">
        <w:rPr>
          <w:sz w:val="24"/>
          <w:szCs w:val="24"/>
        </w:rPr>
        <w:t xml:space="preserve"> e </w:t>
      </w:r>
      <w:proofErr w:type="spellStart"/>
      <w:r w:rsidR="003E6BFA">
        <w:rPr>
          <w:sz w:val="24"/>
          <w:szCs w:val="24"/>
        </w:rPr>
        <w:t>informimit</w:t>
      </w:r>
      <w:proofErr w:type="spellEnd"/>
      <w:r w:rsidR="003E6BFA">
        <w:rPr>
          <w:sz w:val="24"/>
          <w:szCs w:val="24"/>
        </w:rPr>
        <w:t xml:space="preserve"> </w:t>
      </w:r>
      <w:proofErr w:type="spellStart"/>
      <w:r w:rsidR="003E6BFA">
        <w:rPr>
          <w:sz w:val="24"/>
          <w:szCs w:val="24"/>
        </w:rPr>
        <w:t>publik</w:t>
      </w:r>
      <w:proofErr w:type="spellEnd"/>
      <w:r w:rsidR="003E6BFA">
        <w:rPr>
          <w:sz w:val="24"/>
          <w:szCs w:val="24"/>
        </w:rPr>
        <w:t>.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5E6022" w:rsidRPr="000B592B" w14:paraId="6F0812FE" w14:textId="77777777" w:rsidTr="0021724D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C2EFF0" w14:textId="77777777" w:rsidR="005E6022" w:rsidRPr="000B592B" w:rsidRDefault="005E6022" w:rsidP="0021724D">
            <w:pPr>
              <w:spacing w:after="0" w:line="360" w:lineRule="atLeast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7BB629" w14:textId="77777777" w:rsidR="005E6022" w:rsidRPr="000B592B" w:rsidRDefault="005E6022" w:rsidP="0021724D">
            <w:pPr>
              <w:spacing w:after="0" w:line="360" w:lineRule="atLeast"/>
              <w:rPr>
                <w:rFonts w:asciiTheme="minorHAnsi" w:hAnsiTheme="minorHAnsi"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PRANIM NË SHËRBIMIN CIVIL</w:t>
            </w:r>
          </w:p>
        </w:tc>
      </w:tr>
    </w:tbl>
    <w:p w14:paraId="23CD7AC8" w14:textId="2F8DEECF" w:rsidR="005E6022" w:rsidRPr="000B592B" w:rsidRDefault="005E6022" w:rsidP="005E6022">
      <w:pPr>
        <w:shd w:val="clear" w:color="auto" w:fill="FFFF99"/>
        <w:spacing w:after="0" w:line="360" w:lineRule="atLeast"/>
        <w:jc w:val="both"/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</w:pP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Vetëm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rast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nga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pozicionet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e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renditura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fillim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kësaj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shpalljeje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përfundim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procedurës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së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lëvizjes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paralele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rezulton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ende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ka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pozicione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vakante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këto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pozicione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janë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vlefshme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konkurimin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nëpërmjet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procedurës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së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pranimit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shërbimin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civil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kategorinë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ekzekutive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.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Këtë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informacion</w:t>
      </w:r>
      <w:proofErr w:type="spellEnd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do ta </w:t>
      </w:r>
      <w:proofErr w:type="spellStart"/>
      <w:r w:rsidRP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merrni</w:t>
      </w:r>
      <w:proofErr w:type="spellEnd"/>
      <w:r w:rsid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, duke </w:t>
      </w:r>
      <w:proofErr w:type="spellStart"/>
      <w:r w:rsid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filluar</w:t>
      </w:r>
      <w:proofErr w:type="spellEnd"/>
      <w:r w:rsid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nga</w:t>
      </w:r>
      <w:proofErr w:type="spellEnd"/>
      <w:r w:rsidR="000B592B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 xml:space="preserve"> data </w:t>
      </w:r>
      <w:r w:rsidR="006D31E2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26</w:t>
      </w:r>
      <w:r w:rsidR="00586AFC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.1</w:t>
      </w:r>
      <w:r w:rsidR="006D31E2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1</w:t>
      </w:r>
      <w:r w:rsidR="00586AFC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.202</w:t>
      </w:r>
      <w:r w:rsidR="006D31E2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4</w:t>
      </w:r>
      <w:r w:rsidR="00586AFC">
        <w:rPr>
          <w:rFonts w:asciiTheme="minorHAnsi" w:hAnsiTheme="minorHAnsi" w:cstheme="minorHAnsi"/>
          <w:color w:val="FF0000"/>
          <w:sz w:val="24"/>
          <w:szCs w:val="24"/>
          <w:lang w:val="en-GB" w:eastAsia="en-GB"/>
        </w:rPr>
        <w:t>.</w:t>
      </w:r>
    </w:p>
    <w:p w14:paraId="1CEC22B3" w14:textId="77777777" w:rsidR="005E6022" w:rsidRPr="000B592B" w:rsidRDefault="005E6022" w:rsidP="005E6022">
      <w:pPr>
        <w:spacing w:after="0" w:line="240" w:lineRule="auto"/>
        <w:rPr>
          <w:rFonts w:asciiTheme="minorHAnsi" w:hAnsiTheme="minorHAnsi" w:cstheme="minorHAnsi"/>
          <w:color w:val="auto"/>
          <w:sz w:val="24"/>
          <w:szCs w:val="24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5E6022" w:rsidRPr="000B592B" w14:paraId="58190286" w14:textId="77777777" w:rsidTr="0021724D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FBF0EA" w14:textId="77777777" w:rsidR="005E6022" w:rsidRPr="000B592B" w:rsidRDefault="005E6022" w:rsidP="0021724D">
            <w:pPr>
              <w:spacing w:after="0" w:line="360" w:lineRule="atLeast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560A37" w14:textId="77777777" w:rsidR="00586AFC" w:rsidRDefault="005E6022" w:rsidP="0021724D">
            <w:pPr>
              <w:spacing w:after="0" w:line="360" w:lineRule="atLeast"/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  <w:t xml:space="preserve">KUSHTET QË DUHET TË PLOTËSOJË KANDIDATI NË PROCEDURËN E PRANIMIT NË SHËRBIMIN CIVIL </w:t>
            </w:r>
          </w:p>
          <w:p w14:paraId="1CD2A537" w14:textId="77777777" w:rsidR="005E6022" w:rsidRPr="000B592B" w:rsidRDefault="005E6022" w:rsidP="0021724D">
            <w:pPr>
              <w:spacing w:after="0" w:line="360" w:lineRule="atLeast"/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  <w:t>DHE KRITERET E VEÇANTA</w:t>
            </w:r>
          </w:p>
        </w:tc>
      </w:tr>
    </w:tbl>
    <w:p w14:paraId="5282BCD3" w14:textId="77777777" w:rsidR="005E6022" w:rsidRPr="000B592B" w:rsidRDefault="005E6022" w:rsidP="005E6022">
      <w:pPr>
        <w:jc w:val="both"/>
        <w:rPr>
          <w:rStyle w:val="apple-converted-space"/>
          <w:rFonts w:asciiTheme="minorHAnsi" w:hAnsiTheme="minorHAnsi" w:cstheme="minorHAnsi"/>
          <w:sz w:val="24"/>
          <w:szCs w:val="24"/>
          <w:shd w:val="clear" w:color="auto" w:fill="FFFFFF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këtë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procedurë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kanë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drejtë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aplikojnë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gjithë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kandidatët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jashtë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sistemit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shërbimit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plotësojnë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kërkesat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përgjithshme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sipas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nenit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21,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ligjit</w:t>
      </w:r>
      <w:proofErr w:type="spellEnd"/>
      <w:r w:rsidR="004620C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152/2013 “</w:t>
      </w:r>
      <w:proofErr w:type="spellStart"/>
      <w:r w:rsidR="004620CF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="004620C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4620CF">
        <w:rPr>
          <w:rFonts w:asciiTheme="minorHAnsi" w:hAnsiTheme="minorHAnsi" w:cstheme="minorHAnsi"/>
          <w:sz w:val="24"/>
          <w:szCs w:val="24"/>
          <w:shd w:val="clear" w:color="auto" w:fill="FFFFFF"/>
        </w:rPr>
        <w:t>nëpunësin</w:t>
      </w:r>
      <w:proofErr w:type="spellEnd"/>
      <w:r w:rsidR="004620C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4620CF">
        <w:rPr>
          <w:rFonts w:asciiTheme="minorHAnsi" w:hAnsiTheme="minorHAnsi" w:cstheme="minorHAnsi"/>
          <w:sz w:val="24"/>
          <w:szCs w:val="24"/>
          <w:shd w:val="clear" w:color="auto" w:fill="FFFFFF"/>
        </w:rPr>
        <w:t>civil”i</w:t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ndryshuar</w:t>
      </w:r>
      <w:proofErr w:type="spellEnd"/>
      <w:proofErr w:type="gram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  <w:r w:rsidRPr="000B592B">
        <w:rPr>
          <w:rStyle w:val="apple-converted-space"/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0B592B">
        <w:rPr>
          <w:rFonts w:asciiTheme="minorHAnsi" w:hAnsiTheme="minorHAnsi" w:cstheme="minorHAnsi"/>
          <w:sz w:val="24"/>
          <w:szCs w:val="24"/>
        </w:rPr>
        <w:br/>
      </w:r>
      <w:r w:rsidRPr="000B592B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Kushtet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që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duhet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plotësojë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kandidati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në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procedurën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pranimit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në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shërbimin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civil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janë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:</w:t>
      </w:r>
      <w:r w:rsidRPr="000B592B">
        <w:rPr>
          <w:rStyle w:val="apple-converted-space"/>
          <w:rFonts w:asciiTheme="minorHAnsi" w:hAnsiTheme="minorHAnsi" w:cstheme="minorHAnsi"/>
          <w:sz w:val="24"/>
          <w:szCs w:val="24"/>
          <w:shd w:val="clear" w:color="auto" w:fill="FFFFFF"/>
        </w:rPr>
        <w:t> </w:t>
      </w:r>
    </w:p>
    <w:p w14:paraId="7C92C4F0" w14:textId="77777777" w:rsidR="005E6022" w:rsidRPr="000B592B" w:rsidRDefault="005E6022" w:rsidP="005E602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a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jetë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shtetas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shqiptar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0B592B">
        <w:rPr>
          <w:rStyle w:val="apple-converted-space"/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0B592B">
        <w:rPr>
          <w:rFonts w:asciiTheme="minorHAnsi" w:hAnsiTheme="minorHAnsi" w:cstheme="minorHAnsi"/>
          <w:sz w:val="24"/>
          <w:szCs w:val="24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b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ketë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zotësi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plotë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vepruar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0B592B">
        <w:rPr>
          <w:rStyle w:val="apple-converted-space"/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0B592B">
        <w:rPr>
          <w:rFonts w:asciiTheme="minorHAnsi" w:hAnsiTheme="minorHAnsi" w:cstheme="minorHAnsi"/>
          <w:sz w:val="24"/>
          <w:szCs w:val="24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c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zotërojë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gjuhën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shqipe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shkruar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folur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0B592B">
        <w:rPr>
          <w:rStyle w:val="apple-converted-space"/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0B592B">
        <w:rPr>
          <w:rFonts w:asciiTheme="minorHAnsi" w:hAnsiTheme="minorHAnsi" w:cstheme="minorHAnsi"/>
          <w:sz w:val="24"/>
          <w:szCs w:val="24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d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jetë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kushte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shëndetësore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lejojnë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kryejë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detyrën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përkatëse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0B592B">
        <w:rPr>
          <w:rStyle w:val="apple-converted-space"/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0B592B">
        <w:rPr>
          <w:rFonts w:asciiTheme="minorHAnsi" w:hAnsiTheme="minorHAnsi" w:cstheme="minorHAnsi"/>
          <w:sz w:val="24"/>
          <w:szCs w:val="24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e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mos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jetë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dënuar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vendim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formës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prerë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kryerjen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një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krimi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apo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kryerjen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një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kundërvajtjeje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penale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dashje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;</w:t>
      </w:r>
      <w:r w:rsidRPr="000B592B">
        <w:rPr>
          <w:rStyle w:val="apple-converted-space"/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0B592B">
        <w:rPr>
          <w:rFonts w:asciiTheme="minorHAnsi" w:hAnsiTheme="minorHAnsi" w:cstheme="minorHAnsi"/>
          <w:sz w:val="24"/>
          <w:szCs w:val="24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f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Ndaj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tij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mos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jetë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marrë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masa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disiplinore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largimit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nga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shërbimi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që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nuk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është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shuar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sipas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ligjit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152/2013 “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nëpunësin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civil”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ndryshuar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  <w:r w:rsidRPr="000B592B">
        <w:rPr>
          <w:rStyle w:val="apple-converted-space"/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0B592B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Kandidatët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duhet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plotësojnë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kërkesat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posaçme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si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vijon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:</w:t>
      </w:r>
    </w:p>
    <w:p w14:paraId="259A26AC" w14:textId="77777777" w:rsidR="00F05B9B" w:rsidRDefault="00F05B9B" w:rsidP="00F05B9B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zotërojnë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diplomë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nivelit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"Bachelor”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"</w:t>
      </w:r>
      <w:proofErr w:type="spellStart"/>
      <w:r w:rsidR="00A14E07">
        <w:rPr>
          <w:rFonts w:asciiTheme="minorHAnsi" w:hAnsiTheme="minorHAnsi" w:cstheme="minorHAnsi"/>
          <w:sz w:val="24"/>
          <w:szCs w:val="24"/>
          <w:shd w:val="clear" w:color="auto" w:fill="FFFFFF"/>
        </w:rPr>
        <w:t>Shkenca</w:t>
      </w:r>
      <w:proofErr w:type="spellEnd"/>
      <w:r w:rsidR="00A14E0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A14E07">
        <w:rPr>
          <w:rFonts w:asciiTheme="minorHAnsi" w:hAnsiTheme="minorHAnsi" w:cstheme="minorHAnsi"/>
          <w:sz w:val="24"/>
          <w:szCs w:val="24"/>
          <w:shd w:val="clear" w:color="auto" w:fill="FFFFFF"/>
        </w:rPr>
        <w:t>E</w:t>
      </w:r>
      <w:r w:rsidR="004620CF">
        <w:rPr>
          <w:rFonts w:asciiTheme="minorHAnsi" w:hAnsiTheme="minorHAnsi" w:cstheme="minorHAnsi"/>
          <w:sz w:val="24"/>
          <w:szCs w:val="24"/>
          <w:shd w:val="clear" w:color="auto" w:fill="FFFFFF"/>
        </w:rPr>
        <w:t>konomike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";</w:t>
      </w:r>
      <w:r w:rsidRPr="000B592B">
        <w:rPr>
          <w:rFonts w:asciiTheme="minorHAnsi" w:hAnsiTheme="minorHAnsi" w:cstheme="minorHAnsi"/>
          <w:sz w:val="24"/>
          <w:szCs w:val="24"/>
        </w:rPr>
        <w:t> </w:t>
      </w:r>
    </w:p>
    <w:p w14:paraId="25CA5526" w14:textId="77777777" w:rsidR="00F05B9B" w:rsidRPr="000B592B" w:rsidRDefault="00F05B9B" w:rsidP="00F05B9B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kenë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paktën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1 vit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përvojë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pune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fushën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ekonomike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sektorin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publik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apo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priva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t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5E316347" w14:textId="77777777" w:rsidR="00F05B9B" w:rsidRDefault="00F05B9B" w:rsidP="00F05B9B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kenë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njohuri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gjuhës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angleze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  <w:r w:rsidRPr="000B592B">
        <w:rPr>
          <w:rFonts w:asciiTheme="minorHAnsi" w:hAnsiTheme="minorHAnsi" w:cstheme="minorHAnsi"/>
          <w:sz w:val="24"/>
          <w:szCs w:val="24"/>
        </w:rPr>
        <w:t> </w:t>
      </w:r>
    </w:p>
    <w:p w14:paraId="27BA77C8" w14:textId="77777777" w:rsidR="00F05B9B" w:rsidRPr="00E859BA" w:rsidRDefault="00F05B9B" w:rsidP="00E859BA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5E6022" w:rsidRPr="000B592B" w14:paraId="0BFB3B49" w14:textId="77777777" w:rsidTr="0021724D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91F718" w14:textId="77777777" w:rsidR="005E6022" w:rsidRPr="000B592B" w:rsidRDefault="005E6022" w:rsidP="0021724D">
            <w:pPr>
              <w:spacing w:after="0" w:line="360" w:lineRule="atLeast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lastRenderedPageBreak/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C11979" w14:textId="77777777" w:rsidR="005E6022" w:rsidRPr="000B592B" w:rsidRDefault="005E6022" w:rsidP="0021724D">
            <w:pPr>
              <w:spacing w:after="0" w:line="360" w:lineRule="atLeast"/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401E0A9B" w14:textId="77777777" w:rsidR="005E6022" w:rsidRDefault="005E6022" w:rsidP="005E6022">
      <w:pPr>
        <w:spacing w:after="0" w:line="240" w:lineRule="auto"/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</w:pP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dorëzojnë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dokumentat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poshtë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="003E6BFA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="003E6BFA">
        <w:rPr>
          <w:rFonts w:ascii="Times New Roman" w:hAnsi="Times New Roman" w:cs="Times New Roman"/>
          <w:sz w:val="24"/>
          <w:szCs w:val="24"/>
        </w:rPr>
        <w:t>Jetëshkrim</w:t>
      </w:r>
      <w:proofErr w:type="spellEnd"/>
      <w:r w:rsidR="003E6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BF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E6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BFA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="003E6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BF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E6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BFA">
        <w:rPr>
          <w:rFonts w:ascii="Times New Roman" w:hAnsi="Times New Roman" w:cs="Times New Roman"/>
          <w:sz w:val="24"/>
          <w:szCs w:val="24"/>
        </w:rPr>
        <w:t>përputhje</w:t>
      </w:r>
      <w:proofErr w:type="spellEnd"/>
      <w:r w:rsidR="003E6BF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3E6BFA">
        <w:rPr>
          <w:rFonts w:ascii="Times New Roman" w:hAnsi="Times New Roman" w:cs="Times New Roman"/>
          <w:sz w:val="24"/>
          <w:szCs w:val="24"/>
        </w:rPr>
        <w:t>dokumentin</w:t>
      </w:r>
      <w:proofErr w:type="spellEnd"/>
      <w:r w:rsidR="003E6BFA"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 w:rsidR="003E6BF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3E6BF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3E6BFA">
        <w:rPr>
          <w:rFonts w:ascii="Times New Roman" w:hAnsi="Times New Roman" w:cs="Times New Roman"/>
          <w:sz w:val="24"/>
          <w:szCs w:val="24"/>
        </w:rPr>
        <w:t>gjeni</w:t>
      </w:r>
      <w:proofErr w:type="spellEnd"/>
      <w:r w:rsidR="003E6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BF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E6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BFA">
        <w:rPr>
          <w:rFonts w:ascii="Times New Roman" w:hAnsi="Times New Roman" w:cs="Times New Roman"/>
          <w:sz w:val="24"/>
          <w:szCs w:val="24"/>
        </w:rPr>
        <w:t>linkun</w:t>
      </w:r>
      <w:proofErr w:type="spellEnd"/>
      <w:r w:rsidR="003E6BFA">
        <w:rPr>
          <w:rFonts w:ascii="Times New Roman" w:hAnsi="Times New Roman" w:cs="Times New Roman"/>
          <w:sz w:val="24"/>
          <w:szCs w:val="24"/>
        </w:rPr>
        <w:t>:</w:t>
      </w:r>
    </w:p>
    <w:p w14:paraId="5B89A0CB" w14:textId="77777777" w:rsidR="003E6BFA" w:rsidRPr="000B592B" w:rsidRDefault="00B63E69" w:rsidP="005E6022">
      <w:pPr>
        <w:spacing w:after="0" w:line="240" w:lineRule="auto"/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</w:pPr>
      <w:hyperlink r:id="rId8" w:history="1">
        <w:r w:rsidR="003E6BFA">
          <w:rPr>
            <w:rStyle w:val="Hyperlink"/>
            <w:rFonts w:ascii="Times New Roman" w:hAnsi="Times New Roman" w:cs="Times New Roman"/>
            <w:sz w:val="24"/>
            <w:szCs w:val="24"/>
          </w:rPr>
          <w:t>http://lgu.dap.gov.al/CVTemplate_jeteshkrimi_standard.docx</w:t>
        </w:r>
      </w:hyperlink>
    </w:p>
    <w:p w14:paraId="49EA6656" w14:textId="0B512207" w:rsidR="005E6022" w:rsidRPr="000B592B" w:rsidRDefault="005E6022" w:rsidP="005E6022">
      <w:pPr>
        <w:spacing w:after="0" w:line="240" w:lineRule="auto"/>
        <w:rPr>
          <w:rFonts w:asciiTheme="minorHAnsi" w:hAnsiTheme="minorHAnsi" w:cstheme="minorHAnsi"/>
          <w:color w:val="auto"/>
          <w:sz w:val="24"/>
          <w:szCs w:val="24"/>
          <w:lang w:val="en-GB" w:eastAsia="en-GB"/>
        </w:rPr>
      </w:pP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proofErr w:type="gram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diplomës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.</w:t>
      </w:r>
      <w:proofErr w:type="gram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diplomat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marra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jashtë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Republikës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Shqipërisë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përcillet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njehsimi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Ministria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Arsimit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Sportit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librezës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d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letërnjoftimit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(ID);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e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Vërtetim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gjendjes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shëndetësore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f –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Vertetim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per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gjendjen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gjyqësore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g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Çdo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dokumentacion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tjetër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vërteton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trajnimet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kualifikimet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arsimin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shtesë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vlerësimet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pozitive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apo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tjera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përmendura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jetëshkrimin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tuaj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dokumenteve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</w:t>
      </w:r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ë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cituara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sipër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behet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prane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Zyres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se Administrates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prane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Bashkise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Permet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.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 xml:space="preserve"> 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dokumentave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procedurën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bëhet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brenda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datës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0B592B">
        <w:rPr>
          <w:rFonts w:asciiTheme="minorHAnsi" w:hAnsiTheme="minorHAnsi" w:cstheme="minorHAnsi"/>
          <w:b/>
          <w:bCs/>
          <w:sz w:val="24"/>
          <w:szCs w:val="24"/>
          <w:lang w:val="en-GB" w:eastAsia="en-GB"/>
        </w:rPr>
        <w:t> </w:t>
      </w:r>
      <w:r w:rsidR="006D31E2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02</w:t>
      </w:r>
      <w:r w:rsidR="000941B5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586AFC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</w:t>
      </w:r>
      <w:r w:rsidR="006D31E2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636997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</w:t>
      </w:r>
      <w:r w:rsidR="00586AFC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6D31E2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0B592B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lang w:val="en-GB" w:eastAsia="en-GB"/>
        </w:rPr>
        <w:t> 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5E6022" w:rsidRPr="000B592B" w14:paraId="4ABB898F" w14:textId="77777777" w:rsidTr="0021724D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64BBDF" w14:textId="77777777" w:rsidR="005E6022" w:rsidRPr="000B592B" w:rsidRDefault="005E6022" w:rsidP="0021724D">
            <w:pPr>
              <w:spacing w:after="0" w:line="360" w:lineRule="atLeast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8308D" w14:textId="77777777" w:rsidR="005E6022" w:rsidRPr="000B592B" w:rsidRDefault="005E6022" w:rsidP="0021724D">
            <w:pPr>
              <w:spacing w:after="0" w:line="360" w:lineRule="atLeast"/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17990200" w14:textId="77777777" w:rsidR="000941B5" w:rsidRDefault="000941B5" w:rsidP="005E6022">
      <w:pPr>
        <w:spacing w:after="0" w:line="240" w:lineRule="auto"/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</w:pPr>
    </w:p>
    <w:p w14:paraId="63EE85AD" w14:textId="332FE547" w:rsidR="005E6022" w:rsidRPr="000B592B" w:rsidRDefault="005E6022" w:rsidP="005E6022">
      <w:pPr>
        <w:spacing w:after="0" w:line="240" w:lineRule="auto"/>
        <w:rPr>
          <w:rFonts w:asciiTheme="minorHAnsi" w:hAnsiTheme="minorHAnsi" w:cstheme="minorHAnsi"/>
          <w:color w:val="auto"/>
          <w:sz w:val="24"/>
          <w:szCs w:val="24"/>
          <w:lang w:val="en-GB" w:eastAsia="en-GB"/>
        </w:rPr>
      </w:pP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="006D31E2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03</w:t>
      </w:r>
      <w:r w:rsidR="000941B5" w:rsidRPr="00383D86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E859BA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</w:t>
      </w:r>
      <w:r w:rsidR="006D31E2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0941B5" w:rsidRPr="00383D86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</w:t>
      </w:r>
      <w:r w:rsidR="00E859BA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6D31E2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="000941B5" w:rsidRPr="00383D86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lang w:val="en-GB" w:eastAsia="en-GB"/>
        </w:rPr>
        <w:t> </w:t>
      </w:r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bookmarkStart w:id="3" w:name="_Hlk84404606"/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Njesia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Menaxhimit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Burimeve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Njerezore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shpallë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portalin</w:t>
      </w:r>
      <w:proofErr w:type="spellEnd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Sherbimi</w:t>
      </w:r>
      <w:proofErr w:type="spellEnd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Kombetar</w:t>
      </w:r>
      <w:proofErr w:type="spellEnd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Punesimit</w:t>
      </w:r>
      <w:proofErr w:type="spellEnd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ne  </w:t>
      </w:r>
      <w:proofErr w:type="spellStart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stendat</w:t>
      </w:r>
      <w:proofErr w:type="spellEnd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informimit</w:t>
      </w:r>
      <w:proofErr w:type="spellEnd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920D3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publik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listën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kandidatëve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proceduren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vendin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orën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saktë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ku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zhvillohet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testimi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shkrim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intervista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.</w:t>
      </w:r>
      <w:r w:rsidR="000941B5" w:rsidRPr="00383D86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="000941B5" w:rsidRPr="00383D86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njëjtën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nuk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njoftohen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individualis</w:t>
      </w:r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ht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mënyrë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elektronike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="000941B5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NJMBNJ</w:t>
      </w:r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shkaqet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0941B5" w:rsidRPr="00383D86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moskualifikimit</w:t>
      </w:r>
      <w:proofErr w:type="spellEnd"/>
      <w:r w:rsidR="000941B5" w:rsidRPr="00383D86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="000941B5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>(</w:t>
      </w:r>
      <w:proofErr w:type="spellStart"/>
      <w:r w:rsidR="000941B5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>nëpërmjet</w:t>
      </w:r>
      <w:proofErr w:type="spellEnd"/>
      <w:r w:rsidR="000941B5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>adresës</w:t>
      </w:r>
      <w:proofErr w:type="spellEnd"/>
      <w:r w:rsidR="000941B5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="000941B5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>së</w:t>
      </w:r>
      <w:proofErr w:type="spellEnd"/>
      <w:r w:rsidR="000941B5" w:rsidRPr="00383D86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e-mail)</w:t>
      </w:r>
      <w:r w:rsidR="000941B5">
        <w:rPr>
          <w:rFonts w:asciiTheme="minorHAnsi" w:hAnsiTheme="minorHAnsi" w:cstheme="minorHAnsi"/>
          <w:i/>
          <w:iCs/>
          <w:sz w:val="24"/>
          <w:szCs w:val="24"/>
          <w:u w:val="single"/>
          <w:shd w:val="clear" w:color="auto" w:fill="FFFFFF"/>
          <w:lang w:val="en-GB" w:eastAsia="en-GB"/>
        </w:rPr>
        <w:t>.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859BA" w:rsidRPr="000B592B" w14:paraId="2C33E07A" w14:textId="77777777" w:rsidTr="008855F4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3"/>
          <w:p w14:paraId="508B2938" w14:textId="77777777" w:rsidR="00E859BA" w:rsidRPr="000B592B" w:rsidRDefault="00E859BA" w:rsidP="008855F4">
            <w:pPr>
              <w:spacing w:after="0" w:line="360" w:lineRule="atLeast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B92E5A" w14:textId="77777777" w:rsidR="00E859BA" w:rsidRPr="000B592B" w:rsidRDefault="007A5A2D" w:rsidP="008855F4">
            <w:pPr>
              <w:spacing w:after="0" w:line="360" w:lineRule="atLeast"/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5D37817C" w14:textId="77777777" w:rsidR="00275B5D" w:rsidRDefault="005E6022" w:rsidP="005E6022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</w:pP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testohen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mbi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Ligjin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nr. </w:t>
      </w:r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7661</w:t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“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kontabilitetin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”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ndryshuar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mbi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Ligjin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nr. </w:t>
      </w:r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1</w:t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0296,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07.07.2010 “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menaxhimin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financiar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kontrollin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”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ndryshuar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mbi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Ligjin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nr. </w:t>
      </w:r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9228</w:t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"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kontabilitetin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pasqyrat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financiare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”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ndryshuar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mbi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Ligjin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Nr. 9136 “Per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menaxhimin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financiar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sistemit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buxhetor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ne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Republiken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Shqiperise</w:t>
      </w:r>
      <w:proofErr w:type="spellEnd"/>
      <w:r w:rsidR="008E3DDA"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”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</w:p>
    <w:p w14:paraId="356F51BB" w14:textId="77777777" w:rsidR="00A14E07" w:rsidRDefault="005E6022" w:rsidP="005E6022">
      <w:pPr>
        <w:spacing w:after="0" w:line="240" w:lineRule="auto"/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</w:pP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lastRenderedPageBreak/>
        <w:t>Kandidatët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gjatë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intervistës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strukturuar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gojë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aftësitë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kompetencën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përshkrimin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përgjithësues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pozicionet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Eksperiencën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mëparshme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;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Motivimin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aspiratat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pritshmëritë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karrierën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.</w:t>
      </w:r>
    </w:p>
    <w:p w14:paraId="0A9F4B0E" w14:textId="77777777" w:rsidR="005E6022" w:rsidRPr="00A14E07" w:rsidRDefault="005E6022" w:rsidP="005E602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4E07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proofErr w:type="spellStart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>Totali</w:t>
      </w:r>
      <w:proofErr w:type="spellEnd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>pikëve</w:t>
      </w:r>
      <w:proofErr w:type="spellEnd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>këtë</w:t>
      </w:r>
      <w:proofErr w:type="spellEnd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>vlerësim</w:t>
      </w:r>
      <w:proofErr w:type="spellEnd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>është</w:t>
      </w:r>
      <w:proofErr w:type="spellEnd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60 </w:t>
      </w:r>
      <w:proofErr w:type="spellStart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="00A14E07" w:rsidRPr="00A14E0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C0EFC94" w14:textId="77777777" w:rsidR="00A14E07" w:rsidRPr="000B592B" w:rsidRDefault="00A14E07" w:rsidP="005E6022">
      <w:pPr>
        <w:spacing w:after="0" w:line="240" w:lineRule="auto"/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5E6022" w:rsidRPr="000B592B" w14:paraId="57924CDC" w14:textId="77777777" w:rsidTr="0021724D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FC7EDA" w14:textId="77777777" w:rsidR="005E6022" w:rsidRPr="000B592B" w:rsidRDefault="005E6022" w:rsidP="0021724D">
            <w:pPr>
              <w:spacing w:after="0" w:line="360" w:lineRule="atLeast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9B36CE" w14:textId="77777777" w:rsidR="005E6022" w:rsidRPr="000B592B" w:rsidRDefault="005E6022" w:rsidP="0021724D">
            <w:pPr>
              <w:spacing w:after="0" w:line="360" w:lineRule="atLeast"/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  <w:t>MËNYRA E VLERËSIMIT TË KANDIDATËVE</w:t>
            </w:r>
          </w:p>
        </w:tc>
      </w:tr>
    </w:tbl>
    <w:p w14:paraId="229B6D77" w14:textId="77777777" w:rsidR="00920D35" w:rsidRDefault="005E6022" w:rsidP="00920D35">
      <w:pPr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</w:pP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0B592B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</w:p>
    <w:p w14:paraId="3FC32408" w14:textId="77777777" w:rsidR="00920D35" w:rsidRPr="000B592B" w:rsidRDefault="00920D35" w:rsidP="00920D35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Kandidatët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do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vlerësohen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përvojën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trajnimet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apo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kualifikimet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lidhura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me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fushën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si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dhe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çertifikimin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pozitiv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ose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vlerësimet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rezultateve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individale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punë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rastet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kur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procesi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çertifikimit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nuk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është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kryer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Totali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pikëve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këtë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vlerësim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është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40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pikë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>.</w:t>
      </w:r>
    </w:p>
    <w:p w14:paraId="3C4A0A6B" w14:textId="77777777" w:rsidR="00920D35" w:rsidRPr="000B592B" w:rsidRDefault="00920D35" w:rsidP="00920D35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Kandidatët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gjatë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intervistës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së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strukturuar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me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gojë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do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të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vlerësohen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në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b/>
          <w:sz w:val="24"/>
          <w:szCs w:val="24"/>
        </w:rPr>
        <w:t>lidhje</w:t>
      </w:r>
      <w:proofErr w:type="spellEnd"/>
      <w:r w:rsidRPr="000B592B">
        <w:rPr>
          <w:rFonts w:asciiTheme="minorHAnsi" w:hAnsiTheme="minorHAnsi" w:cstheme="minorHAnsi"/>
          <w:b/>
          <w:sz w:val="24"/>
          <w:szCs w:val="24"/>
        </w:rPr>
        <w:t xml:space="preserve"> me:</w:t>
      </w:r>
    </w:p>
    <w:p w14:paraId="7F7E7798" w14:textId="77777777" w:rsidR="00920D35" w:rsidRDefault="00920D35" w:rsidP="00920D35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920D35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aftësitë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kompetencën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në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lidhje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me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përshkrimin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pozicionit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punës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>;</w:t>
      </w:r>
    </w:p>
    <w:p w14:paraId="31BF026C" w14:textId="77777777" w:rsidR="00920D35" w:rsidRDefault="00920D35" w:rsidP="00920D35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920D35">
        <w:rPr>
          <w:rFonts w:asciiTheme="minorHAnsi" w:hAnsiTheme="minorHAnsi" w:cstheme="minorHAnsi"/>
          <w:sz w:val="24"/>
          <w:szCs w:val="24"/>
        </w:rPr>
        <w:t>Eksperiencën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tyre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të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mëparshme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>;</w:t>
      </w:r>
    </w:p>
    <w:p w14:paraId="07CCBAFC" w14:textId="77777777" w:rsidR="00920D35" w:rsidRPr="00920D35" w:rsidRDefault="00920D35" w:rsidP="00920D35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920D35">
        <w:rPr>
          <w:rFonts w:asciiTheme="minorHAnsi" w:hAnsiTheme="minorHAnsi" w:cstheme="minorHAnsi"/>
          <w:sz w:val="24"/>
          <w:szCs w:val="24"/>
        </w:rPr>
        <w:t>Motivimin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aspiratat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dhe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pritshmëritë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tyre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20D35">
        <w:rPr>
          <w:rFonts w:asciiTheme="minorHAnsi" w:hAnsiTheme="minorHAnsi" w:cstheme="minorHAnsi"/>
          <w:sz w:val="24"/>
          <w:szCs w:val="24"/>
        </w:rPr>
        <w:t>karrierën</w:t>
      </w:r>
      <w:proofErr w:type="spellEnd"/>
      <w:r w:rsidRPr="00920D35">
        <w:rPr>
          <w:rFonts w:asciiTheme="minorHAnsi" w:hAnsiTheme="minorHAnsi" w:cstheme="minorHAnsi"/>
          <w:sz w:val="24"/>
          <w:szCs w:val="24"/>
        </w:rPr>
        <w:t>.</w:t>
      </w:r>
    </w:p>
    <w:p w14:paraId="542E0F8A" w14:textId="77777777" w:rsidR="00920D35" w:rsidRPr="000B592B" w:rsidRDefault="00920D35" w:rsidP="00920D35">
      <w:p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</w:rPr>
        <w:t>Totali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pikëve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për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këtë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vlerësim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është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 xml:space="preserve"> 60 </w:t>
      </w:r>
      <w:proofErr w:type="spellStart"/>
      <w:r w:rsidRPr="000B592B">
        <w:rPr>
          <w:rFonts w:asciiTheme="minorHAnsi" w:hAnsiTheme="minorHAnsi" w:cstheme="minorHAnsi"/>
          <w:sz w:val="24"/>
          <w:szCs w:val="24"/>
        </w:rPr>
        <w:t>pikë</w:t>
      </w:r>
      <w:proofErr w:type="spellEnd"/>
      <w:r w:rsidRPr="000B592B">
        <w:rPr>
          <w:rFonts w:asciiTheme="minorHAnsi" w:hAnsiTheme="minorHAnsi" w:cstheme="minorHAnsi"/>
          <w:sz w:val="24"/>
          <w:szCs w:val="24"/>
        </w:rPr>
        <w:t>.</w:t>
      </w:r>
    </w:p>
    <w:p w14:paraId="0617119B" w14:textId="77777777" w:rsidR="005E6022" w:rsidRPr="000B592B" w:rsidRDefault="005E6022" w:rsidP="00CB1A9F">
      <w:pPr>
        <w:spacing w:after="0" w:line="240" w:lineRule="auto"/>
        <w:rPr>
          <w:rFonts w:asciiTheme="minorHAnsi" w:hAnsiTheme="minorHAnsi" w:cstheme="minorHAnsi"/>
          <w:color w:val="auto"/>
          <w:sz w:val="24"/>
          <w:szCs w:val="24"/>
          <w:lang w:val="en-GB" w:eastAsia="en-GB"/>
        </w:rPr>
      </w:pP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shumë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detaje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vlerësimin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pikë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metodologjinë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shpërndarjes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pikëve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mënyrën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llogaritjes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rezultatit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përfundimtar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gjeni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Udhëzimin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nr. 2,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27.03.2015,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Departamentit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Administratës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>Publike</w:t>
      </w:r>
      <w:proofErr w:type="spellEnd"/>
      <w:r w:rsidRPr="000B592B">
        <w:rPr>
          <w:rFonts w:asciiTheme="minorHAnsi" w:hAnsiTheme="minorHAnsi" w:cstheme="minorHAnsi"/>
          <w:sz w:val="24"/>
          <w:szCs w:val="24"/>
          <w:shd w:val="clear" w:color="auto" w:fill="FFFFFF"/>
          <w:lang w:val="en-GB" w:eastAsia="en-GB"/>
        </w:rPr>
        <w:t xml:space="preserve"> “www.dap.gov.al”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t> </w:t>
      </w:r>
      <w:r w:rsidRPr="000B592B">
        <w:rPr>
          <w:rFonts w:asciiTheme="minorHAnsi" w:hAnsiTheme="minorHAnsi" w:cstheme="minorHAnsi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5E6022" w:rsidRPr="000B592B" w14:paraId="53F447B3" w14:textId="77777777" w:rsidTr="0021724D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B0D13" w14:textId="77777777" w:rsidR="005E6022" w:rsidRPr="000B592B" w:rsidRDefault="005E6022" w:rsidP="0021724D">
            <w:pPr>
              <w:spacing w:after="0" w:line="360" w:lineRule="atLeast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2.6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15A5C" w14:textId="77777777" w:rsidR="005E6022" w:rsidRPr="000B592B" w:rsidRDefault="005E6022" w:rsidP="0021724D">
            <w:pPr>
              <w:spacing w:after="0" w:line="360" w:lineRule="atLeast"/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0B592B">
              <w:rPr>
                <w:rFonts w:asciiTheme="minorHAnsi" w:hAnsiTheme="minorHAnsi" w:cstheme="minorHAnsi"/>
                <w:b/>
                <w:bCs/>
                <w:caps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5D6F746B" w14:textId="77777777" w:rsidR="00E859BA" w:rsidRPr="00C50EDB" w:rsidRDefault="00E859BA" w:rsidP="00C50EDB">
      <w:pPr>
        <w:jc w:val="both"/>
        <w:rPr>
          <w:sz w:val="24"/>
          <w:szCs w:val="24"/>
        </w:rPr>
      </w:pPr>
      <w:bookmarkStart w:id="4" w:name="_Hlk84404765"/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përfundim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vlerësimit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kandidatëve</w:t>
      </w:r>
      <w:proofErr w:type="spellEnd"/>
      <w:r>
        <w:rPr>
          <w:sz w:val="24"/>
          <w:szCs w:val="24"/>
        </w:rPr>
        <w:t xml:space="preserve">, NJBNJ </w:t>
      </w:r>
      <w:r w:rsidRPr="00E723FA">
        <w:rPr>
          <w:sz w:val="24"/>
          <w:szCs w:val="24"/>
        </w:rPr>
        <w:t xml:space="preserve">do </w:t>
      </w:r>
      <w:proofErr w:type="spellStart"/>
      <w:r w:rsidRPr="00E723FA">
        <w:rPr>
          <w:sz w:val="24"/>
          <w:szCs w:val="24"/>
        </w:rPr>
        <w:t>të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shpallë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në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faqen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zyrtare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të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Bashkisë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Përmet</w:t>
      </w:r>
      <w:proofErr w:type="spellEnd"/>
      <w:r w:rsidRPr="00E723FA">
        <w:rPr>
          <w:sz w:val="24"/>
          <w:szCs w:val="24"/>
        </w:rPr>
        <w:t xml:space="preserve">, </w:t>
      </w:r>
      <w:proofErr w:type="spellStart"/>
      <w:r w:rsidRPr="00E723FA">
        <w:rPr>
          <w:sz w:val="24"/>
          <w:szCs w:val="24"/>
        </w:rPr>
        <w:t>në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portalin</w:t>
      </w:r>
      <w:proofErr w:type="spellEnd"/>
      <w:r w:rsidRPr="00E723FA">
        <w:rPr>
          <w:sz w:val="24"/>
          <w:szCs w:val="24"/>
        </w:rPr>
        <w:t xml:space="preserve"> “</w:t>
      </w:r>
      <w:proofErr w:type="spellStart"/>
      <w:r w:rsidRPr="00E723FA">
        <w:rPr>
          <w:sz w:val="24"/>
          <w:szCs w:val="24"/>
        </w:rPr>
        <w:t>Shërbimi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Kombëtar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i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Punësimit</w:t>
      </w:r>
      <w:proofErr w:type="spellEnd"/>
      <w:r w:rsidRPr="00E723FA">
        <w:rPr>
          <w:sz w:val="24"/>
          <w:szCs w:val="24"/>
        </w:rPr>
        <w:t xml:space="preserve">”, </w:t>
      </w:r>
      <w:proofErr w:type="spellStart"/>
      <w:r w:rsidRPr="00E723FA">
        <w:rPr>
          <w:sz w:val="24"/>
          <w:szCs w:val="24"/>
        </w:rPr>
        <w:t>dhe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në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stendën</w:t>
      </w:r>
      <w:proofErr w:type="spellEnd"/>
      <w:r w:rsidRPr="00E723FA">
        <w:rPr>
          <w:sz w:val="24"/>
          <w:szCs w:val="24"/>
        </w:rPr>
        <w:t xml:space="preserve"> e </w:t>
      </w:r>
      <w:proofErr w:type="spellStart"/>
      <w:r w:rsidRPr="00E723FA">
        <w:rPr>
          <w:sz w:val="24"/>
          <w:szCs w:val="24"/>
        </w:rPr>
        <w:t>informimit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publik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të</w:t>
      </w:r>
      <w:proofErr w:type="spellEnd"/>
      <w:r w:rsidRPr="00E723FA">
        <w:rPr>
          <w:sz w:val="24"/>
          <w:szCs w:val="24"/>
        </w:rPr>
        <w:t xml:space="preserve"> </w:t>
      </w:r>
      <w:proofErr w:type="spellStart"/>
      <w:r w:rsidRPr="00E723FA">
        <w:rPr>
          <w:sz w:val="24"/>
          <w:szCs w:val="24"/>
        </w:rPr>
        <w:t>Bashkisë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gjithë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kandidatët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pjesëmarrës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këtë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proçedurë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njoftohen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individualisht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mënyrë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elektronike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për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rezultatet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  <w:u w:val="single"/>
        </w:rPr>
        <w:t>(</w:t>
      </w:r>
      <w:proofErr w:type="spellStart"/>
      <w:r>
        <w:rPr>
          <w:i/>
          <w:sz w:val="24"/>
          <w:szCs w:val="24"/>
          <w:u w:val="single"/>
        </w:rPr>
        <w:t>nëpërmjet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adresës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së</w:t>
      </w:r>
      <w:proofErr w:type="spellEnd"/>
      <w:r>
        <w:rPr>
          <w:i/>
          <w:sz w:val="24"/>
          <w:szCs w:val="24"/>
          <w:u w:val="single"/>
        </w:rPr>
        <w:t xml:space="preserve"> e-mail, </w:t>
      </w:r>
      <w:proofErr w:type="spellStart"/>
      <w:r>
        <w:rPr>
          <w:i/>
          <w:sz w:val="24"/>
          <w:szCs w:val="24"/>
          <w:u w:val="single"/>
        </w:rPr>
        <w:t>telefonit</w:t>
      </w:r>
      <w:proofErr w:type="spellEnd"/>
      <w:r>
        <w:rPr>
          <w:i/>
          <w:sz w:val="24"/>
          <w:szCs w:val="24"/>
          <w:u w:val="single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etj</w:t>
      </w:r>
      <w:proofErr w:type="spellEnd"/>
      <w:r>
        <w:rPr>
          <w:i/>
          <w:sz w:val="24"/>
          <w:szCs w:val="24"/>
          <w:u w:val="single"/>
        </w:rPr>
        <w:t>.)</w:t>
      </w:r>
    </w:p>
    <w:p w14:paraId="17D21746" w14:textId="77777777" w:rsidR="00C50EDB" w:rsidRDefault="00C50EDB" w:rsidP="00C50EDB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1D38935" w14:textId="77777777" w:rsidR="00F73096" w:rsidRDefault="00F73096" w:rsidP="00C50EDB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B43999C" w14:textId="77777777" w:rsidR="00E859BA" w:rsidRPr="00C50EDB" w:rsidRDefault="00E859BA" w:rsidP="00C50EDB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C50EDB">
        <w:rPr>
          <w:rFonts w:asciiTheme="minorHAnsi" w:eastAsia="Times New Roman" w:hAnsiTheme="minorHAnsi" w:cstheme="minorHAnsi"/>
          <w:b/>
          <w:sz w:val="24"/>
          <w:szCs w:val="24"/>
        </w:rPr>
        <w:t>NJËSIA PËRGJEGJËSE E BURIMEVE NJERËZORE</w:t>
      </w:r>
    </w:p>
    <w:p w14:paraId="4B68CA1E" w14:textId="77777777" w:rsidR="000941B5" w:rsidRPr="00C50EDB" w:rsidRDefault="00E859BA" w:rsidP="00C50ED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50EDB">
        <w:rPr>
          <w:rFonts w:asciiTheme="minorHAnsi" w:hAnsiTheme="minorHAnsi" w:cstheme="minorHAnsi"/>
          <w:b/>
          <w:sz w:val="24"/>
          <w:szCs w:val="24"/>
        </w:rPr>
        <w:t>BASHKIA P</w:t>
      </w:r>
      <w:r w:rsidR="00F73096">
        <w:rPr>
          <w:rFonts w:asciiTheme="minorHAnsi" w:hAnsiTheme="minorHAnsi" w:cstheme="minorHAnsi"/>
          <w:b/>
          <w:sz w:val="24"/>
          <w:szCs w:val="24"/>
        </w:rPr>
        <w:t>Ë</w:t>
      </w:r>
      <w:r w:rsidRPr="00C50EDB">
        <w:rPr>
          <w:rFonts w:asciiTheme="minorHAnsi" w:hAnsiTheme="minorHAnsi" w:cstheme="minorHAnsi"/>
          <w:b/>
          <w:sz w:val="24"/>
          <w:szCs w:val="24"/>
        </w:rPr>
        <w:t>RMET</w:t>
      </w:r>
      <w:bookmarkEnd w:id="4"/>
    </w:p>
    <w:sectPr w:rsidR="000941B5" w:rsidRPr="00C50EDB" w:rsidSect="00835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A7A67"/>
    <w:multiLevelType w:val="hybridMultilevel"/>
    <w:tmpl w:val="1F72AFAA"/>
    <w:lvl w:ilvl="0" w:tplc="5614D6C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B4C75"/>
    <w:multiLevelType w:val="multilevel"/>
    <w:tmpl w:val="B170B0E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</w:rPr>
    </w:lvl>
  </w:abstractNum>
  <w:abstractNum w:abstractNumId="2" w15:restartNumberingAfterBreak="0">
    <w:nsid w:val="0C484FEF"/>
    <w:multiLevelType w:val="multilevel"/>
    <w:tmpl w:val="57CC8A1C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3" w15:restartNumberingAfterBreak="0">
    <w:nsid w:val="0FAC74F5"/>
    <w:multiLevelType w:val="hybridMultilevel"/>
    <w:tmpl w:val="360238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E328E3"/>
    <w:multiLevelType w:val="multilevel"/>
    <w:tmpl w:val="57CC8A1C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5" w15:restartNumberingAfterBreak="0">
    <w:nsid w:val="3F456E14"/>
    <w:multiLevelType w:val="hybridMultilevel"/>
    <w:tmpl w:val="B31263AC"/>
    <w:lvl w:ilvl="0" w:tplc="A7EC8B7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C77DC"/>
    <w:multiLevelType w:val="hybridMultilevel"/>
    <w:tmpl w:val="1F72AFAA"/>
    <w:lvl w:ilvl="0" w:tplc="5614D6C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022"/>
    <w:rsid w:val="000941B5"/>
    <w:rsid w:val="000B592B"/>
    <w:rsid w:val="000D13BA"/>
    <w:rsid w:val="001E6AFB"/>
    <w:rsid w:val="001F65C6"/>
    <w:rsid w:val="00275B5D"/>
    <w:rsid w:val="002D45A1"/>
    <w:rsid w:val="003B3C54"/>
    <w:rsid w:val="003E6BFA"/>
    <w:rsid w:val="004620CF"/>
    <w:rsid w:val="0052779C"/>
    <w:rsid w:val="0056133C"/>
    <w:rsid w:val="00586AFC"/>
    <w:rsid w:val="005A3C4A"/>
    <w:rsid w:val="005E6022"/>
    <w:rsid w:val="00636997"/>
    <w:rsid w:val="006509DF"/>
    <w:rsid w:val="006947F5"/>
    <w:rsid w:val="006B59BF"/>
    <w:rsid w:val="006C2810"/>
    <w:rsid w:val="006D31E2"/>
    <w:rsid w:val="00763C91"/>
    <w:rsid w:val="007A5A2D"/>
    <w:rsid w:val="008E3DDA"/>
    <w:rsid w:val="008E47C0"/>
    <w:rsid w:val="00920D35"/>
    <w:rsid w:val="009A4593"/>
    <w:rsid w:val="00A14E07"/>
    <w:rsid w:val="00A80C45"/>
    <w:rsid w:val="00A97744"/>
    <w:rsid w:val="00B6089E"/>
    <w:rsid w:val="00B63E69"/>
    <w:rsid w:val="00C50EDB"/>
    <w:rsid w:val="00CB1A9F"/>
    <w:rsid w:val="00DB22C3"/>
    <w:rsid w:val="00DD63BC"/>
    <w:rsid w:val="00E859BA"/>
    <w:rsid w:val="00EE5262"/>
    <w:rsid w:val="00F05B9B"/>
    <w:rsid w:val="00F37F2E"/>
    <w:rsid w:val="00F73096"/>
    <w:rsid w:val="00FE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F7419"/>
  <w15:docId w15:val="{8908C9B1-235D-464B-98D2-236E0C2C3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022"/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5E6022"/>
    <w:pPr>
      <w:keepNext/>
      <w:keepLines/>
      <w:spacing w:before="360" w:after="80"/>
      <w:contextualSpacing/>
      <w:outlineLvl w:val="1"/>
    </w:pPr>
    <w:rPr>
      <w:rFonts w:eastAsia="Times New Roman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5E6022"/>
    <w:pPr>
      <w:keepNext/>
      <w:keepLines/>
      <w:spacing w:before="280" w:after="80"/>
      <w:contextualSpacing/>
      <w:outlineLvl w:val="2"/>
    </w:pPr>
    <w:rPr>
      <w:rFonts w:eastAsia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E6022"/>
  </w:style>
  <w:style w:type="character" w:customStyle="1" w:styleId="Heading2Char">
    <w:name w:val="Heading 2 Char"/>
    <w:basedOn w:val="DefaultParagraphFont"/>
    <w:link w:val="Heading2"/>
    <w:uiPriority w:val="99"/>
    <w:semiHidden/>
    <w:rsid w:val="005E6022"/>
    <w:rPr>
      <w:rFonts w:ascii="Calibri" w:eastAsia="Times New Roman" w:hAnsi="Calibri" w:cs="Calibri"/>
      <w:b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5E6022"/>
    <w:rPr>
      <w:rFonts w:ascii="Calibri" w:eastAsia="Times New Roman" w:hAnsi="Calibri" w:cs="Calibri"/>
      <w:b/>
      <w:color w:val="000000"/>
      <w:sz w:val="28"/>
      <w:szCs w:val="28"/>
    </w:rPr>
  </w:style>
  <w:style w:type="paragraph" w:styleId="ListParagraph">
    <w:name w:val="List Paragraph"/>
    <w:basedOn w:val="Normal"/>
    <w:uiPriority w:val="99"/>
    <w:qFormat/>
    <w:rsid w:val="005E60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022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947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gu.dap.gov.al/CVTemplate_jeteshkrimi_standard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HighTech</dc:creator>
  <cp:lastModifiedBy>User</cp:lastModifiedBy>
  <cp:revision>19</cp:revision>
  <cp:lastPrinted>2024-11-19T09:49:00Z</cp:lastPrinted>
  <dcterms:created xsi:type="dcterms:W3CDTF">2020-05-21T08:56:00Z</dcterms:created>
  <dcterms:modified xsi:type="dcterms:W3CDTF">2024-11-19T09:49:00Z</dcterms:modified>
</cp:coreProperties>
</file>