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7A3" w:rsidRDefault="00B527A3" w:rsidP="006529CB">
      <w:pPr>
        <w:pBdr>
          <w:bottom w:val="single" w:sz="12" w:space="1" w:color="C00000"/>
        </w:pBdr>
        <w:shd w:val="clear" w:color="auto" w:fill="C00000"/>
        <w:spacing w:after="0"/>
        <w:rPr>
          <w:rFonts w:ascii="Times New Roman" w:hAnsi="Times New Roman"/>
          <w:b/>
          <w:sz w:val="24"/>
          <w:szCs w:val="24"/>
        </w:rPr>
      </w:pPr>
      <w:r>
        <w:rPr>
          <w:rFonts w:ascii="Times New Roman" w:hAnsi="Times New Roman"/>
          <w:b/>
          <w:sz w:val="24"/>
          <w:szCs w:val="24"/>
        </w:rPr>
        <w:t>+</w:t>
      </w:r>
    </w:p>
    <w:p w:rsidR="006529CB" w:rsidRPr="00E33B57" w:rsidRDefault="006529CB" w:rsidP="006529CB">
      <w:pPr>
        <w:pBdr>
          <w:bottom w:val="single" w:sz="12" w:space="1" w:color="C00000"/>
        </w:pBdr>
        <w:shd w:val="clear" w:color="auto" w:fill="C00000"/>
        <w:spacing w:after="0"/>
        <w:rPr>
          <w:rFonts w:ascii="Times New Roman" w:hAnsi="Times New Roman"/>
          <w:b/>
          <w:sz w:val="24"/>
          <w:szCs w:val="24"/>
        </w:rPr>
      </w:pPr>
      <w:r w:rsidRPr="00E33B57">
        <w:rPr>
          <w:rFonts w:ascii="Times New Roman" w:hAnsi="Times New Roman"/>
          <w:b/>
          <w:sz w:val="24"/>
          <w:szCs w:val="24"/>
        </w:rPr>
        <w:t>SHPALLJE VETEM PËR NËPUNËS CIVIL,</w:t>
      </w:r>
    </w:p>
    <w:p w:rsidR="006529CB" w:rsidRPr="00E33B57" w:rsidRDefault="006529CB" w:rsidP="006529CB">
      <w:pPr>
        <w:pBdr>
          <w:bottom w:val="single" w:sz="12" w:space="1" w:color="C00000"/>
        </w:pBdr>
        <w:shd w:val="clear" w:color="auto" w:fill="C00000"/>
        <w:spacing w:after="0"/>
        <w:rPr>
          <w:rFonts w:ascii="Times New Roman" w:hAnsi="Times New Roman"/>
          <w:b/>
          <w:sz w:val="24"/>
          <w:szCs w:val="24"/>
        </w:rPr>
      </w:pPr>
      <w:r w:rsidRPr="00E33B57">
        <w:rPr>
          <w:rFonts w:ascii="Times New Roman" w:hAnsi="Times New Roman"/>
          <w:b/>
          <w:sz w:val="24"/>
          <w:szCs w:val="24"/>
        </w:rPr>
        <w:t>PËR PROCEDURËN E KONKURIMIT KOMBËTAR</w:t>
      </w:r>
    </w:p>
    <w:p w:rsidR="006529CB" w:rsidRPr="00E33B57" w:rsidRDefault="006529CB" w:rsidP="006529CB">
      <w:pPr>
        <w:pBdr>
          <w:bottom w:val="single" w:sz="12" w:space="1" w:color="C00000"/>
        </w:pBdr>
        <w:shd w:val="clear" w:color="auto" w:fill="C00000"/>
        <w:spacing w:after="0"/>
        <w:rPr>
          <w:rFonts w:ascii="Times New Roman" w:hAnsi="Times New Roman"/>
          <w:b/>
          <w:color w:val="FFFFFF" w:themeColor="background1"/>
          <w:sz w:val="24"/>
          <w:szCs w:val="24"/>
        </w:rPr>
      </w:pPr>
      <w:r w:rsidRPr="00E33B57">
        <w:rPr>
          <w:rStyle w:val="Strong"/>
          <w:rFonts w:ascii="Times New Roman" w:hAnsi="Times New Roman"/>
          <w:color w:val="FFFFFF" w:themeColor="background1"/>
          <w:sz w:val="24"/>
          <w:szCs w:val="24"/>
        </w:rPr>
        <w:t xml:space="preserve">PËR PLOTËSIM VENDI TË </w:t>
      </w:r>
      <w:proofErr w:type="gramStart"/>
      <w:r w:rsidRPr="00E33B57">
        <w:rPr>
          <w:rStyle w:val="Strong"/>
          <w:rFonts w:ascii="Times New Roman" w:hAnsi="Times New Roman"/>
          <w:color w:val="FFFFFF" w:themeColor="background1"/>
          <w:sz w:val="24"/>
          <w:szCs w:val="24"/>
        </w:rPr>
        <w:t>LIRË  PUNE</w:t>
      </w:r>
      <w:proofErr w:type="gramEnd"/>
      <w:r w:rsidRPr="00E33B57">
        <w:rPr>
          <w:rStyle w:val="Strong"/>
          <w:rFonts w:ascii="Times New Roman" w:hAnsi="Times New Roman"/>
          <w:color w:val="FFFFFF" w:themeColor="background1"/>
          <w:sz w:val="24"/>
          <w:szCs w:val="24"/>
        </w:rPr>
        <w:t>, PËR KATE</w:t>
      </w:r>
      <w:r>
        <w:rPr>
          <w:rStyle w:val="Strong"/>
          <w:rFonts w:ascii="Times New Roman" w:hAnsi="Times New Roman"/>
          <w:color w:val="FFFFFF" w:themeColor="background1"/>
          <w:sz w:val="24"/>
          <w:szCs w:val="24"/>
        </w:rPr>
        <w:t>GORINË E LARTË DREJTUESE ( TND)</w:t>
      </w:r>
    </w:p>
    <w:p w:rsidR="006529CB" w:rsidRPr="00676823" w:rsidRDefault="006529CB" w:rsidP="006529CB">
      <w:pPr>
        <w:spacing w:after="0"/>
        <w:jc w:val="both"/>
        <w:rPr>
          <w:rFonts w:ascii="Times New Roman" w:hAnsi="Times New Roman"/>
          <w:sz w:val="24"/>
          <w:szCs w:val="24"/>
        </w:rPr>
      </w:pPr>
    </w:p>
    <w:p w:rsidR="006529CB" w:rsidRPr="00E33B57" w:rsidRDefault="006529CB" w:rsidP="006529CB">
      <w:pPr>
        <w:spacing w:after="0"/>
        <w:jc w:val="center"/>
        <w:rPr>
          <w:rStyle w:val="Strong"/>
          <w:rFonts w:ascii="Times New Roman" w:hAnsi="Times New Roman"/>
          <w:sz w:val="24"/>
          <w:szCs w:val="24"/>
        </w:rPr>
      </w:pPr>
      <w:r w:rsidRPr="00E33B57">
        <w:rPr>
          <w:rStyle w:val="Strong"/>
          <w:rFonts w:ascii="Times New Roman" w:hAnsi="Times New Roman"/>
          <w:sz w:val="24"/>
          <w:szCs w:val="24"/>
        </w:rPr>
        <w:t xml:space="preserve">Sekretar i Përgjithshëm </w:t>
      </w:r>
    </w:p>
    <w:p w:rsidR="006529CB" w:rsidRPr="00F23693" w:rsidRDefault="006529CB" w:rsidP="006529CB">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I-b</w:t>
      </w:r>
    </w:p>
    <w:p w:rsidR="006529CB" w:rsidRPr="00676823" w:rsidRDefault="006529CB" w:rsidP="006529CB">
      <w:pPr>
        <w:jc w:val="both"/>
        <w:rPr>
          <w:rFonts w:ascii="Times New Roman" w:hAnsi="Times New Roman"/>
          <w:sz w:val="24"/>
          <w:szCs w:val="24"/>
        </w:rPr>
      </w:pPr>
    </w:p>
    <w:p w:rsidR="006529CB" w:rsidRDefault="006529CB" w:rsidP="006529CB">
      <w:pPr>
        <w:spacing w:after="0"/>
        <w:jc w:val="both"/>
        <w:rPr>
          <w:rFonts w:ascii="Times New Roman" w:hAnsi="Times New Roman"/>
          <w:sz w:val="24"/>
          <w:szCs w:val="24"/>
        </w:rPr>
      </w:pPr>
      <w:r w:rsidRPr="00AB1D16">
        <w:rPr>
          <w:rFonts w:ascii="Times New Roman" w:hAnsi="Times New Roman"/>
          <w:sz w:val="24"/>
          <w:szCs w:val="24"/>
        </w:rPr>
        <w:t>Në zbatim të nenit 32 të Ligjit nr. 152/2013 “Për nëpunësin civil”, i ndryshuar si dhe të Kreut III, VIII të Vendimit</w:t>
      </w:r>
      <w:r>
        <w:rPr>
          <w:rFonts w:ascii="Times New Roman" w:hAnsi="Times New Roman"/>
          <w:sz w:val="24"/>
          <w:szCs w:val="24"/>
        </w:rPr>
        <w:t xml:space="preserve"> të Këshillit të Ministrave</w:t>
      </w:r>
      <w:r w:rsidRPr="00AB1D16">
        <w:rPr>
          <w:rFonts w:ascii="Times New Roman" w:hAnsi="Times New Roman"/>
          <w:sz w:val="24"/>
          <w:szCs w:val="24"/>
        </w:rPr>
        <w:t xml:space="preserve"> nr. 118, datë 05/03/2014 “Për procedurat e emërimit, rekrutimit, menaxhimit dhe përfundimit të marrëdhënies në shërbimin civil të nivelit të lartë drejtues dhe të anëtarëve të TND-së”</w:t>
      </w:r>
      <w:r>
        <w:rPr>
          <w:rFonts w:ascii="Times New Roman" w:hAnsi="Times New Roman"/>
          <w:sz w:val="24"/>
          <w:szCs w:val="24"/>
          <w:lang w:val="de-DE"/>
        </w:rPr>
        <w:t>,</w:t>
      </w:r>
      <w:r w:rsidRPr="00676823">
        <w:rPr>
          <w:rFonts w:ascii="Times New Roman" w:hAnsi="Times New Roman"/>
          <w:sz w:val="24"/>
          <w:szCs w:val="24"/>
        </w:rPr>
        <w:t xml:space="preserve"> Institucioni </w:t>
      </w:r>
      <w:r>
        <w:rPr>
          <w:rFonts w:ascii="Times New Roman" w:hAnsi="Times New Roman"/>
          <w:sz w:val="24"/>
          <w:szCs w:val="24"/>
        </w:rPr>
        <w:t>Bashkia Dimal</w:t>
      </w:r>
      <w:r w:rsidRPr="00676823">
        <w:rPr>
          <w:rFonts w:ascii="Times New Roman" w:hAnsi="Times New Roman"/>
          <w:sz w:val="24"/>
          <w:szCs w:val="24"/>
        </w:rPr>
        <w:t xml:space="preserve"> shpall procedurën e konkurimit të hapur:</w:t>
      </w:r>
    </w:p>
    <w:p w:rsidR="006529CB" w:rsidRPr="00676823" w:rsidRDefault="006529CB" w:rsidP="006529CB">
      <w:pPr>
        <w:spacing w:after="0"/>
        <w:jc w:val="both"/>
        <w:rPr>
          <w:rFonts w:ascii="Times New Roman" w:hAnsi="Times New Roman"/>
          <w:sz w:val="24"/>
          <w:szCs w:val="24"/>
        </w:rPr>
      </w:pPr>
    </w:p>
    <w:p w:rsidR="006529CB" w:rsidRPr="00E33B57" w:rsidRDefault="006529CB" w:rsidP="006529CB">
      <w:pPr>
        <w:pStyle w:val="ListParagraph"/>
        <w:numPr>
          <w:ilvl w:val="0"/>
          <w:numId w:val="9"/>
        </w:numPr>
        <w:spacing w:after="0"/>
        <w:rPr>
          <w:rStyle w:val="Strong"/>
          <w:rFonts w:ascii="Times New Roman" w:hAnsi="Times New Roman"/>
          <w:sz w:val="24"/>
          <w:szCs w:val="24"/>
        </w:rPr>
      </w:pPr>
      <w:r w:rsidRPr="00E33B57">
        <w:rPr>
          <w:rStyle w:val="Strong"/>
          <w:rFonts w:ascii="Times New Roman" w:hAnsi="Times New Roman"/>
          <w:sz w:val="24"/>
          <w:szCs w:val="24"/>
        </w:rPr>
        <w:t xml:space="preserve">Sekretar i Përgjithshëm </w:t>
      </w:r>
    </w:p>
    <w:p w:rsidR="006529CB" w:rsidRPr="00954358" w:rsidRDefault="006529CB" w:rsidP="006529CB">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w:t>
      </w:r>
      <w:r w:rsidR="003E6C26">
        <w:rPr>
          <w:rFonts w:ascii="Times New Roman" w:hAnsi="Times New Roman"/>
          <w:b/>
          <w:sz w:val="24"/>
          <w:szCs w:val="24"/>
        </w:rPr>
        <w:t>ë</w:t>
      </w:r>
      <w:r>
        <w:rPr>
          <w:rFonts w:ascii="Times New Roman" w:hAnsi="Times New Roman"/>
          <w:b/>
          <w:sz w:val="24"/>
          <w:szCs w:val="24"/>
        </w:rPr>
        <w:t>s I-b</w:t>
      </w:r>
    </w:p>
    <w:p w:rsidR="006529CB" w:rsidRPr="00676823" w:rsidRDefault="006529CB" w:rsidP="006529CB">
      <w:pPr>
        <w:pStyle w:val="ListParagraph"/>
        <w:spacing w:after="240"/>
        <w:ind w:left="1077"/>
        <w:jc w:val="both"/>
        <w:rPr>
          <w:rFonts w:ascii="Times New Roman" w:hAnsi="Times New Roman"/>
          <w:b/>
          <w:sz w:val="24"/>
          <w:szCs w:val="24"/>
        </w:rPr>
      </w:pPr>
    </w:p>
    <w:p w:rsidR="006529CB" w:rsidRPr="00676823" w:rsidRDefault="006529CB" w:rsidP="006529CB">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w:t>
      </w:r>
      <w:r>
        <w:rPr>
          <w:rFonts w:ascii="Times New Roman" w:hAnsi="Times New Roman"/>
          <w:i/>
          <w:sz w:val="24"/>
          <w:szCs w:val="24"/>
        </w:rPr>
        <w:t>i</w:t>
      </w:r>
      <w:r w:rsidRPr="00676823">
        <w:rPr>
          <w:rFonts w:ascii="Times New Roman" w:hAnsi="Times New Roman"/>
          <w:i/>
          <w:sz w:val="24"/>
          <w:szCs w:val="24"/>
        </w:rPr>
        <w:t xml:space="preserve"> më sipër, </w:t>
      </w:r>
      <w:r>
        <w:rPr>
          <w:rFonts w:ascii="Times New Roman" w:hAnsi="Times New Roman"/>
          <w:i/>
          <w:sz w:val="24"/>
          <w:szCs w:val="24"/>
        </w:rPr>
        <w:t>i</w:t>
      </w:r>
      <w:r w:rsidRPr="00676823">
        <w:rPr>
          <w:rFonts w:ascii="Times New Roman" w:hAnsi="Times New Roman"/>
          <w:i/>
          <w:sz w:val="24"/>
          <w:szCs w:val="24"/>
        </w:rPr>
        <w:t xml:space="preserve"> ofrohe</w:t>
      </w:r>
      <w:r>
        <w:rPr>
          <w:rFonts w:ascii="Times New Roman" w:hAnsi="Times New Roman"/>
          <w:i/>
          <w:sz w:val="24"/>
          <w:szCs w:val="24"/>
        </w:rPr>
        <w:t>t</w:t>
      </w:r>
      <w:r w:rsidRPr="00676823">
        <w:rPr>
          <w:rFonts w:ascii="Times New Roman" w:hAnsi="Times New Roman"/>
          <w:i/>
          <w:sz w:val="24"/>
          <w:szCs w:val="24"/>
        </w:rPr>
        <w:t xml:space="preserve">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w:t>
      </w:r>
      <w:r>
        <w:rPr>
          <w:rFonts w:ascii="Times New Roman" w:hAnsi="Times New Roman"/>
          <w:i/>
          <w:sz w:val="24"/>
          <w:szCs w:val="24"/>
        </w:rPr>
        <w:t>jes në</w:t>
      </w:r>
      <w:r w:rsidR="00DF191F">
        <w:rPr>
          <w:rFonts w:ascii="Times New Roman" w:hAnsi="Times New Roman"/>
          <w:i/>
          <w:sz w:val="24"/>
          <w:szCs w:val="24"/>
        </w:rPr>
        <w:t xml:space="preserve"> detyrë dhe pranimit nga  </w:t>
      </w:r>
      <w:r w:rsidR="00B434B3">
        <w:rPr>
          <w:rFonts w:ascii="Times New Roman" w:hAnsi="Times New Roman"/>
          <w:i/>
          <w:sz w:val="24"/>
          <w:szCs w:val="24"/>
        </w:rPr>
        <w:t>jashttë</w:t>
      </w:r>
      <w:r w:rsidR="00DF191F">
        <w:rPr>
          <w:rFonts w:ascii="Times New Roman" w:hAnsi="Times New Roman"/>
          <w:i/>
          <w:sz w:val="24"/>
          <w:szCs w:val="24"/>
        </w:rPr>
        <w:t xml:space="preserve"> </w:t>
      </w:r>
      <w:r>
        <w:rPr>
          <w:rFonts w:ascii="Times New Roman" w:hAnsi="Times New Roman"/>
          <w:i/>
          <w:sz w:val="24"/>
          <w:szCs w:val="24"/>
        </w:rPr>
        <w:t xml:space="preserve">në shërbimin civil për kategorinë e lartë </w:t>
      </w:r>
      <w:r w:rsidRPr="00676823">
        <w:rPr>
          <w:rFonts w:ascii="Times New Roman" w:hAnsi="Times New Roman"/>
          <w:i/>
          <w:sz w:val="24"/>
          <w:szCs w:val="24"/>
        </w:rPr>
        <w:t>drejtuese.</w:t>
      </w:r>
    </w:p>
    <w:p w:rsidR="006529CB" w:rsidRPr="00676823" w:rsidRDefault="006529CB" w:rsidP="006529CB">
      <w:pPr>
        <w:pStyle w:val="BodyText"/>
        <w:spacing w:line="276" w:lineRule="auto"/>
        <w:jc w:val="both"/>
        <w:rPr>
          <w:rFonts w:ascii="Times New Roman" w:hAnsi="Times New Roman" w:cs="Times New Roman"/>
          <w:i/>
          <w:sz w:val="24"/>
          <w:szCs w:val="24"/>
        </w:rPr>
      </w:pPr>
    </w:p>
    <w:p w:rsidR="006529CB" w:rsidRPr="00676823" w:rsidRDefault="006529CB" w:rsidP="006529CB">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tre </w:t>
      </w:r>
      <w:r w:rsidRPr="00676823">
        <w:rPr>
          <w:rFonts w:ascii="Times New Roman" w:hAnsi="Times New Roman" w:cs="Times New Roman"/>
          <w:sz w:val="24"/>
          <w:szCs w:val="24"/>
        </w:rPr>
        <w:t>procedurat (lëvizje paralele, ng</w:t>
      </w:r>
      <w:r>
        <w:rPr>
          <w:rFonts w:ascii="Times New Roman" w:hAnsi="Times New Roman" w:cs="Times New Roman"/>
          <w:sz w:val="24"/>
          <w:szCs w:val="24"/>
        </w:rPr>
        <w:t>ritje në detyrë në kategorinë e lartë</w:t>
      </w:r>
      <w:r w:rsidRPr="00676823">
        <w:rPr>
          <w:rFonts w:ascii="Times New Roman" w:hAnsi="Times New Roman" w:cs="Times New Roman"/>
          <w:sz w:val="24"/>
          <w:szCs w:val="24"/>
        </w:rPr>
        <w:t xml:space="preserve"> drejtuese</w:t>
      </w:r>
      <w:r>
        <w:rPr>
          <w:rFonts w:ascii="Times New Roman" w:hAnsi="Times New Roman" w:cs="Times New Roman"/>
          <w:sz w:val="24"/>
          <w:szCs w:val="24"/>
        </w:rPr>
        <w:t>, pranim nga jashtë</w:t>
      </w:r>
      <w:r w:rsidRPr="00676823">
        <w:rPr>
          <w:rFonts w:ascii="Times New Roman" w:hAnsi="Times New Roman" w:cs="Times New Roman"/>
          <w:sz w:val="24"/>
          <w:szCs w:val="24"/>
        </w:rPr>
        <w:t>) aplikohet në të njëjtën kohë!</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BodyText"/>
        <w:spacing w:before="1" w:line="276" w:lineRule="auto"/>
        <w:jc w:val="both"/>
        <w:rPr>
          <w:rFonts w:ascii="Times New Roman" w:hAnsi="Times New Roman" w:cs="Times New Roman"/>
          <w:b/>
          <w:sz w:val="24"/>
          <w:szCs w:val="24"/>
        </w:rPr>
      </w:pPr>
    </w:p>
    <w:p w:rsidR="006529CB" w:rsidRPr="00676823" w:rsidRDefault="006529CB" w:rsidP="006529CB">
      <w:pPr>
        <w:jc w:val="both"/>
        <w:rPr>
          <w:rFonts w:ascii="Times New Roman" w:hAnsi="Times New Roman"/>
          <w:sz w:val="24"/>
          <w:szCs w:val="24"/>
        </w:rPr>
        <w:sectPr w:rsidR="006529CB"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6529CB" w:rsidRPr="00676823" w:rsidRDefault="006529CB" w:rsidP="00D57F35">
      <w:pPr>
        <w:spacing w:before="44" w:line="240" w:lineRule="auto"/>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6529CB" w:rsidRPr="00DF191F" w:rsidRDefault="00D57F35" w:rsidP="00D57F35">
      <w:pPr>
        <w:spacing w:before="117" w:line="240" w:lineRule="auto"/>
        <w:ind w:left="686"/>
        <w:rPr>
          <w:rFonts w:ascii="Times New Roman" w:hAnsi="Times New Roman"/>
          <w:b/>
          <w:color w:val="FF0000"/>
          <w:sz w:val="24"/>
          <w:szCs w:val="24"/>
        </w:rPr>
      </w:pPr>
      <w:r>
        <w:rPr>
          <w:rFonts w:ascii="Times New Roman" w:hAnsi="Times New Roman"/>
          <w:b/>
          <w:sz w:val="24"/>
          <w:szCs w:val="24"/>
        </w:rPr>
        <w:t>LË</w:t>
      </w:r>
      <w:r w:rsidR="006529CB" w:rsidRPr="00676823">
        <w:rPr>
          <w:rFonts w:ascii="Times New Roman" w:hAnsi="Times New Roman"/>
          <w:b/>
          <w:sz w:val="24"/>
          <w:szCs w:val="24"/>
        </w:rPr>
        <w:t>VIZJE PARALELE:</w:t>
      </w:r>
      <w:r w:rsidR="006529CB">
        <w:rPr>
          <w:rFonts w:ascii="Times New Roman" w:hAnsi="Times New Roman"/>
          <w:b/>
          <w:sz w:val="24"/>
          <w:szCs w:val="24"/>
        </w:rPr>
        <w:tab/>
      </w:r>
      <w:r w:rsidR="006529CB">
        <w:rPr>
          <w:rFonts w:ascii="Times New Roman" w:hAnsi="Times New Roman"/>
          <w:b/>
          <w:sz w:val="24"/>
          <w:szCs w:val="24"/>
        </w:rPr>
        <w:tab/>
      </w:r>
      <w:r>
        <w:rPr>
          <w:rFonts w:ascii="Times New Roman" w:hAnsi="Times New Roman"/>
          <w:b/>
          <w:sz w:val="24"/>
          <w:szCs w:val="24"/>
        </w:rPr>
        <w:t xml:space="preserve">                                      11.03.2024</w:t>
      </w:r>
      <w:r w:rsidR="006529CB">
        <w:rPr>
          <w:rFonts w:ascii="Times New Roman" w:hAnsi="Times New Roman"/>
          <w:b/>
          <w:sz w:val="24"/>
          <w:szCs w:val="24"/>
        </w:rPr>
        <w:tab/>
      </w:r>
      <w:r>
        <w:rPr>
          <w:rFonts w:ascii="Times New Roman" w:hAnsi="Times New Roman"/>
          <w:b/>
          <w:sz w:val="24"/>
          <w:szCs w:val="24"/>
        </w:rPr>
        <w:t xml:space="preserve">                </w:t>
      </w:r>
      <w:r w:rsidR="006529CB">
        <w:rPr>
          <w:rFonts w:ascii="Times New Roman" w:hAnsi="Times New Roman"/>
          <w:b/>
          <w:sz w:val="24"/>
          <w:szCs w:val="24"/>
        </w:rPr>
        <w:tab/>
      </w:r>
      <w:r w:rsidR="003174F0">
        <w:rPr>
          <w:rFonts w:ascii="Times New Roman" w:hAnsi="Times New Roman"/>
          <w:b/>
          <w:sz w:val="24"/>
          <w:szCs w:val="24"/>
        </w:rPr>
        <w:t xml:space="preserve">   </w:t>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p>
    <w:p w:rsidR="006529CB" w:rsidRPr="00676823" w:rsidRDefault="006529CB" w:rsidP="00D57F35">
      <w:pPr>
        <w:pStyle w:val="Heading1"/>
        <w:spacing w:before="286"/>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6529CB" w:rsidRPr="00DF191F" w:rsidRDefault="006529CB" w:rsidP="00D57F35">
      <w:pPr>
        <w:spacing w:before="277" w:line="240" w:lineRule="auto"/>
        <w:ind w:left="720"/>
        <w:rPr>
          <w:rFonts w:ascii="Times New Roman" w:hAnsi="Times New Roman"/>
          <w:b/>
          <w:color w:val="FF0000"/>
          <w:sz w:val="24"/>
          <w:szCs w:val="24"/>
        </w:r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Pr>
          <w:rFonts w:ascii="Times New Roman" w:hAnsi="Times New Roman"/>
          <w:b/>
          <w:sz w:val="24"/>
          <w:szCs w:val="24"/>
        </w:rPr>
        <w:t>DETYRE</w:t>
      </w:r>
      <w:r w:rsidRPr="00676823">
        <w:rPr>
          <w:rFonts w:ascii="Times New Roman" w:hAnsi="Times New Roman"/>
          <w:b/>
          <w:sz w:val="24"/>
          <w:szCs w:val="24"/>
        </w:rPr>
        <w:t xml:space="preserve"> </w:t>
      </w:r>
      <w:r>
        <w:rPr>
          <w:rFonts w:ascii="Times New Roman" w:hAnsi="Times New Roman"/>
          <w:b/>
          <w:sz w:val="24"/>
          <w:szCs w:val="24"/>
        </w:rPr>
        <w:tab/>
      </w:r>
      <w:r w:rsidR="00D57F35">
        <w:rPr>
          <w:rFonts w:ascii="Times New Roman" w:hAnsi="Times New Roman"/>
          <w:b/>
          <w:sz w:val="24"/>
          <w:szCs w:val="24"/>
        </w:rPr>
        <w:t xml:space="preserve">                                                  15.03.2024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529CB" w:rsidRPr="00676823" w:rsidRDefault="006529CB" w:rsidP="00D57F35">
      <w:pPr>
        <w:pStyle w:val="Heading1"/>
        <w:spacing w:before="286"/>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6529CB" w:rsidRDefault="00DF191F" w:rsidP="00D57F35">
      <w:pPr>
        <w:spacing w:before="277" w:line="240" w:lineRule="auto"/>
        <w:ind w:left="720"/>
        <w:rPr>
          <w:rFonts w:ascii="Times New Roman" w:hAnsi="Times New Roman"/>
          <w:b/>
          <w:color w:val="FF0000"/>
          <w:sz w:val="24"/>
          <w:szCs w:val="24"/>
        </w:rPr>
      </w:pPr>
      <w:r>
        <w:rPr>
          <w:rFonts w:ascii="Times New Roman" w:hAnsi="Times New Roman"/>
          <w:b/>
          <w:sz w:val="24"/>
          <w:szCs w:val="24"/>
        </w:rPr>
        <w:t xml:space="preserve">PRANIM NGA </w:t>
      </w:r>
      <w:r w:rsidR="00872C89">
        <w:rPr>
          <w:rFonts w:ascii="Times New Roman" w:hAnsi="Times New Roman"/>
          <w:b/>
          <w:sz w:val="24"/>
          <w:szCs w:val="24"/>
        </w:rPr>
        <w:t>JASHTË</w:t>
      </w:r>
      <w:r w:rsidR="006529CB">
        <w:rPr>
          <w:rFonts w:ascii="Times New Roman" w:hAnsi="Times New Roman"/>
          <w:b/>
          <w:sz w:val="24"/>
          <w:szCs w:val="24"/>
        </w:rPr>
        <w:tab/>
      </w:r>
      <w:r w:rsidR="006529CB">
        <w:rPr>
          <w:rFonts w:ascii="Times New Roman" w:hAnsi="Times New Roman"/>
          <w:b/>
          <w:sz w:val="24"/>
          <w:szCs w:val="24"/>
        </w:rPr>
        <w:tab/>
      </w:r>
      <w:r w:rsidR="00D57F35">
        <w:rPr>
          <w:rFonts w:ascii="Times New Roman" w:hAnsi="Times New Roman"/>
          <w:b/>
          <w:sz w:val="24"/>
          <w:szCs w:val="24"/>
        </w:rPr>
        <w:t xml:space="preserve">                                     20.03.2024</w:t>
      </w:r>
      <w:r w:rsidR="006529CB">
        <w:rPr>
          <w:rFonts w:ascii="Times New Roman" w:hAnsi="Times New Roman"/>
          <w:b/>
          <w:sz w:val="24"/>
          <w:szCs w:val="24"/>
        </w:rPr>
        <w:tab/>
      </w:r>
      <w:r w:rsidR="00D57F35">
        <w:rPr>
          <w:rFonts w:ascii="Times New Roman" w:hAnsi="Times New Roman"/>
          <w:b/>
          <w:sz w:val="24"/>
          <w:szCs w:val="24"/>
        </w:rPr>
        <w:t xml:space="preserve">                   </w:t>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r w:rsidR="00872C89">
        <w:rPr>
          <w:rFonts w:ascii="Times New Roman" w:hAnsi="Times New Roman"/>
          <w:b/>
          <w:sz w:val="24"/>
          <w:szCs w:val="24"/>
        </w:rPr>
        <w:t xml:space="preserve">            </w:t>
      </w:r>
    </w:p>
    <w:p w:rsidR="00866AEB" w:rsidRPr="00DF191F" w:rsidRDefault="00866AEB" w:rsidP="006529CB">
      <w:pPr>
        <w:spacing w:before="277"/>
        <w:ind w:left="720"/>
        <w:rPr>
          <w:rFonts w:ascii="Times New Roman" w:hAnsi="Times New Roman"/>
          <w:b/>
          <w:color w:val="FF0000"/>
          <w:sz w:val="24"/>
          <w:szCs w:val="24"/>
        </w:rPr>
      </w:pPr>
    </w:p>
    <w:p w:rsidR="006529CB" w:rsidRPr="004B1B94" w:rsidRDefault="006529CB" w:rsidP="006529CB">
      <w:pPr>
        <w:spacing w:before="277"/>
        <w:ind w:left="720"/>
        <w:rPr>
          <w:rFonts w:ascii="Times New Roman" w:hAnsi="Times New Roman"/>
          <w:b/>
          <w:sz w:val="24"/>
          <w:szCs w:val="24"/>
        </w:rPr>
        <w:sectPr w:rsidR="006529CB" w:rsidRPr="004B1B94" w:rsidSect="00315527">
          <w:type w:val="continuous"/>
          <w:pgSz w:w="11910" w:h="16830"/>
          <w:pgMar w:top="1600" w:right="560" w:bottom="280" w:left="1020" w:header="720" w:footer="720" w:gutter="0"/>
          <w:cols w:space="1860"/>
        </w:sectPr>
      </w:pPr>
    </w:p>
    <w:p w:rsidR="006529CB" w:rsidRPr="004B1B94" w:rsidRDefault="006529CB" w:rsidP="006529CB">
      <w:pPr>
        <w:spacing w:before="277"/>
        <w:ind w:left="720"/>
        <w:rPr>
          <w:rFonts w:ascii="Times New Roman" w:hAnsi="Times New Roman"/>
          <w:b/>
          <w:sz w:val="24"/>
          <w:szCs w:val="24"/>
        </w:rPr>
        <w:sectPr w:rsidR="006529CB" w:rsidRPr="004B1B94" w:rsidSect="00315527">
          <w:type w:val="continuous"/>
          <w:pgSz w:w="11910" w:h="16830"/>
          <w:pgMar w:top="1600" w:right="560" w:bottom="280" w:left="1020" w:header="720" w:footer="720" w:gutter="0"/>
          <w:cols w:space="1860"/>
        </w:sectPr>
      </w:pPr>
    </w:p>
    <w:p w:rsidR="006529CB" w:rsidRDefault="006529CB" w:rsidP="006529CB">
      <w:pPr>
        <w:spacing w:after="0"/>
        <w:jc w:val="both"/>
        <w:rPr>
          <w:rFonts w:ascii="Times New Roman" w:hAnsi="Times New Roman"/>
          <w:b/>
          <w:sz w:val="24"/>
          <w:szCs w:val="24"/>
        </w:rPr>
        <w:sectPr w:rsidR="006529CB"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6529CB" w:rsidRPr="00676823" w:rsidTr="00A64DE3">
        <w:trPr>
          <w:gridBefore w:val="1"/>
          <w:wBefore w:w="62" w:type="dxa"/>
          <w:trHeight w:val="193"/>
        </w:trPr>
        <w:tc>
          <w:tcPr>
            <w:tcW w:w="9855" w:type="dxa"/>
            <w:gridSpan w:val="3"/>
            <w:shd w:val="clear" w:color="auto" w:fill="C00000"/>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6529CB" w:rsidRPr="00676823" w:rsidTr="00A64DE3">
        <w:trPr>
          <w:gridBefore w:val="1"/>
          <w:wBefore w:w="62" w:type="dxa"/>
        </w:trPr>
        <w:tc>
          <w:tcPr>
            <w:tcW w:w="9855" w:type="dxa"/>
            <w:gridSpan w:val="3"/>
          </w:tcPr>
          <w:p w:rsidR="006529CB" w:rsidRDefault="006529CB" w:rsidP="00A64DE3">
            <w:pPr>
              <w:pStyle w:val="NormalWeb"/>
              <w:shd w:val="clear" w:color="auto" w:fill="FFFFFF"/>
              <w:spacing w:before="0" w:beforeAutospacing="0" w:after="150" w:afterAutospacing="0" w:line="276" w:lineRule="auto"/>
              <w:jc w:val="both"/>
            </w:pPr>
            <w:r w:rsidRPr="00AB1D16">
              <w:t>Sekretari i Përgjithshëm, përgjigjet para Kryetarit të Bashkisë për dhënien e këshillave lidhur me politikat, objektivat dhe përparësitë e njësisë së qeverisjes vendore, si dhe për sigurimin e e funksioneve menaxhuese   të bashkisë në përputhje me ligjet, aktet nënligjore apo aktet rregullatore në fuqi me qëllim përmbushjen e</w:t>
            </w:r>
            <w:proofErr w:type="gramStart"/>
            <w:r w:rsidRPr="00AB1D16">
              <w:t>  misionit</w:t>
            </w:r>
            <w:proofErr w:type="gramEnd"/>
            <w:r w:rsidRPr="00AB1D16">
              <w:t xml:space="preserve"> të Bashkisë.</w:t>
            </w:r>
          </w:p>
          <w:p w:rsidR="006529CB" w:rsidRPr="006E19D3" w:rsidRDefault="006529CB" w:rsidP="00A64DE3">
            <w:pPr>
              <w:spacing w:after="0"/>
              <w:jc w:val="both"/>
              <w:rPr>
                <w:rFonts w:ascii="Times New Roman" w:eastAsia="Times New Roman" w:hAnsi="Times New Roman"/>
                <w:b/>
                <w:sz w:val="24"/>
                <w:szCs w:val="24"/>
                <w:u w:val="single"/>
              </w:rPr>
            </w:pPr>
            <w:r w:rsidRPr="006E19D3">
              <w:rPr>
                <w:rFonts w:ascii="Times New Roman" w:eastAsia="Times New Roman" w:hAnsi="Times New Roman"/>
                <w:b/>
                <w:sz w:val="24"/>
                <w:szCs w:val="24"/>
                <w:u w:val="single"/>
              </w:rPr>
              <w:t xml:space="preserve">Detyrat </w:t>
            </w:r>
            <w:r>
              <w:rPr>
                <w:rFonts w:ascii="Times New Roman" w:eastAsia="Times New Roman" w:hAnsi="Times New Roman"/>
                <w:b/>
                <w:sz w:val="24"/>
                <w:szCs w:val="24"/>
                <w:u w:val="single"/>
              </w:rPr>
              <w:t>dhe objektivat k</w:t>
            </w:r>
            <w:r w:rsidRPr="006E19D3">
              <w:rPr>
                <w:rFonts w:ascii="Times New Roman" w:eastAsia="Times New Roman" w:hAnsi="Times New Roman"/>
                <w:b/>
                <w:sz w:val="24"/>
                <w:szCs w:val="24"/>
                <w:u w:val="single"/>
              </w:rPr>
              <w:t>onkrete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Koordinon dhe garanton  perfshirjen e kontributeve  te dhena  Drejtorite, </w:t>
            </w:r>
            <w:r>
              <w:rPr>
                <w:rFonts w:ascii="Times New Roman" w:eastAsia="Times New Roman" w:hAnsi="Times New Roman"/>
                <w:sz w:val="24"/>
                <w:szCs w:val="24"/>
              </w:rPr>
              <w:t>te cilat kane lidhje midis tyre</w:t>
            </w:r>
            <w:r w:rsidRPr="009618E5">
              <w:rPr>
                <w:rFonts w:ascii="Times New Roman" w:eastAsia="Times New Roman" w:hAnsi="Times New Roman"/>
                <w:sz w:val="24"/>
                <w:szCs w:val="24"/>
              </w:rPr>
              <w:t>, gjate proçesit  te formulimit te politikave, sipas fushes  qe mbulon  institucioni i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zbatimin e vendimeve lidhur me politikat duke ndjekur rregullisht </w:t>
            </w:r>
            <w:proofErr w:type="gramStart"/>
            <w:r w:rsidRPr="009618E5">
              <w:rPr>
                <w:rFonts w:ascii="Times New Roman" w:eastAsia="Times New Roman" w:hAnsi="Times New Roman"/>
                <w:sz w:val="24"/>
                <w:szCs w:val="24"/>
              </w:rPr>
              <w:t>proçesin  dhe</w:t>
            </w:r>
            <w:proofErr w:type="gramEnd"/>
            <w:r w:rsidRPr="009618E5">
              <w:rPr>
                <w:rFonts w:ascii="Times New Roman" w:eastAsia="Times New Roman" w:hAnsi="Times New Roman"/>
                <w:sz w:val="24"/>
                <w:szCs w:val="24"/>
              </w:rPr>
              <w:t xml:space="preserve"> duke marre masa per zgjidhjen e problemeve.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zbatimin </w:t>
            </w:r>
            <w:proofErr w:type="gramStart"/>
            <w:r w:rsidRPr="009618E5">
              <w:rPr>
                <w:rFonts w:ascii="Times New Roman" w:eastAsia="Times New Roman" w:hAnsi="Times New Roman"/>
                <w:sz w:val="24"/>
                <w:szCs w:val="24"/>
              </w:rPr>
              <w:t>e  programeve</w:t>
            </w:r>
            <w:proofErr w:type="gramEnd"/>
            <w:r w:rsidRPr="009618E5">
              <w:rPr>
                <w:rFonts w:ascii="Times New Roman" w:eastAsia="Times New Roman" w:hAnsi="Times New Roman"/>
                <w:sz w:val="24"/>
                <w:szCs w:val="24"/>
              </w:rPr>
              <w:t xml:space="preserve"> sektoriale  dhe zhvillimin e metejshem te tyre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drejtimin strategjik afatgjate, per pergatitjen, zbatimin, kontrollin e </w:t>
            </w:r>
            <w:proofErr w:type="gramStart"/>
            <w:r w:rsidRPr="009618E5">
              <w:rPr>
                <w:rFonts w:ascii="Times New Roman" w:eastAsia="Times New Roman" w:hAnsi="Times New Roman"/>
                <w:sz w:val="24"/>
                <w:szCs w:val="24"/>
              </w:rPr>
              <w:t>brendshem  financiar</w:t>
            </w:r>
            <w:proofErr w:type="gramEnd"/>
            <w:r w:rsidRPr="009618E5">
              <w:rPr>
                <w:rFonts w:ascii="Times New Roman" w:eastAsia="Times New Roman" w:hAnsi="Times New Roman"/>
                <w:sz w:val="24"/>
                <w:szCs w:val="24"/>
              </w:rPr>
              <w:t>, monitorimin, raportimin, kontabilizimin dhe auditimin e brendshem te buxhetit  te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Pergjigjet perpara </w:t>
            </w:r>
            <w:proofErr w:type="gramStart"/>
            <w:r w:rsidRPr="009618E5">
              <w:rPr>
                <w:rFonts w:ascii="Times New Roman" w:eastAsia="Times New Roman" w:hAnsi="Times New Roman"/>
                <w:sz w:val="24"/>
                <w:szCs w:val="24"/>
              </w:rPr>
              <w:t>nepunesit  te</w:t>
            </w:r>
            <w:proofErr w:type="gramEnd"/>
            <w:r w:rsidRPr="009618E5">
              <w:rPr>
                <w:rFonts w:ascii="Times New Roman" w:eastAsia="Times New Roman" w:hAnsi="Times New Roman"/>
                <w:sz w:val="24"/>
                <w:szCs w:val="24"/>
              </w:rPr>
              <w:t xml:space="preserve"> pare  autorizues (</w:t>
            </w:r>
            <w:r>
              <w:rPr>
                <w:rFonts w:ascii="Times New Roman" w:eastAsia="Times New Roman" w:hAnsi="Times New Roman"/>
                <w:sz w:val="24"/>
                <w:szCs w:val="24"/>
              </w:rPr>
              <w:t>K</w:t>
            </w:r>
            <w:r w:rsidRPr="009618E5">
              <w:rPr>
                <w:rFonts w:ascii="Times New Roman" w:eastAsia="Times New Roman" w:hAnsi="Times New Roman"/>
                <w:sz w:val="24"/>
                <w:szCs w:val="24"/>
              </w:rPr>
              <w:t xml:space="preserve">ryetarit te </w:t>
            </w:r>
            <w:r>
              <w:rPr>
                <w:rFonts w:ascii="Times New Roman" w:eastAsia="Times New Roman" w:hAnsi="Times New Roman"/>
                <w:sz w:val="24"/>
                <w:szCs w:val="24"/>
              </w:rPr>
              <w:t>B</w:t>
            </w:r>
            <w:r w:rsidRPr="009618E5">
              <w:rPr>
                <w:rFonts w:ascii="Times New Roman" w:eastAsia="Times New Roman" w:hAnsi="Times New Roman"/>
                <w:sz w:val="24"/>
                <w:szCs w:val="24"/>
              </w:rPr>
              <w:t>ashkise)  ne perputhje me legjislacionin</w:t>
            </w:r>
            <w:r>
              <w:rPr>
                <w:rFonts w:ascii="Times New Roman" w:eastAsia="Times New Roman" w:hAnsi="Times New Roman"/>
                <w:sz w:val="24"/>
                <w:szCs w:val="24"/>
              </w:rPr>
              <w:t xml:space="preserve"> </w:t>
            </w:r>
            <w:r w:rsidRPr="009618E5">
              <w:rPr>
                <w:rFonts w:ascii="Times New Roman" w:eastAsia="Times New Roman" w:hAnsi="Times New Roman"/>
                <w:sz w:val="24"/>
                <w:szCs w:val="24"/>
              </w:rPr>
              <w:t xml:space="preserve">per menaxhimin e sistemit buxhetor ne Republiken e Shqiperise, analizon raporte etj.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Identifikon</w:t>
            </w:r>
            <w:r>
              <w:rPr>
                <w:rFonts w:ascii="Times New Roman" w:eastAsia="Times New Roman" w:hAnsi="Times New Roman"/>
                <w:sz w:val="24"/>
                <w:szCs w:val="24"/>
              </w:rPr>
              <w:t xml:space="preserve"> </w:t>
            </w:r>
            <w:r w:rsidRPr="009618E5">
              <w:rPr>
                <w:rFonts w:ascii="Times New Roman" w:eastAsia="Times New Roman" w:hAnsi="Times New Roman"/>
                <w:sz w:val="24"/>
                <w:szCs w:val="24"/>
              </w:rPr>
              <w:t xml:space="preserve">mundesite per reduktimin e shpenzimeve, per permiresimin e politikave, </w:t>
            </w:r>
            <w:proofErr w:type="gramStart"/>
            <w:r w:rsidRPr="009618E5">
              <w:rPr>
                <w:rFonts w:ascii="Times New Roman" w:eastAsia="Times New Roman" w:hAnsi="Times New Roman"/>
                <w:sz w:val="24"/>
                <w:szCs w:val="24"/>
              </w:rPr>
              <w:t>programeve  dhe</w:t>
            </w:r>
            <w:proofErr w:type="gramEnd"/>
            <w:r w:rsidRPr="009618E5">
              <w:rPr>
                <w:rFonts w:ascii="Times New Roman" w:eastAsia="Times New Roman" w:hAnsi="Times New Roman"/>
                <w:sz w:val="24"/>
                <w:szCs w:val="24"/>
              </w:rPr>
              <w:t xml:space="preserve"> performances se bashkise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Menaxhon nepunesit civile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mesem drejtues, te ulet drejtues dhe specialistet e tjere te bashkise per te cilat legjislacioni specifik e ngarkon.</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Organizon punen dhe percakton detyrat sipas njesive kryesore administrative.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klime bashkepunimi dhe gjitheperfshirje te stafit, promovon zhvillimin e </w:t>
            </w:r>
            <w:proofErr w:type="gramStart"/>
            <w:r w:rsidRPr="009618E5">
              <w:rPr>
                <w:rFonts w:ascii="Times New Roman" w:eastAsia="Times New Roman" w:hAnsi="Times New Roman"/>
                <w:sz w:val="24"/>
                <w:szCs w:val="24"/>
              </w:rPr>
              <w:t>kapaciteteve  njerezore</w:t>
            </w:r>
            <w:proofErr w:type="gramEnd"/>
            <w:r w:rsidRPr="009618E5">
              <w:rPr>
                <w:rFonts w:ascii="Times New Roman" w:eastAsia="Times New Roman" w:hAnsi="Times New Roman"/>
                <w:sz w:val="24"/>
                <w:szCs w:val="24"/>
              </w:rPr>
              <w:t xml:space="preserve"> si dhe eshte pergjegjes  per ristrukturimin organizativ te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Miraton pershkrimet e punes se nepunesve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bashkise dhe planet e punes te seciles drejtori.</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Garanton rrespektimin e afateve ne nxjerrjen e akteve administrative dh</w:t>
            </w:r>
            <w:r>
              <w:rPr>
                <w:rFonts w:ascii="Times New Roman" w:eastAsia="Times New Roman" w:hAnsi="Times New Roman"/>
                <w:sz w:val="24"/>
                <w:szCs w:val="24"/>
              </w:rPr>
              <w:t>e ruajtjen e sekretit shteteror</w:t>
            </w:r>
            <w:r w:rsidRPr="009618E5">
              <w:rPr>
                <w:rFonts w:ascii="Times New Roman" w:eastAsia="Times New Roman" w:hAnsi="Times New Roman"/>
                <w:sz w:val="24"/>
                <w:szCs w:val="24"/>
              </w:rPr>
              <w:t xml:space="preserv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Promovon inisiativa p</w:t>
            </w:r>
            <w:r w:rsidR="003E6C26">
              <w:rPr>
                <w:rFonts w:ascii="Times New Roman" w:eastAsia="Times New Roman" w:hAnsi="Times New Roman"/>
                <w:sz w:val="24"/>
                <w:szCs w:val="24"/>
              </w:rPr>
              <w:t>ë</w:t>
            </w:r>
            <w:r w:rsidRPr="009618E5">
              <w:rPr>
                <w:rFonts w:ascii="Times New Roman" w:eastAsia="Times New Roman" w:hAnsi="Times New Roman"/>
                <w:sz w:val="24"/>
                <w:szCs w:val="24"/>
              </w:rPr>
              <w:t>r p</w:t>
            </w:r>
            <w:r w:rsidR="003E6C26">
              <w:rPr>
                <w:rFonts w:ascii="Times New Roman" w:eastAsia="Times New Roman" w:hAnsi="Times New Roman"/>
                <w:sz w:val="24"/>
                <w:szCs w:val="24"/>
              </w:rPr>
              <w:t>ë</w:t>
            </w:r>
            <w:r w:rsidRPr="009618E5">
              <w:rPr>
                <w:rFonts w:ascii="Times New Roman" w:eastAsia="Times New Roman" w:hAnsi="Times New Roman"/>
                <w:sz w:val="24"/>
                <w:szCs w:val="24"/>
              </w:rPr>
              <w:t>rmiresimin e sh</w:t>
            </w:r>
            <w:r w:rsidR="003E6C26">
              <w:rPr>
                <w:rFonts w:ascii="Times New Roman" w:eastAsia="Times New Roman" w:hAnsi="Times New Roman"/>
                <w:sz w:val="24"/>
                <w:szCs w:val="24"/>
              </w:rPr>
              <w:t>ë</w:t>
            </w:r>
            <w:r w:rsidRPr="009618E5">
              <w:rPr>
                <w:rFonts w:ascii="Times New Roman" w:eastAsia="Times New Roman" w:hAnsi="Times New Roman"/>
                <w:sz w:val="24"/>
                <w:szCs w:val="24"/>
              </w:rPr>
              <w:t>rbimeve.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proofErr w:type="gramStart"/>
            <w:r w:rsidRPr="009618E5">
              <w:rPr>
                <w:rFonts w:ascii="Times New Roman" w:eastAsia="Times New Roman" w:hAnsi="Times New Roman"/>
                <w:sz w:val="24"/>
                <w:szCs w:val="24"/>
              </w:rPr>
              <w:t>P</w:t>
            </w:r>
            <w:r w:rsidR="003E6C26">
              <w:rPr>
                <w:rFonts w:ascii="Times New Roman" w:eastAsia="Times New Roman" w:hAnsi="Times New Roman"/>
                <w:sz w:val="24"/>
                <w:szCs w:val="24"/>
              </w:rPr>
              <w:t>ë</w:t>
            </w:r>
            <w:r w:rsidRPr="009618E5">
              <w:rPr>
                <w:rFonts w:ascii="Times New Roman" w:eastAsia="Times New Roman" w:hAnsi="Times New Roman"/>
                <w:sz w:val="24"/>
                <w:szCs w:val="24"/>
              </w:rPr>
              <w:t>rfaqeson  bashkin</w:t>
            </w:r>
            <w:r w:rsidR="003E6C26">
              <w:rPr>
                <w:rFonts w:ascii="Times New Roman" w:eastAsia="Times New Roman" w:hAnsi="Times New Roman"/>
                <w:sz w:val="24"/>
                <w:szCs w:val="24"/>
              </w:rPr>
              <w:t>ë</w:t>
            </w:r>
            <w:proofErr w:type="gramEnd"/>
            <w:r w:rsidRPr="009618E5">
              <w:rPr>
                <w:rFonts w:ascii="Times New Roman" w:eastAsia="Times New Roman" w:hAnsi="Times New Roman"/>
                <w:sz w:val="24"/>
                <w:szCs w:val="24"/>
              </w:rPr>
              <w:t>, me autorizim  t</w:t>
            </w:r>
            <w:r w:rsidR="003E6C26">
              <w:rPr>
                <w:rFonts w:ascii="Times New Roman" w:eastAsia="Times New Roman" w:hAnsi="Times New Roman"/>
                <w:sz w:val="24"/>
                <w:szCs w:val="24"/>
              </w:rPr>
              <w:t>ë titullarit, brenda  dhe jashtë</w:t>
            </w:r>
            <w:r w:rsidRPr="009618E5">
              <w:rPr>
                <w:rFonts w:ascii="Times New Roman" w:eastAsia="Times New Roman" w:hAnsi="Times New Roman"/>
                <w:sz w:val="24"/>
                <w:szCs w:val="24"/>
              </w:rPr>
              <w:t xml:space="preserve"> vendit, kryen detyra te tjer</w:t>
            </w:r>
            <w:r>
              <w:rPr>
                <w:rFonts w:ascii="Times New Roman" w:eastAsia="Times New Roman" w:hAnsi="Times New Roman"/>
                <w:sz w:val="24"/>
                <w:szCs w:val="24"/>
              </w:rPr>
              <w:t>a</w:t>
            </w:r>
            <w:r w:rsidRPr="009618E5">
              <w:rPr>
                <w:rFonts w:ascii="Times New Roman" w:eastAsia="Times New Roman" w:hAnsi="Times New Roman"/>
                <w:sz w:val="24"/>
                <w:szCs w:val="24"/>
              </w:rPr>
              <w:t xml:space="preserve"> t</w:t>
            </w:r>
            <w:r w:rsidR="003E6C26">
              <w:rPr>
                <w:rFonts w:ascii="Times New Roman" w:eastAsia="Times New Roman" w:hAnsi="Times New Roman"/>
                <w:sz w:val="24"/>
                <w:szCs w:val="24"/>
              </w:rPr>
              <w:t>ë</w:t>
            </w:r>
            <w:r w:rsidRPr="009618E5">
              <w:rPr>
                <w:rFonts w:ascii="Times New Roman" w:eastAsia="Times New Roman" w:hAnsi="Times New Roman"/>
                <w:sz w:val="24"/>
                <w:szCs w:val="24"/>
              </w:rPr>
              <w:t xml:space="preserve"> ngarkuara me urdh</w:t>
            </w:r>
            <w:r w:rsidR="003E6C26">
              <w:rPr>
                <w:rFonts w:ascii="Times New Roman" w:eastAsia="Times New Roman" w:hAnsi="Times New Roman"/>
                <w:sz w:val="24"/>
                <w:szCs w:val="24"/>
              </w:rPr>
              <w:t>ë</w:t>
            </w:r>
            <w:r w:rsidRPr="009618E5">
              <w:rPr>
                <w:rFonts w:ascii="Times New Roman" w:eastAsia="Times New Roman" w:hAnsi="Times New Roman"/>
                <w:sz w:val="24"/>
                <w:szCs w:val="24"/>
              </w:rPr>
              <w:t>r te kryetarit.</w:t>
            </w:r>
          </w:p>
          <w:p w:rsidR="006529CB" w:rsidRPr="009618E5" w:rsidRDefault="003E6C26" w:rsidP="006529CB">
            <w:pPr>
              <w:pStyle w:val="ListParagraph"/>
              <w:numPr>
                <w:ilvl w:val="0"/>
                <w:numId w:val="16"/>
              </w:numPr>
              <w:spacing w:before="240" w:after="0"/>
              <w:jc w:val="both"/>
              <w:rPr>
                <w:rFonts w:ascii="Times New Roman" w:eastAsia="Times New Roman" w:hAnsi="Times New Roman"/>
                <w:sz w:val="24"/>
                <w:szCs w:val="24"/>
              </w:rPr>
            </w:pPr>
            <w:r>
              <w:rPr>
                <w:rFonts w:ascii="Times New Roman" w:eastAsia="Times New Roman" w:hAnsi="Times New Roman"/>
                <w:sz w:val="24"/>
                <w:szCs w:val="24"/>
              </w:rPr>
              <w:t>I propozon kryetarit të</w:t>
            </w:r>
            <w:r w:rsidR="006529CB" w:rsidRPr="009618E5">
              <w:rPr>
                <w:rFonts w:ascii="Times New Roman" w:eastAsia="Times New Roman" w:hAnsi="Times New Roman"/>
                <w:sz w:val="24"/>
                <w:szCs w:val="24"/>
              </w:rPr>
              <w:t xml:space="preserve"> bashkise kandidaturat p</w:t>
            </w:r>
            <w:r>
              <w:rPr>
                <w:rFonts w:ascii="Times New Roman" w:eastAsia="Times New Roman" w:hAnsi="Times New Roman"/>
                <w:sz w:val="24"/>
                <w:szCs w:val="24"/>
              </w:rPr>
              <w:t>ë</w:t>
            </w:r>
            <w:r w:rsidR="006529CB" w:rsidRPr="009618E5">
              <w:rPr>
                <w:rFonts w:ascii="Times New Roman" w:eastAsia="Times New Roman" w:hAnsi="Times New Roman"/>
                <w:sz w:val="24"/>
                <w:szCs w:val="24"/>
              </w:rPr>
              <w:t>r  ngritjen e komitetit t</w:t>
            </w:r>
            <w:r>
              <w:rPr>
                <w:rFonts w:ascii="Times New Roman" w:eastAsia="Times New Roman" w:hAnsi="Times New Roman"/>
                <w:sz w:val="24"/>
                <w:szCs w:val="24"/>
              </w:rPr>
              <w:t>ë</w:t>
            </w:r>
            <w:r w:rsidR="006529CB" w:rsidRPr="009618E5">
              <w:rPr>
                <w:rFonts w:ascii="Times New Roman" w:eastAsia="Times New Roman" w:hAnsi="Times New Roman"/>
                <w:sz w:val="24"/>
                <w:szCs w:val="24"/>
              </w:rPr>
              <w:t xml:space="preserve"> perhereshem te pranimit dhe drejton punen p</w:t>
            </w:r>
            <w:r w:rsidR="003174F0">
              <w:rPr>
                <w:rFonts w:ascii="Times New Roman" w:eastAsia="Times New Roman" w:hAnsi="Times New Roman"/>
                <w:sz w:val="24"/>
                <w:szCs w:val="24"/>
              </w:rPr>
              <w:t>ë</w:t>
            </w:r>
            <w:r w:rsidR="006529CB" w:rsidRPr="009618E5">
              <w:rPr>
                <w:rFonts w:ascii="Times New Roman" w:eastAsia="Times New Roman" w:hAnsi="Times New Roman"/>
                <w:sz w:val="24"/>
                <w:szCs w:val="24"/>
              </w:rPr>
              <w:t>r pranimet ne sherbimin civil, mbeshtetur ne ligjin nr.152/2013 “</w:t>
            </w:r>
            <w:r w:rsidR="006529CB">
              <w:rPr>
                <w:rFonts w:ascii="Times New Roman" w:eastAsia="Times New Roman" w:hAnsi="Times New Roman"/>
                <w:sz w:val="24"/>
                <w:szCs w:val="24"/>
              </w:rPr>
              <w:t>P</w:t>
            </w:r>
            <w:r>
              <w:rPr>
                <w:rFonts w:ascii="Times New Roman" w:eastAsia="Times New Roman" w:hAnsi="Times New Roman"/>
                <w:sz w:val="24"/>
                <w:szCs w:val="24"/>
              </w:rPr>
              <w:t>ë</w:t>
            </w:r>
            <w:r w:rsidR="006529CB">
              <w:rPr>
                <w:rFonts w:ascii="Times New Roman" w:eastAsia="Times New Roman" w:hAnsi="Times New Roman"/>
                <w:sz w:val="24"/>
                <w:szCs w:val="24"/>
              </w:rPr>
              <w:t>r n</w:t>
            </w:r>
            <w:r>
              <w:rPr>
                <w:rFonts w:ascii="Times New Roman" w:eastAsia="Times New Roman" w:hAnsi="Times New Roman"/>
                <w:sz w:val="24"/>
                <w:szCs w:val="24"/>
              </w:rPr>
              <w:t>ë</w:t>
            </w:r>
            <w:r w:rsidR="006529CB">
              <w:rPr>
                <w:rFonts w:ascii="Times New Roman" w:eastAsia="Times New Roman" w:hAnsi="Times New Roman"/>
                <w:sz w:val="24"/>
                <w:szCs w:val="24"/>
              </w:rPr>
              <w:t>pun</w:t>
            </w:r>
            <w:r>
              <w:rPr>
                <w:rFonts w:ascii="Times New Roman" w:eastAsia="Times New Roman" w:hAnsi="Times New Roman"/>
                <w:sz w:val="24"/>
                <w:szCs w:val="24"/>
              </w:rPr>
              <w:t>ë</w:t>
            </w:r>
            <w:r w:rsidR="006529CB">
              <w:rPr>
                <w:rFonts w:ascii="Times New Roman" w:eastAsia="Times New Roman" w:hAnsi="Times New Roman"/>
                <w:sz w:val="24"/>
                <w:szCs w:val="24"/>
              </w:rPr>
              <w:t xml:space="preserve">sin civil” </w:t>
            </w:r>
            <w:r w:rsidR="006529CB" w:rsidRPr="009618E5">
              <w:rPr>
                <w:rFonts w:ascii="Times New Roman" w:eastAsia="Times New Roman" w:hAnsi="Times New Roman"/>
                <w:sz w:val="24"/>
                <w:szCs w:val="24"/>
              </w:rPr>
              <w:t>dhe aktet  n</w:t>
            </w:r>
            <w:r>
              <w:rPr>
                <w:rFonts w:ascii="Times New Roman" w:eastAsia="Times New Roman" w:hAnsi="Times New Roman"/>
                <w:sz w:val="24"/>
                <w:szCs w:val="24"/>
              </w:rPr>
              <w:t>ë</w:t>
            </w:r>
            <w:r w:rsidR="006529CB" w:rsidRPr="009618E5">
              <w:rPr>
                <w:rFonts w:ascii="Times New Roman" w:eastAsia="Times New Roman" w:hAnsi="Times New Roman"/>
                <w:sz w:val="24"/>
                <w:szCs w:val="24"/>
              </w:rPr>
              <w:t>nligjore n</w:t>
            </w:r>
            <w:r>
              <w:rPr>
                <w:rFonts w:ascii="Times New Roman" w:eastAsia="Times New Roman" w:hAnsi="Times New Roman"/>
                <w:sz w:val="24"/>
                <w:szCs w:val="24"/>
              </w:rPr>
              <w:t>ë</w:t>
            </w:r>
            <w:r w:rsidR="006529CB" w:rsidRPr="009618E5">
              <w:rPr>
                <w:rFonts w:ascii="Times New Roman" w:eastAsia="Times New Roman" w:hAnsi="Times New Roman"/>
                <w:sz w:val="24"/>
                <w:szCs w:val="24"/>
              </w:rPr>
              <w:t xml:space="preserve"> zbatim te ligjit, Komisionit Disiplinor etj.</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K</w:t>
            </w:r>
            <w:r w:rsidR="003174F0">
              <w:rPr>
                <w:rFonts w:ascii="Times New Roman" w:eastAsia="Times New Roman" w:hAnsi="Times New Roman"/>
                <w:sz w:val="24"/>
                <w:szCs w:val="24"/>
              </w:rPr>
              <w:t>ontrollon praktikat shkresore të</w:t>
            </w:r>
            <w:r w:rsidRPr="009618E5">
              <w:rPr>
                <w:rFonts w:ascii="Times New Roman" w:eastAsia="Times New Roman" w:hAnsi="Times New Roman"/>
                <w:sz w:val="24"/>
                <w:szCs w:val="24"/>
              </w:rPr>
              <w:t xml:space="preserve"> pergatitura, qe i paraqiten per firme kryetarit, </w:t>
            </w:r>
            <w:proofErr w:type="gramStart"/>
            <w:r w:rsidRPr="009618E5">
              <w:rPr>
                <w:rFonts w:ascii="Times New Roman" w:eastAsia="Times New Roman" w:hAnsi="Times New Roman"/>
                <w:sz w:val="24"/>
                <w:szCs w:val="24"/>
              </w:rPr>
              <w:t>vlereson  cilesine</w:t>
            </w:r>
            <w:proofErr w:type="gramEnd"/>
            <w:r w:rsidRPr="009618E5">
              <w:rPr>
                <w:rFonts w:ascii="Times New Roman" w:eastAsia="Times New Roman" w:hAnsi="Times New Roman"/>
                <w:sz w:val="24"/>
                <w:szCs w:val="24"/>
              </w:rPr>
              <w:t xml:space="preserve"> e pergatitjes, shoqerimin me te gjithe praktiken mbi te cilen eshte hartuar materiali si dhe kunderfirmat perkatese.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Merr masat e nevojshme dhe drejton protokollin zyrtar, per personalitetet qe </w:t>
            </w:r>
            <w:proofErr w:type="gramStart"/>
            <w:r w:rsidRPr="009618E5">
              <w:rPr>
                <w:rFonts w:ascii="Times New Roman" w:eastAsia="Times New Roman" w:hAnsi="Times New Roman"/>
                <w:sz w:val="24"/>
                <w:szCs w:val="24"/>
              </w:rPr>
              <w:t>vizitojne  Bashkine</w:t>
            </w:r>
            <w:proofErr w:type="gramEnd"/>
            <w:r w:rsidRPr="009618E5">
              <w:rPr>
                <w:rFonts w:ascii="Times New Roman" w:eastAsia="Times New Roman" w:hAnsi="Times New Roman"/>
                <w:sz w:val="24"/>
                <w:szCs w:val="24"/>
              </w:rPr>
              <w:t xml:space="preserve"> </w:t>
            </w:r>
            <w:r>
              <w:rPr>
                <w:rFonts w:ascii="Times New Roman" w:eastAsia="Times New Roman" w:hAnsi="Times New Roman"/>
                <w:sz w:val="24"/>
                <w:szCs w:val="24"/>
              </w:rPr>
              <w:t>Dimal</w:t>
            </w:r>
            <w:r w:rsidRPr="009618E5">
              <w:rPr>
                <w:rFonts w:ascii="Times New Roman" w:eastAsia="Times New Roman" w:hAnsi="Times New Roman"/>
                <w:sz w:val="24"/>
                <w:szCs w:val="24"/>
              </w:rPr>
              <w:t>.</w:t>
            </w:r>
          </w:p>
          <w:p w:rsidR="006529CB" w:rsidRPr="00D57F35" w:rsidRDefault="00D57F35" w:rsidP="00D57F35">
            <w:pPr>
              <w:pStyle w:val="ListParagraph"/>
              <w:numPr>
                <w:ilvl w:val="0"/>
                <w:numId w:val="16"/>
              </w:numPr>
              <w:spacing w:before="240" w:after="0"/>
              <w:jc w:val="both"/>
              <w:rPr>
                <w:rFonts w:ascii="Times New Roman" w:eastAsia="Times New Roman" w:hAnsi="Times New Roman"/>
                <w:sz w:val="24"/>
                <w:szCs w:val="24"/>
              </w:rPr>
            </w:pPr>
            <w:r>
              <w:rPr>
                <w:rFonts w:ascii="Times New Roman" w:eastAsia="Times New Roman" w:hAnsi="Times New Roman"/>
                <w:sz w:val="24"/>
                <w:szCs w:val="24"/>
              </w:rPr>
              <w:t>Ë</w:t>
            </w:r>
            <w:r w:rsidRPr="009618E5">
              <w:rPr>
                <w:rFonts w:ascii="Times New Roman" w:eastAsia="Times New Roman" w:hAnsi="Times New Roman"/>
                <w:sz w:val="24"/>
                <w:szCs w:val="24"/>
              </w:rPr>
              <w:t>sht</w:t>
            </w:r>
            <w:r>
              <w:rPr>
                <w:rFonts w:ascii="Times New Roman" w:eastAsia="Times New Roman" w:hAnsi="Times New Roman"/>
                <w:sz w:val="24"/>
                <w:szCs w:val="24"/>
              </w:rPr>
              <w:t>ë</w:t>
            </w:r>
            <w:r w:rsidRPr="009618E5">
              <w:rPr>
                <w:rFonts w:ascii="Times New Roman" w:eastAsia="Times New Roman" w:hAnsi="Times New Roman"/>
                <w:sz w:val="24"/>
                <w:szCs w:val="24"/>
              </w:rPr>
              <w:t xml:space="preserve"> </w:t>
            </w:r>
            <w:r>
              <w:rPr>
                <w:rFonts w:ascii="Times New Roman" w:eastAsia="Times New Roman" w:hAnsi="Times New Roman"/>
                <w:sz w:val="24"/>
                <w:szCs w:val="24"/>
              </w:rPr>
              <w:t>i</w:t>
            </w:r>
            <w:r>
              <w:rPr>
                <w:rFonts w:ascii="Times New Roman" w:eastAsia="Times New Roman" w:hAnsi="Times New Roman"/>
                <w:sz w:val="24"/>
                <w:szCs w:val="24"/>
              </w:rPr>
              <w:t xml:space="preserve"> ngarkuar me të</w:t>
            </w:r>
            <w:r w:rsidRPr="009618E5">
              <w:rPr>
                <w:rFonts w:ascii="Times New Roman" w:eastAsia="Times New Roman" w:hAnsi="Times New Roman"/>
                <w:sz w:val="24"/>
                <w:szCs w:val="24"/>
              </w:rPr>
              <w:t xml:space="preserve"> gjitha detyrat e tjera q</w:t>
            </w:r>
            <w:r>
              <w:rPr>
                <w:rFonts w:ascii="Times New Roman" w:eastAsia="Times New Roman" w:hAnsi="Times New Roman"/>
                <w:sz w:val="24"/>
                <w:szCs w:val="24"/>
              </w:rPr>
              <w:t>ë</w:t>
            </w:r>
            <w:r w:rsidRPr="009618E5">
              <w:rPr>
                <w:rFonts w:ascii="Times New Roman" w:eastAsia="Times New Roman" w:hAnsi="Times New Roman"/>
                <w:sz w:val="24"/>
                <w:szCs w:val="24"/>
              </w:rPr>
              <w:t xml:space="preserve"> </w:t>
            </w:r>
            <w:r>
              <w:rPr>
                <w:rFonts w:ascii="Times New Roman" w:eastAsia="Times New Roman" w:hAnsi="Times New Roman"/>
                <w:sz w:val="24"/>
                <w:szCs w:val="24"/>
              </w:rPr>
              <w:t>i ngarkon legjislacioni</w:t>
            </w:r>
            <w:r>
              <w:rPr>
                <w:rFonts w:ascii="Times New Roman" w:eastAsia="Times New Roman" w:hAnsi="Times New Roman"/>
                <w:sz w:val="24"/>
                <w:szCs w:val="24"/>
              </w:rPr>
              <w:t xml:space="preserve"> në fuqi.</w:t>
            </w:r>
          </w:p>
          <w:p w:rsidR="006529CB" w:rsidRPr="00673A07" w:rsidRDefault="006529CB" w:rsidP="00A64DE3">
            <w:pPr>
              <w:pStyle w:val="ListParagraph"/>
              <w:ind w:left="360"/>
              <w:jc w:val="both"/>
              <w:rPr>
                <w:rFonts w:ascii="Times New Roman" w:hAnsi="Times New Roman"/>
                <w:sz w:val="24"/>
                <w:szCs w:val="24"/>
              </w:rPr>
            </w:pPr>
          </w:p>
        </w:tc>
      </w:tr>
      <w:tr w:rsidR="006529CB" w:rsidRPr="00676823" w:rsidTr="00A64DE3">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6529CB" w:rsidRPr="00676823" w:rsidRDefault="006529CB" w:rsidP="006529CB">
      <w:pPr>
        <w:jc w:val="both"/>
        <w:rPr>
          <w:rFonts w:ascii="Times New Roman" w:hAnsi="Times New Roman"/>
          <w:sz w:val="24"/>
          <w:szCs w:val="24"/>
        </w:rPr>
      </w:pPr>
    </w:p>
    <w:p w:rsidR="006529CB" w:rsidRPr="00676823" w:rsidRDefault="006529CB" w:rsidP="006529CB">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 të së</w:t>
      </w:r>
      <w:r>
        <w:rPr>
          <w:rFonts w:ascii="Times New Roman" w:hAnsi="Times New Roman" w:cs="Times New Roman"/>
          <w:sz w:val="24"/>
          <w:szCs w:val="24"/>
        </w:rPr>
        <w:t xml:space="preserve"> n</w:t>
      </w:r>
      <w:r w:rsidRPr="00676823">
        <w:rPr>
          <w:rFonts w:ascii="Times New Roman" w:hAnsi="Times New Roman" w:cs="Times New Roman"/>
          <w:sz w:val="24"/>
          <w:szCs w:val="24"/>
        </w:rPr>
        <w:t>jëjtës kategori, në të gjitha insitucionet pjesë e shërbimit civil.</w:t>
      </w:r>
    </w:p>
    <w:p w:rsidR="006529CB" w:rsidRPr="00676823" w:rsidRDefault="006529CB" w:rsidP="006529CB">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6529CB" w:rsidRPr="00676823" w:rsidRDefault="006529CB" w:rsidP="006529CB">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6529CB" w:rsidRPr="00676823" w:rsidRDefault="006529CB" w:rsidP="006529CB">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6529CB" w:rsidRPr="00676823" w:rsidRDefault="006529CB" w:rsidP="006529CB">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6529CB" w:rsidRPr="00B1606B" w:rsidRDefault="006529CB" w:rsidP="006529CB"/>
    <w:tbl>
      <w:tblPr>
        <w:tblW w:w="0" w:type="auto"/>
        <w:tblBorders>
          <w:bottom w:val="single" w:sz="8" w:space="0" w:color="auto"/>
        </w:tblBorders>
        <w:tblLook w:val="00A0" w:firstRow="1" w:lastRow="0" w:firstColumn="1" w:lastColumn="0" w:noHBand="0" w:noVBand="0"/>
      </w:tblPr>
      <w:tblGrid>
        <w:gridCol w:w="817"/>
        <w:gridCol w:w="9038"/>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6529CB" w:rsidRPr="00676823" w:rsidRDefault="006529CB" w:rsidP="006529CB">
      <w:pPr>
        <w:jc w:val="both"/>
        <w:rPr>
          <w:rFonts w:ascii="Times New Roman" w:hAnsi="Times New Roman"/>
          <w:b/>
          <w:sz w:val="24"/>
          <w:szCs w:val="24"/>
        </w:rPr>
      </w:pPr>
    </w:p>
    <w:p w:rsidR="006529CB" w:rsidRPr="00676823" w:rsidRDefault="006529CB" w:rsidP="006529CB">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6529CB" w:rsidRPr="00676823" w:rsidRDefault="001D5F87" w:rsidP="006529CB">
      <w:pPr>
        <w:pStyle w:val="ListParagraph"/>
        <w:ind w:left="360"/>
        <w:jc w:val="both"/>
        <w:rPr>
          <w:rFonts w:ascii="Times New Roman" w:hAnsi="Times New Roman"/>
          <w:sz w:val="24"/>
          <w:szCs w:val="24"/>
          <w:u w:val="single"/>
        </w:rPr>
      </w:pPr>
      <w:hyperlink r:id="rId13" w:history="1">
        <w:r w:rsidR="006529CB" w:rsidRPr="00676823">
          <w:rPr>
            <w:rStyle w:val="Hyperlink"/>
            <w:rFonts w:ascii="Times New Roman" w:hAnsi="Times New Roman"/>
            <w:sz w:val="24"/>
            <w:szCs w:val="24"/>
          </w:rPr>
          <w:t>http://dap.gov.al/vende-vakante/udhezime-dokumenta/219-udhezime-dokumenta</w:t>
        </w:r>
      </w:hyperlink>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6529CB"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3E6C26" w:rsidRDefault="006529CB" w:rsidP="006529CB">
      <w:pPr>
        <w:jc w:val="both"/>
        <w:rPr>
          <w:rFonts w:ascii="Times New Roman" w:hAnsi="Times New Roman"/>
          <w:b/>
          <w:i/>
          <w:color w:val="FF0000"/>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D57F35">
        <w:rPr>
          <w:rFonts w:ascii="Times New Roman" w:hAnsi="Times New Roman"/>
          <w:b/>
          <w:i/>
          <w:sz w:val="24"/>
          <w:szCs w:val="24"/>
        </w:rPr>
        <w:t>11.03.2024</w:t>
      </w:r>
    </w:p>
    <w:p w:rsidR="00AB6CB0" w:rsidRDefault="00AB6CB0" w:rsidP="006529CB">
      <w:pPr>
        <w:jc w:val="both"/>
        <w:rPr>
          <w:rFonts w:ascii="Times New Roman" w:hAnsi="Times New Roman"/>
          <w:b/>
          <w:i/>
          <w:color w:val="FF0000"/>
          <w:sz w:val="24"/>
          <w:szCs w:val="24"/>
        </w:rPr>
      </w:pPr>
    </w:p>
    <w:p w:rsidR="003E6C26" w:rsidRPr="003E6C26" w:rsidRDefault="003E6C26" w:rsidP="006529CB">
      <w:pPr>
        <w:jc w:val="both"/>
        <w:rPr>
          <w:rFonts w:ascii="Times New Roman" w:hAnsi="Times New Roman"/>
          <w:b/>
          <w:i/>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6529CB" w:rsidRPr="00676823" w:rsidRDefault="006529CB" w:rsidP="006529CB">
      <w:pPr>
        <w:jc w:val="both"/>
        <w:rPr>
          <w:rFonts w:ascii="Times New Roman" w:hAnsi="Times New Roman"/>
          <w:b/>
          <w:i/>
          <w:sz w:val="24"/>
          <w:szCs w:val="24"/>
        </w:rPr>
      </w:pPr>
    </w:p>
    <w:p w:rsidR="006529CB" w:rsidRPr="00676823" w:rsidRDefault="006529CB" w:rsidP="006529CB">
      <w:pPr>
        <w:jc w:val="both"/>
        <w:rPr>
          <w:rFonts w:ascii="Times New Roman" w:hAnsi="Times New Roman"/>
          <w:sz w:val="24"/>
          <w:szCs w:val="24"/>
        </w:rPr>
      </w:pPr>
      <w:r>
        <w:rPr>
          <w:rFonts w:ascii="Times New Roman" w:hAnsi="Times New Roman"/>
          <w:sz w:val="24"/>
          <w:szCs w:val="24"/>
        </w:rPr>
        <w:t xml:space="preserve">Brenda </w:t>
      </w:r>
      <w:r w:rsidR="00D57F35">
        <w:rPr>
          <w:rFonts w:ascii="Times New Roman" w:hAnsi="Times New Roman"/>
          <w:color w:val="FF0000"/>
          <w:sz w:val="24"/>
          <w:szCs w:val="24"/>
        </w:rPr>
        <w:t>15.01.2024</w:t>
      </w:r>
      <w:r w:rsidRPr="00DF191F">
        <w:rPr>
          <w:rFonts w:ascii="Times New Roman" w:hAnsi="Times New Roman"/>
          <w:i/>
          <w:color w:val="FF0000"/>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w:t>
      </w:r>
      <w:r>
        <w:rPr>
          <w:rFonts w:ascii="Times New Roman" w:hAnsi="Times New Roman"/>
          <w:sz w:val="24"/>
          <w:szCs w:val="24"/>
        </w:rPr>
        <w:t xml:space="preserve">“Shërbimi Kombëtar i Punësimit”, ëebin e bashkisë dhe në stenda </w:t>
      </w:r>
      <w:r w:rsidRPr="00676823">
        <w:rPr>
          <w:rFonts w:ascii="Times New Roman" w:hAnsi="Times New Roman"/>
          <w:sz w:val="24"/>
          <w:szCs w:val="24"/>
        </w:rPr>
        <w:t xml:space="preserve">listën e kandidatëve që plotësojnë kushtet dhe kriteret e veçanta, si dhe datën, vendin dhe orën e saktë ku do të zhvillohet intervista. </w:t>
      </w:r>
    </w:p>
    <w:p w:rsidR="006529CB" w:rsidRPr="00676823" w:rsidRDefault="006529CB" w:rsidP="006529CB">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6529CB" w:rsidRPr="00676823" w:rsidRDefault="006529CB" w:rsidP="006529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6529CB" w:rsidRPr="00676823" w:rsidRDefault="006529CB" w:rsidP="006529CB">
      <w:pPr>
        <w:jc w:val="both"/>
        <w:rPr>
          <w:rFonts w:ascii="Times New Roman" w:hAnsi="Times New Roman"/>
          <w:sz w:val="24"/>
          <w:szCs w:val="24"/>
        </w:rPr>
      </w:pPr>
    </w:p>
    <w:p w:rsidR="006529CB" w:rsidRPr="00A3738F" w:rsidRDefault="006529CB" w:rsidP="006529CB">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6529CB" w:rsidRPr="004A723B" w:rsidRDefault="006529CB" w:rsidP="006529CB">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139/2015 “</w:t>
      </w:r>
      <w:r w:rsidRPr="004A723B">
        <w:rPr>
          <w:rFonts w:ascii="Times New Roman" w:hAnsi="Times New Roman"/>
          <w:i/>
          <w:sz w:val="24"/>
          <w:szCs w:val="24"/>
        </w:rPr>
        <w:t>Për Vetëqeverisjen Vendore</w:t>
      </w:r>
      <w:r w:rsidRPr="004A723B">
        <w:rPr>
          <w:rFonts w:ascii="Times New Roman" w:hAnsi="Times New Roman"/>
          <w:sz w:val="24"/>
          <w:szCs w:val="24"/>
        </w:rPr>
        <w:t>”</w:t>
      </w:r>
      <w:r>
        <w:rPr>
          <w:rFonts w:ascii="Times New Roman" w:hAnsi="Times New Roman"/>
          <w:sz w:val="24"/>
          <w:szCs w:val="24"/>
        </w:rPr>
        <w:t xml:space="preserve"> i ndryshuar</w:t>
      </w:r>
    </w:p>
    <w:p w:rsidR="006529CB" w:rsidRPr="004A723B" w:rsidRDefault="006529CB" w:rsidP="006529CB">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Nr. 152/2013, “</w:t>
      </w:r>
      <w:r w:rsidRPr="004A723B">
        <w:rPr>
          <w:rFonts w:ascii="Times New Roman" w:hAnsi="Times New Roman"/>
          <w:i/>
          <w:sz w:val="24"/>
          <w:szCs w:val="24"/>
        </w:rPr>
        <w:t>Për Nëpunësin Civil</w:t>
      </w:r>
      <w:r w:rsidRPr="004A723B">
        <w:rPr>
          <w:rFonts w:ascii="Times New Roman" w:hAnsi="Times New Roman"/>
          <w:sz w:val="24"/>
          <w:szCs w:val="24"/>
        </w:rPr>
        <w:t>”</w:t>
      </w:r>
      <w:r>
        <w:rPr>
          <w:rFonts w:ascii="Times New Roman" w:hAnsi="Times New Roman"/>
          <w:sz w:val="24"/>
          <w:szCs w:val="24"/>
        </w:rPr>
        <w:t>, i ndryshuar, si dhe aktet ligj</w:t>
      </w:r>
      <w:r w:rsidRPr="004A723B">
        <w:rPr>
          <w:rFonts w:ascii="Times New Roman" w:hAnsi="Times New Roman"/>
          <w:sz w:val="24"/>
          <w:szCs w:val="24"/>
        </w:rPr>
        <w:t>ore dhe nënligjore dalë në zbatim të tij.</w:t>
      </w:r>
    </w:p>
    <w:p w:rsidR="006529CB" w:rsidRPr="004A723B" w:rsidRDefault="006529CB" w:rsidP="006529CB">
      <w:pPr>
        <w:pStyle w:val="ListParagraph"/>
        <w:numPr>
          <w:ilvl w:val="0"/>
          <w:numId w:val="4"/>
        </w:numPr>
        <w:ind w:right="-81"/>
        <w:jc w:val="both"/>
        <w:rPr>
          <w:rFonts w:ascii="Times New Roman" w:hAnsi="Times New Roman"/>
          <w:i/>
          <w:sz w:val="24"/>
          <w:szCs w:val="24"/>
        </w:rPr>
      </w:pPr>
      <w:r w:rsidRPr="004A723B">
        <w:rPr>
          <w:rFonts w:ascii="Times New Roman" w:hAnsi="Times New Roman"/>
          <w:sz w:val="24"/>
          <w:szCs w:val="24"/>
        </w:rPr>
        <w:t>Njohuritë mbi Ligjin Nr. 9131, datë 08.09.2003, “</w:t>
      </w:r>
      <w:r w:rsidRPr="004A723B">
        <w:rPr>
          <w:rFonts w:ascii="Times New Roman" w:hAnsi="Times New Roman"/>
          <w:i/>
          <w:sz w:val="24"/>
          <w:szCs w:val="24"/>
        </w:rPr>
        <w:t>Për rregullat e etikës në administratën publike</w:t>
      </w:r>
      <w:r w:rsidRPr="004A723B">
        <w:rPr>
          <w:rFonts w:ascii="Times New Roman" w:hAnsi="Times New Roman"/>
          <w:sz w:val="24"/>
          <w:szCs w:val="24"/>
        </w:rPr>
        <w:t>”.</w:t>
      </w:r>
    </w:p>
    <w:p w:rsidR="006529CB" w:rsidRPr="004A723B" w:rsidRDefault="006529CB" w:rsidP="006529CB">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 Nr. 8503, datë 30.06.1999, “</w:t>
      </w:r>
      <w:r w:rsidRPr="004A723B">
        <w:rPr>
          <w:rFonts w:ascii="Times New Roman" w:hAnsi="Times New Roman"/>
          <w:i/>
          <w:sz w:val="24"/>
          <w:szCs w:val="24"/>
          <w:lang w:val="sq-AL"/>
        </w:rPr>
        <w:t>Për të drejtën e informimit për dokumentet zyrtare</w:t>
      </w:r>
      <w:r w:rsidRPr="004A723B">
        <w:rPr>
          <w:rFonts w:ascii="Times New Roman" w:hAnsi="Times New Roman"/>
          <w:sz w:val="24"/>
          <w:szCs w:val="24"/>
          <w:lang w:val="sq-AL"/>
        </w:rPr>
        <w:t>”, i ndryshuar.</w:t>
      </w:r>
    </w:p>
    <w:p w:rsidR="006529CB" w:rsidRPr="004A723B" w:rsidRDefault="006529CB" w:rsidP="006529CB">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w:t>
      </w:r>
      <w:r w:rsidRPr="004A723B">
        <w:rPr>
          <w:rFonts w:ascii="Times New Roman" w:hAnsi="Times New Roman"/>
          <w:sz w:val="24"/>
          <w:szCs w:val="24"/>
        </w:rPr>
        <w:t xml:space="preserve"> Nr. 44/20151 “Ko</w:t>
      </w:r>
      <w:r w:rsidRPr="004A723B">
        <w:rPr>
          <w:rFonts w:ascii="Times New Roman" w:hAnsi="Times New Roman"/>
          <w:i/>
          <w:sz w:val="24"/>
          <w:szCs w:val="24"/>
        </w:rPr>
        <w:t>di I Procedurave Administrative I Republikës Së Shqipërisë</w:t>
      </w:r>
      <w:r w:rsidRPr="004A723B">
        <w:rPr>
          <w:rFonts w:ascii="Times New Roman" w:hAnsi="Times New Roman"/>
          <w:sz w:val="24"/>
          <w:szCs w:val="24"/>
        </w:rPr>
        <w:t>” I ndryshuar</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w:t>
      </w:r>
      <w:r w:rsidR="004822A2">
        <w:rPr>
          <w:rFonts w:ascii="Times New Roman" w:hAnsi="Times New Roman"/>
          <w:sz w:val="24"/>
          <w:szCs w:val="24"/>
        </w:rPr>
        <w:t>ë</w:t>
      </w:r>
      <w:r w:rsidRPr="004A723B">
        <w:rPr>
          <w:rFonts w:ascii="Times New Roman" w:hAnsi="Times New Roman"/>
          <w:sz w:val="24"/>
          <w:szCs w:val="24"/>
        </w:rPr>
        <w:t xml:space="preserv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EE2655"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 30 dat</w:t>
      </w:r>
      <w:r w:rsidR="004822A2">
        <w:rPr>
          <w:rFonts w:ascii="Times New Roman" w:hAnsi="Times New Roman"/>
          <w:sz w:val="24"/>
          <w:szCs w:val="24"/>
        </w:rPr>
        <w:t>ë</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 27.12.2011 “</w:t>
      </w:r>
      <w:r w:rsidRPr="004A723B">
        <w:rPr>
          <w:rFonts w:ascii="Times New Roman" w:hAnsi="Times New Roman"/>
          <w:i/>
          <w:sz w:val="24"/>
          <w:szCs w:val="24"/>
        </w:rPr>
        <w:t>Për menaxhimin e aktiveve në njësitë e sektorit publik</w:t>
      </w:r>
      <w:r w:rsidRPr="004A723B">
        <w:rPr>
          <w:rFonts w:ascii="Times New Roman" w:hAnsi="Times New Roman"/>
          <w:sz w:val="24"/>
          <w:szCs w:val="24"/>
        </w:rPr>
        <w:t>”, i ndryshuar.</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Udhëzimin e Ministrit të Financave nr. 33 date 11.07.2013 </w:t>
      </w:r>
      <w:r w:rsidRPr="004A723B">
        <w:rPr>
          <w:rFonts w:ascii="Times New Roman" w:hAnsi="Times New Roman"/>
          <w:i/>
          <w:sz w:val="24"/>
          <w:szCs w:val="24"/>
        </w:rPr>
        <w:t>“Për gjurmet standarte te auditit për prokurimin me vlerë të vogël dhe të lartë</w:t>
      </w:r>
      <w:r w:rsidRPr="004A723B">
        <w:rPr>
          <w:rFonts w:ascii="Times New Roman" w:hAnsi="Times New Roman"/>
          <w:sz w:val="24"/>
          <w:szCs w:val="24"/>
        </w:rPr>
        <w:t xml:space="preserve">, </w:t>
      </w:r>
    </w:p>
    <w:p w:rsidR="006529CB" w:rsidRDefault="006529CB" w:rsidP="006529CB">
      <w:pPr>
        <w:pStyle w:val="ListParagraph"/>
        <w:numPr>
          <w:ilvl w:val="0"/>
          <w:numId w:val="4"/>
        </w:numPr>
        <w:spacing w:before="1" w:after="0"/>
        <w:ind w:right="9"/>
        <w:jc w:val="both"/>
        <w:rPr>
          <w:rFonts w:ascii="Times New Roman" w:hAnsi="Times New Roman"/>
          <w:sz w:val="24"/>
          <w:szCs w:val="24"/>
        </w:rPr>
      </w:pPr>
      <w:r w:rsidRPr="00CB31C3">
        <w:rPr>
          <w:rFonts w:ascii="Times New Roman" w:hAnsi="Times New Roman"/>
          <w:sz w:val="24"/>
          <w:szCs w:val="24"/>
        </w:rPr>
        <w:t>V.K.M. nr. 248 dt.10.04.1998 ‘P</w:t>
      </w:r>
      <w:r w:rsidRPr="00CB31C3">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CB31C3">
        <w:rPr>
          <w:rFonts w:ascii="Times New Roman" w:hAnsi="Times New Roman"/>
          <w:i/>
          <w:sz w:val="24"/>
          <w:szCs w:val="24"/>
        </w:rPr>
        <w:t xml:space="preserve">tyre </w:t>
      </w:r>
      <w:r w:rsidRPr="00CB31C3">
        <w:rPr>
          <w:rFonts w:ascii="Times New Roman" w:hAnsi="Times New Roman"/>
          <w:sz w:val="24"/>
          <w:szCs w:val="24"/>
        </w:rPr>
        <w:t>”</w:t>
      </w:r>
      <w:proofErr w:type="gramEnd"/>
      <w:r w:rsidRPr="00CB31C3">
        <w:rPr>
          <w:rFonts w:ascii="Times New Roman" w:hAnsi="Times New Roman"/>
          <w:sz w:val="24"/>
          <w:szCs w:val="24"/>
        </w:rPr>
        <w:t>, i ndryshuar, me V.K.M. nr. 25 dt.20.01.2001.</w:t>
      </w:r>
    </w:p>
    <w:p w:rsidR="006529CB" w:rsidRPr="00535B1E" w:rsidRDefault="006529CB" w:rsidP="006529CB">
      <w:pPr>
        <w:pStyle w:val="ListParagraph"/>
        <w:numPr>
          <w:ilvl w:val="0"/>
          <w:numId w:val="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Ligji</w:t>
      </w:r>
      <w:r>
        <w:rPr>
          <w:rFonts w:ascii="Times New Roman" w:hAnsi="Times New Roman"/>
          <w:sz w:val="24"/>
          <w:szCs w:val="24"/>
          <w:lang w:val="it-IT"/>
        </w:rPr>
        <w:t>n</w:t>
      </w:r>
      <w:r w:rsidRPr="00535B1E">
        <w:rPr>
          <w:rFonts w:ascii="Times New Roman" w:hAnsi="Times New Roman"/>
          <w:sz w:val="24"/>
          <w:szCs w:val="24"/>
          <w:lang w:val="it-IT"/>
        </w:rPr>
        <w:t xml:space="preserve"> nr. 162/2020, “ Për Prokurimin Publik </w:t>
      </w:r>
      <w:r w:rsidRPr="00535B1E">
        <w:rPr>
          <w:rFonts w:ascii="Times New Roman" w:hAnsi="Times New Roman"/>
          <w:b/>
          <w:sz w:val="24"/>
          <w:szCs w:val="24"/>
          <w:lang w:val="it-IT"/>
        </w:rPr>
        <w:t xml:space="preserve">” </w:t>
      </w:r>
      <w:r w:rsidRPr="00535B1E">
        <w:rPr>
          <w:rFonts w:ascii="Times New Roman" w:hAnsi="Times New Roman"/>
          <w:sz w:val="24"/>
          <w:szCs w:val="24"/>
          <w:lang w:val="it-IT"/>
        </w:rPr>
        <w:t>i ndryshuar;</w:t>
      </w:r>
    </w:p>
    <w:p w:rsidR="006529CB" w:rsidRPr="00CB31C3" w:rsidRDefault="006529CB" w:rsidP="006529CB">
      <w:pPr>
        <w:pStyle w:val="ListParagraph"/>
        <w:numPr>
          <w:ilvl w:val="0"/>
          <w:numId w:val="4"/>
        </w:numPr>
        <w:spacing w:after="0" w:line="240" w:lineRule="auto"/>
        <w:jc w:val="both"/>
        <w:rPr>
          <w:rFonts w:ascii="Times New Roman" w:hAnsi="Times New Roman"/>
          <w:sz w:val="24"/>
          <w:szCs w:val="24"/>
          <w:lang w:val="it-IT"/>
        </w:rPr>
      </w:pPr>
      <w:r w:rsidRPr="00535B1E">
        <w:rPr>
          <w:rFonts w:ascii="Times New Roman" w:hAnsi="Times New Roman"/>
          <w:bCs/>
          <w:sz w:val="24"/>
          <w:szCs w:val="24"/>
        </w:rPr>
        <w:t>VKM Nr. 285, datë 19.5.2021 “Për Miratimin e Rregullave të Prokurimit Publik”</w:t>
      </w:r>
      <w:r w:rsidRPr="00535B1E">
        <w:rPr>
          <w:rFonts w:ascii="Times New Roman" w:hAnsi="Times New Roman"/>
          <w:b/>
          <w:bCs/>
          <w:sz w:val="24"/>
          <w:szCs w:val="24"/>
        </w:rPr>
        <w:t xml:space="preserve"> </w:t>
      </w:r>
      <w:r w:rsidRPr="00535B1E">
        <w:rPr>
          <w:rFonts w:ascii="Times New Roman" w:hAnsi="Times New Roman"/>
          <w:sz w:val="24"/>
          <w:szCs w:val="24"/>
          <w:lang w:val="it-IT"/>
        </w:rPr>
        <w:t>i ndryshuar</w:t>
      </w:r>
    </w:p>
    <w:p w:rsidR="006529CB" w:rsidRDefault="006529CB" w:rsidP="006529CB">
      <w:pPr>
        <w:spacing w:before="1" w:after="0"/>
        <w:ind w:right="1453"/>
        <w:jc w:val="both"/>
        <w:rPr>
          <w:rFonts w:ascii="Times New Roman" w:hAnsi="Times New Roman"/>
          <w:sz w:val="24"/>
          <w:szCs w:val="24"/>
        </w:rPr>
      </w:pPr>
    </w:p>
    <w:p w:rsidR="006529CB" w:rsidRDefault="006529CB" w:rsidP="006529CB">
      <w:pPr>
        <w:spacing w:before="1" w:after="0"/>
        <w:ind w:right="1453"/>
        <w:jc w:val="both"/>
        <w:rPr>
          <w:rFonts w:ascii="Times New Roman" w:hAnsi="Times New Roman"/>
          <w:sz w:val="24"/>
          <w:szCs w:val="24"/>
        </w:rPr>
      </w:pPr>
    </w:p>
    <w:p w:rsidR="006529CB" w:rsidRDefault="006529CB" w:rsidP="006529CB">
      <w:pPr>
        <w:spacing w:before="1" w:after="0"/>
        <w:ind w:right="1453"/>
        <w:jc w:val="both"/>
        <w:rPr>
          <w:rFonts w:ascii="Times New Roman" w:hAnsi="Times New Roman"/>
          <w:sz w:val="24"/>
          <w:szCs w:val="24"/>
        </w:rPr>
      </w:pPr>
    </w:p>
    <w:p w:rsidR="006529CB" w:rsidRPr="00CB31C3" w:rsidRDefault="006529CB" w:rsidP="006529CB">
      <w:pPr>
        <w:spacing w:before="1" w:after="0"/>
        <w:ind w:right="1453"/>
        <w:jc w:val="both"/>
        <w:rPr>
          <w:rFonts w:ascii="Times New Roman" w:hAnsi="Times New Roman"/>
          <w:sz w:val="24"/>
          <w:szCs w:val="24"/>
        </w:rPr>
      </w:pPr>
    </w:p>
    <w:p w:rsidR="006529CB" w:rsidRPr="00676823" w:rsidRDefault="006529CB" w:rsidP="006529CB">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lastRenderedPageBreak/>
        <w:t>MËNYRA E VLERËSIMIT TË KANDIDATËVE</w:t>
      </w:r>
    </w:p>
    <w:p w:rsidR="006529CB" w:rsidRPr="00676823" w:rsidRDefault="006529CB" w:rsidP="006529CB">
      <w:pPr>
        <w:pStyle w:val="BodyText"/>
        <w:spacing w:before="4" w:line="276" w:lineRule="auto"/>
        <w:jc w:val="both"/>
        <w:rPr>
          <w:rFonts w:ascii="Times New Roman" w:hAnsi="Times New Roman" w:cs="Times New Roman"/>
          <w:b/>
          <w:sz w:val="24"/>
          <w:szCs w:val="24"/>
        </w:rPr>
      </w:pPr>
    </w:p>
    <w:p w:rsidR="006529CB" w:rsidRPr="00676823" w:rsidRDefault="006529CB" w:rsidP="006529CB">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6529CB" w:rsidRPr="00676823" w:rsidRDefault="006529CB" w:rsidP="006529CB">
      <w:pPr>
        <w:pStyle w:val="BodyText"/>
        <w:spacing w:before="10" w:line="276" w:lineRule="auto"/>
        <w:jc w:val="both"/>
        <w:rPr>
          <w:rFonts w:ascii="Times New Roman" w:hAnsi="Times New Roman" w:cs="Times New Roman"/>
          <w:b/>
          <w:sz w:val="24"/>
          <w:szCs w:val="24"/>
        </w:rPr>
      </w:pP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pervojen, trajnimet apo kualifikimet e lidhura me fushën, si dhe çertifikimin pozitiv. Totali i pikëve për këtë vlerësim është 40 pikë.</w:t>
      </w:r>
    </w:p>
    <w:p w:rsidR="006529CB" w:rsidRPr="00676823" w:rsidRDefault="006529CB" w:rsidP="006529CB">
      <w:pPr>
        <w:pStyle w:val="BodyText"/>
        <w:spacing w:before="6" w:line="276" w:lineRule="auto"/>
        <w:jc w:val="both"/>
        <w:rPr>
          <w:rFonts w:ascii="Times New Roman" w:hAnsi="Times New Roman" w:cs="Times New Roman"/>
          <w:sz w:val="24"/>
          <w:szCs w:val="24"/>
        </w:rPr>
      </w:pPr>
    </w:p>
    <w:p w:rsidR="006529CB" w:rsidRPr="00676823" w:rsidRDefault="006529CB" w:rsidP="006529CB">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6529CB" w:rsidRPr="00676823" w:rsidRDefault="006529CB" w:rsidP="006529CB">
      <w:pPr>
        <w:pStyle w:val="BodyText"/>
        <w:spacing w:before="2" w:line="276" w:lineRule="auto"/>
        <w:jc w:val="both"/>
        <w:rPr>
          <w:rFonts w:ascii="Times New Roman" w:hAnsi="Times New Roman" w:cs="Times New Roman"/>
          <w:b/>
          <w:sz w:val="24"/>
          <w:szCs w:val="24"/>
        </w:rPr>
      </w:pPr>
    </w:p>
    <w:p w:rsidR="006529CB" w:rsidRPr="00676823" w:rsidRDefault="006529CB" w:rsidP="006529CB">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6529CB" w:rsidRPr="00676823" w:rsidRDefault="006529CB" w:rsidP="006529CB">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6529CB" w:rsidRPr="00676823" w:rsidRDefault="006529CB" w:rsidP="006529CB">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6529CB" w:rsidRPr="00676823" w:rsidRDefault="006529CB" w:rsidP="006529CB">
      <w:pPr>
        <w:pStyle w:val="BodyText"/>
        <w:spacing w:before="5" w:line="276" w:lineRule="auto"/>
        <w:jc w:val="both"/>
        <w:rPr>
          <w:rFonts w:ascii="Times New Roman" w:hAnsi="Times New Roman" w:cs="Times New Roman"/>
          <w:sz w:val="24"/>
          <w:szCs w:val="24"/>
        </w:rPr>
      </w:pPr>
    </w:p>
    <w:p w:rsidR="006529CB" w:rsidRPr="00676823" w:rsidRDefault="001D5F87" w:rsidP="006529CB">
      <w:pPr>
        <w:pStyle w:val="BodyText"/>
        <w:spacing w:line="276" w:lineRule="auto"/>
        <w:ind w:left="113" w:right="9"/>
        <w:jc w:val="both"/>
        <w:rPr>
          <w:rFonts w:ascii="Times New Roman" w:hAnsi="Times New Roman" w:cs="Times New Roman"/>
          <w:sz w:val="24"/>
          <w:szCs w:val="24"/>
        </w:rPr>
      </w:pPr>
      <w:hyperlink r:id="rId14">
        <w:r w:rsidR="006529CB" w:rsidRPr="00676823">
          <w:rPr>
            <w:rFonts w:ascii="Times New Roman" w:hAnsi="Times New Roman" w:cs="Times New Roman"/>
            <w:color w:val="0000FF"/>
            <w:sz w:val="24"/>
            <w:szCs w:val="24"/>
          </w:rPr>
          <w:t>http://dap.gov.al/2014-03-21-12-52-44/udhezime/426-udhezim-nr-2-date-27-03-2015</w:t>
        </w:r>
      </w:hyperlink>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6529CB" w:rsidRPr="00676823" w:rsidRDefault="006529CB" w:rsidP="006529CB">
      <w:pPr>
        <w:pStyle w:val="BodyText"/>
        <w:spacing w:before="8" w:line="276" w:lineRule="auto"/>
        <w:jc w:val="both"/>
        <w:rPr>
          <w:rFonts w:ascii="Times New Roman" w:hAnsi="Times New Roman" w:cs="Times New Roman"/>
          <w:b/>
          <w:sz w:val="24"/>
          <w:szCs w:val="24"/>
        </w:rPr>
      </w:pPr>
    </w:p>
    <w:p w:rsidR="006529CB" w:rsidRPr="00676823" w:rsidRDefault="006529CB" w:rsidP="006529CB">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6529CB" w:rsidRPr="00676823" w:rsidRDefault="006529CB" w:rsidP="006529CB">
      <w:pPr>
        <w:pStyle w:val="BodyText"/>
        <w:tabs>
          <w:tab w:val="left" w:pos="8820"/>
          <w:tab w:val="left" w:pos="9540"/>
        </w:tabs>
        <w:spacing w:line="276" w:lineRule="auto"/>
        <w:ind w:left="113" w:right="9"/>
        <w:jc w:val="both"/>
        <w:rPr>
          <w:rFonts w:ascii="Times New Roman" w:hAnsi="Times New Roman" w:cs="Times New Roman"/>
          <w:sz w:val="24"/>
          <w:szCs w:val="24"/>
        </w:rPr>
      </w:pPr>
    </w:p>
    <w:p w:rsidR="006529CB" w:rsidRPr="00122203" w:rsidRDefault="006529CB" w:rsidP="006529CB">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 xml:space="preserve">2. NGRITJE NË DETYRË KATEGORINË E </w:t>
      </w:r>
      <w:r>
        <w:rPr>
          <w:rFonts w:ascii="Times New Roman" w:hAnsi="Times New Roman" w:cs="Times New Roman"/>
          <w:sz w:val="24"/>
          <w:szCs w:val="24"/>
        </w:rPr>
        <w:t>LARTË</w:t>
      </w:r>
      <w:r w:rsidRPr="00122203">
        <w:rPr>
          <w:rFonts w:ascii="Times New Roman" w:hAnsi="Times New Roman" w:cs="Times New Roman"/>
          <w:spacing w:val="-12"/>
          <w:sz w:val="24"/>
          <w:szCs w:val="24"/>
        </w:rPr>
        <w:t xml:space="preserve"> </w:t>
      </w:r>
      <w:r w:rsidRPr="00122203">
        <w:rPr>
          <w:rFonts w:ascii="Times New Roman" w:hAnsi="Times New Roman" w:cs="Times New Roman"/>
          <w:sz w:val="24"/>
          <w:szCs w:val="24"/>
        </w:rPr>
        <w:t>DREJTUESE</w:t>
      </w:r>
    </w:p>
    <w:p w:rsidR="006529CB" w:rsidRPr="00122203" w:rsidRDefault="006529CB" w:rsidP="006529CB">
      <w:pPr>
        <w:pStyle w:val="BodyText"/>
        <w:spacing w:line="276" w:lineRule="auto"/>
        <w:jc w:val="both"/>
        <w:rPr>
          <w:rFonts w:ascii="Times New Roman" w:hAnsi="Times New Roman" w:cs="Times New Roman"/>
          <w:b/>
          <w:sz w:val="24"/>
          <w:szCs w:val="24"/>
        </w:rPr>
      </w:pPr>
    </w:p>
    <w:p w:rsidR="006529CB" w:rsidRPr="00122203" w:rsidRDefault="006529CB" w:rsidP="006529CB">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w:t>
      </w:r>
      <w:r>
        <w:rPr>
          <w:rFonts w:ascii="Times New Roman" w:hAnsi="Times New Roman"/>
          <w:i/>
          <w:sz w:val="24"/>
          <w:szCs w:val="24"/>
        </w:rPr>
        <w:t>Lartë</w:t>
      </w:r>
      <w:r w:rsidRPr="00122203">
        <w:rPr>
          <w:rFonts w:ascii="Times New Roman" w:hAnsi="Times New Roman"/>
          <w:i/>
          <w:sz w:val="24"/>
          <w:szCs w:val="24"/>
        </w:rPr>
        <w:t xml:space="preserve"> Drejtuese. </w:t>
      </w:r>
    </w:p>
    <w:p w:rsidR="006529CB" w:rsidRPr="00676823" w:rsidRDefault="006529CB" w:rsidP="006529CB">
      <w:pPr>
        <w:tabs>
          <w:tab w:val="left" w:pos="9630"/>
        </w:tabs>
        <w:ind w:left="379" w:right="9"/>
        <w:jc w:val="both"/>
        <w:rPr>
          <w:rFonts w:ascii="Times New Roman" w:hAnsi="Times New Roman"/>
          <w:i/>
          <w:sz w:val="24"/>
          <w:szCs w:val="24"/>
        </w:rPr>
      </w:pPr>
    </w:p>
    <w:p w:rsidR="006529CB" w:rsidRDefault="006529CB" w:rsidP="006529CB">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Pr>
          <w:rFonts w:ascii="Times New Roman" w:hAnsi="Times New Roman" w:cs="Times New Roman"/>
          <w:b/>
          <w:sz w:val="24"/>
          <w:szCs w:val="24"/>
        </w:rPr>
        <w:t>PËR KATEGORINË E LARTË DREJTUESE</w:t>
      </w:r>
    </w:p>
    <w:p w:rsidR="006529CB" w:rsidRPr="005777E0" w:rsidRDefault="006529CB" w:rsidP="006529CB"/>
    <w:p w:rsidR="006529CB" w:rsidRPr="00676823" w:rsidRDefault="006529CB" w:rsidP="006529CB">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w:t>
      </w:r>
      <w:r>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në të gjitha insitucionet pjesë e shërbimit civil.</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lastRenderedPageBreak/>
        <w:t>Kushtet që duhet të plotësojë kandidati për ngritje në detyrë janë:</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BodyText"/>
        <w:numPr>
          <w:ilvl w:val="0"/>
          <w:numId w:val="10"/>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6529CB" w:rsidRPr="00676823" w:rsidRDefault="006529CB" w:rsidP="006529CB">
      <w:pPr>
        <w:pStyle w:val="BodyText"/>
        <w:numPr>
          <w:ilvl w:val="0"/>
          <w:numId w:val="10"/>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6529CB" w:rsidRPr="00676823" w:rsidRDefault="006529CB" w:rsidP="006529CB">
      <w:pPr>
        <w:pStyle w:val="BodyText"/>
        <w:numPr>
          <w:ilvl w:val="0"/>
          <w:numId w:val="10"/>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6529CB" w:rsidRDefault="006529CB" w:rsidP="006529CB"/>
    <w:p w:rsidR="006529CB" w:rsidRPr="00676823" w:rsidRDefault="006529CB" w:rsidP="006529C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6529CB" w:rsidRPr="00676823" w:rsidRDefault="006529CB" w:rsidP="006529CB">
      <w:pPr>
        <w:pStyle w:val="ListParagraph"/>
        <w:widowControl w:val="0"/>
        <w:numPr>
          <w:ilvl w:val="0"/>
          <w:numId w:val="17"/>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17"/>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6529CB" w:rsidRPr="00E07EE0" w:rsidRDefault="006529CB" w:rsidP="006529CB"/>
    <w:p w:rsidR="006529CB" w:rsidRPr="00676823" w:rsidRDefault="006529CB" w:rsidP="006529CB">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6529CB" w:rsidRPr="00676823" w:rsidRDefault="006529CB" w:rsidP="006529CB">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6529CB" w:rsidRDefault="001D5F87" w:rsidP="006529CB">
      <w:pPr>
        <w:pStyle w:val="ListParagraph"/>
        <w:ind w:left="360"/>
        <w:rPr>
          <w:rFonts w:ascii="Times New Roman" w:hAnsi="Times New Roman"/>
          <w:color w:val="0000FF"/>
          <w:sz w:val="24"/>
          <w:szCs w:val="24"/>
          <w:u w:val="single"/>
        </w:rPr>
      </w:pPr>
      <w:hyperlink r:id="rId15" w:history="1">
        <w:r w:rsidR="006529CB">
          <w:rPr>
            <w:rStyle w:val="Hyperlink"/>
            <w:sz w:val="24"/>
            <w:szCs w:val="24"/>
          </w:rPr>
          <w:t>http://dap.gov.al/vende-vakante/udhezime-Dokumente/219-udhezime-Dokumente</w:t>
        </w:r>
      </w:hyperlink>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6529CB"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Vlerësimin e fundit nga eprori direkt;</w:t>
      </w:r>
    </w:p>
    <w:p w:rsidR="006529CB"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6529CB" w:rsidRPr="004529E5"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6529CB" w:rsidRPr="00DF191F" w:rsidRDefault="006529CB" w:rsidP="006529CB">
      <w:pPr>
        <w:pStyle w:val="BodyText"/>
        <w:spacing w:line="276" w:lineRule="auto"/>
        <w:ind w:left="100" w:right="568"/>
        <w:jc w:val="both"/>
        <w:rPr>
          <w:rFonts w:ascii="Times New Roman" w:hAnsi="Times New Roman" w:cs="Times New Roman"/>
          <w:b/>
          <w:color w:val="FF0000"/>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Pr>
          <w:rFonts w:ascii="Times New Roman" w:hAnsi="Times New Roman" w:cs="Times New Roman"/>
          <w:b/>
          <w:sz w:val="24"/>
          <w:szCs w:val="24"/>
        </w:rPr>
        <w:t xml:space="preserve">Dimal ose me postë </w:t>
      </w:r>
      <w:proofErr w:type="gramStart"/>
      <w:r>
        <w:rPr>
          <w:rFonts w:ascii="Times New Roman" w:hAnsi="Times New Roman" w:cs="Times New Roman"/>
          <w:b/>
          <w:sz w:val="24"/>
          <w:szCs w:val="24"/>
        </w:rPr>
        <w:t>brenda</w:t>
      </w:r>
      <w:proofErr w:type="gramEnd"/>
      <w:r>
        <w:rPr>
          <w:rFonts w:ascii="Times New Roman" w:hAnsi="Times New Roman" w:cs="Times New Roman"/>
          <w:b/>
          <w:sz w:val="24"/>
          <w:szCs w:val="24"/>
        </w:rPr>
        <w:t xml:space="preserve"> datës </w:t>
      </w:r>
      <w:r w:rsidR="00D57F35">
        <w:rPr>
          <w:rFonts w:ascii="Times New Roman" w:hAnsi="Times New Roman" w:cs="Times New Roman"/>
          <w:b/>
          <w:color w:val="FF0000"/>
          <w:sz w:val="24"/>
          <w:szCs w:val="24"/>
        </w:rPr>
        <w:t>15.03.2024</w:t>
      </w:r>
    </w:p>
    <w:p w:rsidR="006529CB" w:rsidRPr="00DF191F" w:rsidRDefault="006529CB" w:rsidP="006529CB">
      <w:pPr>
        <w:pStyle w:val="BodyText"/>
        <w:spacing w:line="276" w:lineRule="auto"/>
        <w:jc w:val="both"/>
        <w:rPr>
          <w:rFonts w:ascii="Times New Roman" w:hAnsi="Times New Roman" w:cs="Times New Roman"/>
          <w:color w:val="FF0000"/>
          <w:sz w:val="24"/>
          <w:szCs w:val="24"/>
        </w:rPr>
      </w:pPr>
    </w:p>
    <w:p w:rsidR="006529CB" w:rsidRPr="00676823" w:rsidRDefault="006529CB" w:rsidP="006529CB">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6529CB" w:rsidRPr="00676823" w:rsidRDefault="006529CB" w:rsidP="006529CB">
      <w:pPr>
        <w:spacing w:before="245"/>
        <w:ind w:left="100"/>
        <w:jc w:val="both"/>
        <w:rPr>
          <w:rFonts w:ascii="Times New Roman" w:hAnsi="Times New Roman"/>
          <w:sz w:val="24"/>
          <w:szCs w:val="24"/>
        </w:rPr>
      </w:pPr>
      <w:r w:rsidRPr="00676823">
        <w:rPr>
          <w:rFonts w:ascii="Times New Roman" w:hAnsi="Times New Roman"/>
          <w:sz w:val="24"/>
          <w:szCs w:val="24"/>
        </w:rPr>
        <w:t>Deri n</w:t>
      </w:r>
      <w:r>
        <w:rPr>
          <w:rFonts w:ascii="Times New Roman" w:hAnsi="Times New Roman"/>
          <w:sz w:val="24"/>
          <w:szCs w:val="24"/>
        </w:rPr>
        <w:t xml:space="preserve">ë datën </w:t>
      </w:r>
      <w:r w:rsidR="00D57F35">
        <w:rPr>
          <w:rFonts w:ascii="Times New Roman" w:hAnsi="Times New Roman"/>
          <w:color w:val="FF0000"/>
          <w:sz w:val="24"/>
          <w:szCs w:val="24"/>
        </w:rPr>
        <w:t>18.03.</w:t>
      </w:r>
      <w:r w:rsidR="00BB5AE7">
        <w:rPr>
          <w:rFonts w:ascii="Times New Roman" w:hAnsi="Times New Roman"/>
          <w:color w:val="FF0000"/>
          <w:sz w:val="24"/>
          <w:szCs w:val="24"/>
        </w:rPr>
        <w:t xml:space="preserve"> 2024</w:t>
      </w:r>
      <w:r w:rsidRPr="00676823">
        <w:rPr>
          <w:rFonts w:ascii="Times New Roman" w:hAnsi="Times New Roman"/>
          <w:sz w:val="24"/>
          <w:szCs w:val="24"/>
        </w:rPr>
        <w:t xml:space="preserve">, njësia përgjegjëse do të shpallë në faqen zyrtare të </w:t>
      </w:r>
      <w:r>
        <w:rPr>
          <w:rFonts w:ascii="Times New Roman" w:hAnsi="Times New Roman"/>
          <w:sz w:val="24"/>
          <w:szCs w:val="24"/>
        </w:rPr>
        <w:t>bashkisë,</w:t>
      </w:r>
      <w:r w:rsidRPr="00676823">
        <w:rPr>
          <w:rFonts w:ascii="Times New Roman" w:hAnsi="Times New Roman"/>
          <w:sz w:val="24"/>
          <w:szCs w:val="24"/>
        </w:rPr>
        <w:t xml:space="preserve"> në portalin “</w:t>
      </w:r>
      <w:r>
        <w:rPr>
          <w:rFonts w:ascii="Times New Roman" w:hAnsi="Times New Roman"/>
          <w:sz w:val="24"/>
          <w:szCs w:val="24"/>
        </w:rPr>
        <w:t xml:space="preserve">Shërbimi Kombëtar i Punësimit” dhe në stendë listat e kandidatëve </w:t>
      </w:r>
      <w:r w:rsidRPr="00676823">
        <w:rPr>
          <w:rFonts w:ascii="Times New Roman" w:hAnsi="Times New Roman"/>
          <w:sz w:val="24"/>
          <w:szCs w:val="24"/>
        </w:rPr>
        <w:t xml:space="preserve">që plotësojnë kushtet dhe kërkesat e posaçme </w:t>
      </w:r>
      <w:r>
        <w:rPr>
          <w:rFonts w:ascii="Times New Roman" w:hAnsi="Times New Roman"/>
          <w:sz w:val="24"/>
          <w:szCs w:val="24"/>
        </w:rPr>
        <w:t>për procedurën e ngritjes në detyrë</w:t>
      </w:r>
      <w:r w:rsidRPr="00676823">
        <w:rPr>
          <w:rFonts w:ascii="Times New Roman" w:hAnsi="Times New Roman"/>
          <w:sz w:val="24"/>
          <w:szCs w:val="24"/>
        </w:rPr>
        <w:t xml:space="preserve"> në kategorinë e </w:t>
      </w:r>
      <w:r>
        <w:rPr>
          <w:rFonts w:ascii="Times New Roman" w:hAnsi="Times New Roman"/>
          <w:sz w:val="24"/>
          <w:szCs w:val="24"/>
        </w:rPr>
        <w:t xml:space="preserve">Lartë </w:t>
      </w:r>
      <w:r w:rsidRPr="00676823">
        <w:rPr>
          <w:rFonts w:ascii="Times New Roman" w:hAnsi="Times New Roman"/>
          <w:sz w:val="24"/>
          <w:szCs w:val="24"/>
        </w:rPr>
        <w:t>Drejtuese, si dhe datën, vendin dhe orën e saktë ku do të zhvillohet testimi me shkrim dhe intervista.</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00" w:right="9"/>
        <w:jc w:val="both"/>
        <w:rPr>
          <w:rFonts w:ascii="Times New Roman" w:hAnsi="Times New Roman" w:cs="Times New Roman"/>
          <w:i/>
          <w:sz w:val="24"/>
          <w:szCs w:val="24"/>
        </w:rPr>
      </w:pPr>
      <w:r w:rsidRPr="00676823">
        <w:rPr>
          <w:rFonts w:ascii="Times New Roman" w:hAnsi="Times New Roman" w:cs="Times New Roman"/>
          <w:sz w:val="24"/>
          <w:szCs w:val="24"/>
        </w:rPr>
        <w:t>Në të njëjtën dat</w:t>
      </w:r>
      <w:r w:rsidR="00EE2655">
        <w:rPr>
          <w:rFonts w:ascii="Times New Roman" w:hAnsi="Times New Roman" w:cs="Times New Roman"/>
          <w:sz w:val="24"/>
          <w:szCs w:val="24"/>
        </w:rPr>
        <w:t>ë</w:t>
      </w:r>
      <w:r w:rsidRPr="00676823">
        <w:rPr>
          <w:rFonts w:ascii="Times New Roman" w:hAnsi="Times New Roman" w:cs="Times New Roman"/>
          <w:sz w:val="24"/>
          <w:szCs w:val="24"/>
        </w:rPr>
        <w:t xml:space="preserve"> kandidatët që nuk i plotësojnë kushtet e pranimit në kategorinë </w:t>
      </w:r>
      <w:r>
        <w:rPr>
          <w:rFonts w:ascii="Times New Roman" w:hAnsi="Times New Roman" w:cs="Times New Roman"/>
          <w:sz w:val="24"/>
          <w:szCs w:val="24"/>
        </w:rPr>
        <w:t xml:space="preserve">e lartë </w:t>
      </w:r>
      <w:r w:rsidRPr="00676823">
        <w:rPr>
          <w:rFonts w:ascii="Times New Roman" w:hAnsi="Times New Roman" w:cs="Times New Roman"/>
          <w:sz w:val="24"/>
          <w:szCs w:val="24"/>
        </w:rPr>
        <w:t>drejtuese dhe kriteret e veçanta do të njoftohen individualisht në mënyrë elektronike</w:t>
      </w:r>
      <w:r>
        <w:rPr>
          <w:rFonts w:ascii="Times New Roman" w:hAnsi="Times New Roman" w:cs="Times New Roman"/>
          <w:sz w:val="24"/>
          <w:szCs w:val="24"/>
        </w:rPr>
        <w:t xml:space="preserve"> </w:t>
      </w:r>
      <w:r w:rsidRPr="00676823">
        <w:rPr>
          <w:rFonts w:ascii="Times New Roman" w:hAnsi="Times New Roman" w:cs="Times New Roman"/>
          <w:sz w:val="24"/>
          <w:szCs w:val="24"/>
        </w:rPr>
        <w:t xml:space="preserve">nga njësia përgjegjëse, për shkaqet e moskualifikimit </w:t>
      </w:r>
      <w:r w:rsidRPr="00676823">
        <w:rPr>
          <w:rFonts w:ascii="Times New Roman" w:hAnsi="Times New Roman" w:cs="Times New Roman"/>
          <w:i/>
          <w:sz w:val="24"/>
          <w:szCs w:val="24"/>
        </w:rPr>
        <w:t>(nëpërmjet adresës së e-mail).</w:t>
      </w:r>
    </w:p>
    <w:p w:rsidR="006529CB" w:rsidRPr="00676823" w:rsidRDefault="006529CB" w:rsidP="006529CB">
      <w:pPr>
        <w:pStyle w:val="BodyText"/>
        <w:spacing w:before="7" w:line="276" w:lineRule="auto"/>
        <w:jc w:val="both"/>
        <w:rPr>
          <w:rFonts w:ascii="Times New Roman" w:hAnsi="Times New Roman" w:cs="Times New Roman"/>
          <w:sz w:val="24"/>
          <w:szCs w:val="24"/>
        </w:rPr>
      </w:pPr>
    </w:p>
    <w:p w:rsidR="006529CB" w:rsidRPr="00676823" w:rsidRDefault="006529CB" w:rsidP="006529CB">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lastRenderedPageBreak/>
        <w:t>FUSHAT E NJOHURIVE, AFTËSITË DHE CILËSITË MBI TË CILAT DO TË ZHVILLOHET TESTIMI ME SHKRIM DHE</w:t>
      </w:r>
      <w:r w:rsidRPr="00676823">
        <w:rPr>
          <w:rFonts w:ascii="Times New Roman" w:hAnsi="Times New Roman" w:cs="Times New Roman"/>
          <w:b/>
          <w:spacing w:val="-7"/>
          <w:sz w:val="24"/>
          <w:szCs w:val="24"/>
        </w:rPr>
        <w:t xml:space="preserve"> </w:t>
      </w:r>
      <w:r w:rsidRPr="00676823">
        <w:rPr>
          <w:rFonts w:ascii="Times New Roman" w:hAnsi="Times New Roman" w:cs="Times New Roman"/>
          <w:b/>
          <w:sz w:val="24"/>
          <w:szCs w:val="24"/>
        </w:rPr>
        <w:t>INTERVISTA</w:t>
      </w:r>
    </w:p>
    <w:p w:rsidR="006529CB" w:rsidRPr="00676823" w:rsidRDefault="006529CB" w:rsidP="006529CB">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6529CB" w:rsidRPr="00E07EE0" w:rsidRDefault="006529CB" w:rsidP="006529CB">
      <w:pPr>
        <w:pStyle w:val="ListParagraph"/>
        <w:numPr>
          <w:ilvl w:val="0"/>
          <w:numId w:val="18"/>
        </w:numPr>
        <w:jc w:val="both"/>
        <w:rPr>
          <w:rFonts w:ascii="Times New Roman" w:hAnsi="Times New Roman"/>
          <w:sz w:val="24"/>
          <w:szCs w:val="24"/>
        </w:rPr>
      </w:pPr>
      <w:r w:rsidRPr="00E07EE0">
        <w:rPr>
          <w:rFonts w:ascii="Times New Roman" w:hAnsi="Times New Roman"/>
          <w:sz w:val="24"/>
          <w:szCs w:val="24"/>
        </w:rPr>
        <w:t>Njohuritë mbi Ligjin 139/2015 “</w:t>
      </w:r>
      <w:r w:rsidRPr="00E07EE0">
        <w:rPr>
          <w:rFonts w:ascii="Times New Roman" w:hAnsi="Times New Roman"/>
          <w:i/>
          <w:sz w:val="24"/>
          <w:szCs w:val="24"/>
        </w:rPr>
        <w:t>Për Vetëqeverisjen Vendore</w:t>
      </w:r>
      <w:r w:rsidRPr="00E07EE0">
        <w:rPr>
          <w:rFonts w:ascii="Times New Roman" w:hAnsi="Times New Roman"/>
          <w:sz w:val="24"/>
          <w:szCs w:val="24"/>
        </w:rPr>
        <w:t>” i ndryshuar</w:t>
      </w:r>
    </w:p>
    <w:p w:rsidR="006529CB" w:rsidRPr="00E07EE0" w:rsidRDefault="006529CB" w:rsidP="006529CB">
      <w:pPr>
        <w:pStyle w:val="ListParagraph"/>
        <w:numPr>
          <w:ilvl w:val="0"/>
          <w:numId w:val="18"/>
        </w:numPr>
        <w:jc w:val="both"/>
        <w:rPr>
          <w:rFonts w:ascii="Times New Roman" w:hAnsi="Times New Roman"/>
          <w:sz w:val="24"/>
          <w:szCs w:val="24"/>
        </w:rPr>
      </w:pPr>
      <w:r w:rsidRPr="00E07EE0">
        <w:rPr>
          <w:rFonts w:ascii="Times New Roman" w:hAnsi="Times New Roman"/>
          <w:sz w:val="24"/>
          <w:szCs w:val="24"/>
        </w:rPr>
        <w:t>Njohuritë mbi Ligjin Nr. 152/2013, “</w:t>
      </w:r>
      <w:r w:rsidRPr="00E07EE0">
        <w:rPr>
          <w:rFonts w:ascii="Times New Roman" w:hAnsi="Times New Roman"/>
          <w:i/>
          <w:sz w:val="24"/>
          <w:szCs w:val="24"/>
        </w:rPr>
        <w:t>Për Nëpunësin Civil</w:t>
      </w:r>
      <w:r w:rsidRPr="00E07EE0">
        <w:rPr>
          <w:rFonts w:ascii="Times New Roman" w:hAnsi="Times New Roman"/>
          <w:sz w:val="24"/>
          <w:szCs w:val="24"/>
        </w:rPr>
        <w:t>”, i ndryshuar, si dhe aktet ligjore dhe nënligjore dalë në zbatim të tij.</w:t>
      </w:r>
    </w:p>
    <w:p w:rsidR="006529CB" w:rsidRPr="00E07EE0" w:rsidRDefault="006529CB" w:rsidP="006529CB">
      <w:pPr>
        <w:pStyle w:val="ListParagraph"/>
        <w:numPr>
          <w:ilvl w:val="0"/>
          <w:numId w:val="18"/>
        </w:numPr>
        <w:ind w:right="-81"/>
        <w:jc w:val="both"/>
        <w:rPr>
          <w:rFonts w:ascii="Times New Roman" w:hAnsi="Times New Roman"/>
          <w:i/>
          <w:sz w:val="24"/>
          <w:szCs w:val="24"/>
        </w:rPr>
      </w:pPr>
      <w:r w:rsidRPr="00E07EE0">
        <w:rPr>
          <w:rFonts w:ascii="Times New Roman" w:hAnsi="Times New Roman"/>
          <w:sz w:val="24"/>
          <w:szCs w:val="24"/>
        </w:rPr>
        <w:t>Njohuritë mbi Ligjin Nr. 9131, datë 08.09.2003, “</w:t>
      </w:r>
      <w:r w:rsidRPr="00E07EE0">
        <w:rPr>
          <w:rFonts w:ascii="Times New Roman" w:hAnsi="Times New Roman"/>
          <w:i/>
          <w:sz w:val="24"/>
          <w:szCs w:val="24"/>
        </w:rPr>
        <w:t>Për rregullat e etikës në administratën publike</w:t>
      </w:r>
      <w:r w:rsidRPr="00E07EE0">
        <w:rPr>
          <w:rFonts w:ascii="Times New Roman" w:hAnsi="Times New Roman"/>
          <w:sz w:val="24"/>
          <w:szCs w:val="24"/>
        </w:rPr>
        <w:t>”.</w:t>
      </w:r>
    </w:p>
    <w:p w:rsidR="006529CB" w:rsidRPr="00E07EE0" w:rsidRDefault="006529CB" w:rsidP="006529CB">
      <w:pPr>
        <w:pStyle w:val="ListParagraph"/>
        <w:numPr>
          <w:ilvl w:val="0"/>
          <w:numId w:val="18"/>
        </w:numPr>
        <w:ind w:right="-81"/>
        <w:jc w:val="both"/>
        <w:rPr>
          <w:rFonts w:ascii="Times New Roman" w:hAnsi="Times New Roman"/>
          <w:sz w:val="24"/>
          <w:szCs w:val="24"/>
        </w:rPr>
      </w:pPr>
      <w:r w:rsidRPr="00E07EE0">
        <w:rPr>
          <w:rFonts w:ascii="Times New Roman" w:hAnsi="Times New Roman"/>
          <w:sz w:val="24"/>
          <w:szCs w:val="24"/>
          <w:lang w:val="sq-AL"/>
        </w:rPr>
        <w:t>Njohuritë mbi Ligjin Nr. 8503, datë 30.06.1999, “</w:t>
      </w:r>
      <w:r w:rsidRPr="00E07EE0">
        <w:rPr>
          <w:rFonts w:ascii="Times New Roman" w:hAnsi="Times New Roman"/>
          <w:i/>
          <w:sz w:val="24"/>
          <w:szCs w:val="24"/>
          <w:lang w:val="sq-AL"/>
        </w:rPr>
        <w:t>Për të drejtën e informimit për dokumentet zyrtare</w:t>
      </w:r>
      <w:r w:rsidRPr="00E07EE0">
        <w:rPr>
          <w:rFonts w:ascii="Times New Roman" w:hAnsi="Times New Roman"/>
          <w:sz w:val="24"/>
          <w:szCs w:val="24"/>
          <w:lang w:val="sq-AL"/>
        </w:rPr>
        <w:t>”, i ndryshuar.</w:t>
      </w:r>
    </w:p>
    <w:p w:rsidR="006529CB" w:rsidRPr="00E07EE0" w:rsidRDefault="006529CB" w:rsidP="006529CB">
      <w:pPr>
        <w:pStyle w:val="ListParagraph"/>
        <w:numPr>
          <w:ilvl w:val="0"/>
          <w:numId w:val="18"/>
        </w:numPr>
        <w:ind w:right="-81"/>
        <w:jc w:val="both"/>
        <w:rPr>
          <w:rFonts w:ascii="Times New Roman" w:hAnsi="Times New Roman"/>
          <w:sz w:val="24"/>
          <w:szCs w:val="24"/>
        </w:rPr>
      </w:pPr>
      <w:r w:rsidRPr="00E07EE0">
        <w:rPr>
          <w:rFonts w:ascii="Times New Roman" w:hAnsi="Times New Roman"/>
          <w:sz w:val="24"/>
          <w:szCs w:val="24"/>
          <w:lang w:val="sq-AL"/>
        </w:rPr>
        <w:t>Njohuritë mbi Ligjin</w:t>
      </w:r>
      <w:r w:rsidRPr="00E07EE0">
        <w:rPr>
          <w:rFonts w:ascii="Times New Roman" w:hAnsi="Times New Roman"/>
          <w:sz w:val="24"/>
          <w:szCs w:val="24"/>
        </w:rPr>
        <w:t xml:space="preserve"> Nr. 44/20151 “Ko</w:t>
      </w:r>
      <w:r w:rsidRPr="00E07EE0">
        <w:rPr>
          <w:rFonts w:ascii="Times New Roman" w:hAnsi="Times New Roman"/>
          <w:i/>
          <w:sz w:val="24"/>
          <w:szCs w:val="24"/>
        </w:rPr>
        <w:t>di I Procedurave Administrative I Republikës Së Shqipërisë</w:t>
      </w:r>
      <w:r w:rsidRPr="00E07EE0">
        <w:rPr>
          <w:rFonts w:ascii="Times New Roman" w:hAnsi="Times New Roman"/>
          <w:sz w:val="24"/>
          <w:szCs w:val="24"/>
        </w:rPr>
        <w:t>” I ndryshuar</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 xml:space="preserve"> 9936 dt.26.06.2008 “</w:t>
      </w:r>
      <w:r w:rsidRPr="00E07EE0">
        <w:rPr>
          <w:rFonts w:ascii="Times New Roman" w:hAnsi="Times New Roman"/>
          <w:i/>
          <w:sz w:val="24"/>
          <w:szCs w:val="24"/>
        </w:rPr>
        <w:t>Për menaxhimin e buxhetit në Republiken e Shqiperise</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10 296 date 08.07.2010 “</w:t>
      </w:r>
      <w:r w:rsidRPr="00E07EE0">
        <w:rPr>
          <w:rFonts w:ascii="Times New Roman" w:hAnsi="Times New Roman"/>
          <w:i/>
          <w:sz w:val="24"/>
          <w:szCs w:val="24"/>
        </w:rPr>
        <w:t>Për menaxhimin financiar dhe kontrollin</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Ligjin 7661 dt.19.01.1993 “</w:t>
      </w:r>
      <w:r w:rsidRPr="00E07EE0">
        <w:rPr>
          <w:rFonts w:ascii="Times New Roman" w:hAnsi="Times New Roman"/>
          <w:i/>
          <w:sz w:val="24"/>
          <w:szCs w:val="24"/>
        </w:rPr>
        <w:t>Per kontabilitetin</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Udhëzimin e Ministrit të Financave  nr.2 date 06.02.2012 “</w:t>
      </w:r>
      <w:r w:rsidRPr="00E07EE0">
        <w:rPr>
          <w:rFonts w:ascii="Times New Roman" w:hAnsi="Times New Roman"/>
          <w:i/>
          <w:sz w:val="24"/>
          <w:szCs w:val="24"/>
        </w:rPr>
        <w:t>Per procedurat standarte te zbatimit të buxhetit</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Udhëzimin e Ministrit të Financave nr. 30 date 27.12.2011 “</w:t>
      </w:r>
      <w:r w:rsidRPr="00E07EE0">
        <w:rPr>
          <w:rFonts w:ascii="Times New Roman" w:hAnsi="Times New Roman"/>
          <w:i/>
          <w:sz w:val="24"/>
          <w:szCs w:val="24"/>
        </w:rPr>
        <w:t>Për menaxhimin e aktiveve në njësitë e sektorit publik</w:t>
      </w:r>
      <w:r w:rsidRPr="00E07EE0">
        <w:rPr>
          <w:rFonts w:ascii="Times New Roman" w:hAnsi="Times New Roman"/>
          <w:sz w:val="24"/>
          <w:szCs w:val="24"/>
        </w:rPr>
        <w:t>”, i ndryshuar.</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Udhëzimin e Ministrit të Financave nr. 33 date 11.07.2013 </w:t>
      </w:r>
      <w:r w:rsidRPr="00E07EE0">
        <w:rPr>
          <w:rFonts w:ascii="Times New Roman" w:hAnsi="Times New Roman"/>
          <w:i/>
          <w:sz w:val="24"/>
          <w:szCs w:val="24"/>
        </w:rPr>
        <w:t>“Për gjurmet standarte te auditit për prokurimin me vlerë të vogël dhe të lartë</w:t>
      </w:r>
      <w:r w:rsidRPr="00E07EE0">
        <w:rPr>
          <w:rFonts w:ascii="Times New Roman" w:hAnsi="Times New Roman"/>
          <w:sz w:val="24"/>
          <w:szCs w:val="24"/>
        </w:rPr>
        <w:t xml:space="preserve">, </w:t>
      </w:r>
    </w:p>
    <w:p w:rsidR="006529CB" w:rsidRPr="00E07EE0" w:rsidRDefault="006529CB" w:rsidP="006529CB">
      <w:pPr>
        <w:pStyle w:val="ListParagraph"/>
        <w:numPr>
          <w:ilvl w:val="0"/>
          <w:numId w:val="18"/>
        </w:numPr>
        <w:spacing w:before="1" w:after="0"/>
        <w:ind w:right="9"/>
        <w:jc w:val="both"/>
        <w:rPr>
          <w:rFonts w:ascii="Times New Roman" w:hAnsi="Times New Roman"/>
          <w:sz w:val="24"/>
          <w:szCs w:val="24"/>
        </w:rPr>
      </w:pPr>
      <w:r w:rsidRPr="00E07EE0">
        <w:rPr>
          <w:rFonts w:ascii="Times New Roman" w:hAnsi="Times New Roman"/>
          <w:sz w:val="24"/>
          <w:szCs w:val="24"/>
        </w:rPr>
        <w:t>V.K.M. nr. 248 dt.10.04.1998 ‘P</w:t>
      </w:r>
      <w:r w:rsidRPr="00E07EE0">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E07EE0">
        <w:rPr>
          <w:rFonts w:ascii="Times New Roman" w:hAnsi="Times New Roman"/>
          <w:i/>
          <w:sz w:val="24"/>
          <w:szCs w:val="24"/>
        </w:rPr>
        <w:t xml:space="preserve">tyre </w:t>
      </w:r>
      <w:r w:rsidRPr="00E07EE0">
        <w:rPr>
          <w:rFonts w:ascii="Times New Roman" w:hAnsi="Times New Roman"/>
          <w:sz w:val="24"/>
          <w:szCs w:val="24"/>
        </w:rPr>
        <w:t>”</w:t>
      </w:r>
      <w:proofErr w:type="gramEnd"/>
      <w:r w:rsidRPr="00E07EE0">
        <w:rPr>
          <w:rFonts w:ascii="Times New Roman" w:hAnsi="Times New Roman"/>
          <w:sz w:val="24"/>
          <w:szCs w:val="24"/>
        </w:rPr>
        <w:t>, i ndryshuar, me V.K.M. nr. 25 dt.20.01.2001.</w:t>
      </w:r>
    </w:p>
    <w:p w:rsidR="006529CB" w:rsidRPr="00E07EE0" w:rsidRDefault="006529CB" w:rsidP="006529CB">
      <w:pPr>
        <w:pStyle w:val="ListParagraph"/>
        <w:numPr>
          <w:ilvl w:val="0"/>
          <w:numId w:val="18"/>
        </w:numPr>
        <w:spacing w:after="0" w:line="240" w:lineRule="auto"/>
        <w:jc w:val="both"/>
        <w:rPr>
          <w:rFonts w:ascii="Times New Roman" w:hAnsi="Times New Roman"/>
          <w:sz w:val="24"/>
          <w:szCs w:val="24"/>
          <w:lang w:val="it-IT"/>
        </w:rPr>
      </w:pPr>
      <w:r w:rsidRPr="00E07EE0">
        <w:rPr>
          <w:rFonts w:ascii="Times New Roman" w:hAnsi="Times New Roman"/>
          <w:sz w:val="24"/>
          <w:szCs w:val="24"/>
          <w:lang w:val="it-IT"/>
        </w:rPr>
        <w:t xml:space="preserve">Ligjin nr. 162/2020, “ Për Prokurimin Publik </w:t>
      </w:r>
      <w:r w:rsidRPr="00E07EE0">
        <w:rPr>
          <w:rFonts w:ascii="Times New Roman" w:hAnsi="Times New Roman"/>
          <w:b/>
          <w:sz w:val="24"/>
          <w:szCs w:val="24"/>
          <w:lang w:val="it-IT"/>
        </w:rPr>
        <w:t xml:space="preserve">” </w:t>
      </w:r>
      <w:r w:rsidRPr="00E07EE0">
        <w:rPr>
          <w:rFonts w:ascii="Times New Roman" w:hAnsi="Times New Roman"/>
          <w:sz w:val="24"/>
          <w:szCs w:val="24"/>
          <w:lang w:val="it-IT"/>
        </w:rPr>
        <w:t>i ndryshuar;</w:t>
      </w:r>
    </w:p>
    <w:p w:rsidR="006529CB" w:rsidRPr="00E07EE0" w:rsidRDefault="006529CB" w:rsidP="006529CB">
      <w:pPr>
        <w:pStyle w:val="ListParagraph"/>
        <w:numPr>
          <w:ilvl w:val="0"/>
          <w:numId w:val="18"/>
        </w:numPr>
        <w:spacing w:after="0" w:line="240" w:lineRule="auto"/>
        <w:jc w:val="both"/>
        <w:rPr>
          <w:rFonts w:ascii="Times New Roman" w:hAnsi="Times New Roman"/>
          <w:sz w:val="24"/>
          <w:szCs w:val="24"/>
          <w:lang w:val="it-IT"/>
        </w:rPr>
      </w:pPr>
      <w:r w:rsidRPr="00E07EE0">
        <w:rPr>
          <w:rFonts w:ascii="Times New Roman" w:hAnsi="Times New Roman"/>
          <w:bCs/>
          <w:sz w:val="24"/>
          <w:szCs w:val="24"/>
        </w:rPr>
        <w:t>VKM Nr. 285, datë 19.5.2021 “Për Miratimin e Rregullave të Prokurimit Publik”</w:t>
      </w:r>
      <w:r w:rsidRPr="00E07EE0">
        <w:rPr>
          <w:rFonts w:ascii="Times New Roman" w:hAnsi="Times New Roman"/>
          <w:b/>
          <w:bCs/>
          <w:sz w:val="24"/>
          <w:szCs w:val="24"/>
        </w:rPr>
        <w:t xml:space="preserve"> </w:t>
      </w:r>
      <w:r w:rsidRPr="00E07EE0">
        <w:rPr>
          <w:rFonts w:ascii="Times New Roman" w:hAnsi="Times New Roman"/>
          <w:sz w:val="24"/>
          <w:szCs w:val="24"/>
          <w:lang w:val="it-IT"/>
        </w:rPr>
        <w:t>i ndryshuar</w:t>
      </w:r>
    </w:p>
    <w:p w:rsidR="006529CB" w:rsidRPr="00676823" w:rsidRDefault="006529CB" w:rsidP="006529CB">
      <w:pPr>
        <w:pStyle w:val="BodyText"/>
        <w:spacing w:before="5" w:line="276" w:lineRule="auto"/>
        <w:jc w:val="both"/>
        <w:rPr>
          <w:rFonts w:ascii="Times New Roman" w:hAnsi="Times New Roman" w:cs="Times New Roman"/>
          <w:sz w:val="24"/>
          <w:szCs w:val="24"/>
        </w:rPr>
      </w:pPr>
    </w:p>
    <w:p w:rsidR="006529CB" w:rsidRPr="00676823" w:rsidRDefault="006529CB" w:rsidP="006529CB">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6529CB" w:rsidRPr="00676823" w:rsidRDefault="006529CB" w:rsidP="006529CB">
      <w:pPr>
        <w:pStyle w:val="BodyText"/>
        <w:spacing w:before="3" w:line="276" w:lineRule="auto"/>
        <w:jc w:val="both"/>
        <w:rPr>
          <w:rFonts w:ascii="Times New Roman" w:hAnsi="Times New Roman" w:cs="Times New Roman"/>
          <w:b/>
          <w:sz w:val="24"/>
          <w:szCs w:val="24"/>
        </w:rPr>
      </w:pPr>
    </w:p>
    <w:p w:rsidR="006529CB" w:rsidRPr="00676823" w:rsidRDefault="006529CB" w:rsidP="006529CB">
      <w:pPr>
        <w:pStyle w:val="ListParagraph"/>
        <w:widowControl w:val="0"/>
        <w:numPr>
          <w:ilvl w:val="0"/>
          <w:numId w:val="7"/>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6529CB" w:rsidRPr="00676823" w:rsidRDefault="006529CB" w:rsidP="006529CB">
      <w:pPr>
        <w:pStyle w:val="ListParagraph"/>
        <w:widowControl w:val="0"/>
        <w:numPr>
          <w:ilvl w:val="0"/>
          <w:numId w:val="7"/>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6529CB" w:rsidRDefault="006529CB" w:rsidP="006529CB">
      <w:pPr>
        <w:pStyle w:val="ListParagraph"/>
        <w:widowControl w:val="0"/>
        <w:numPr>
          <w:ilvl w:val="0"/>
          <w:numId w:val="7"/>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6529CB" w:rsidRPr="00676823" w:rsidRDefault="006529CB" w:rsidP="006529CB">
      <w:pPr>
        <w:pStyle w:val="ListParagraph"/>
        <w:widowControl w:val="0"/>
        <w:tabs>
          <w:tab w:val="left" w:pos="303"/>
        </w:tabs>
        <w:spacing w:after="0"/>
        <w:ind w:left="302"/>
        <w:contextualSpacing w:val="0"/>
        <w:jc w:val="both"/>
        <w:rPr>
          <w:rFonts w:ascii="Times New Roman" w:hAnsi="Times New Roman"/>
          <w:sz w:val="24"/>
          <w:szCs w:val="24"/>
        </w:rPr>
      </w:pPr>
    </w:p>
    <w:p w:rsidR="006529CB" w:rsidRPr="00676823" w:rsidRDefault="006529CB" w:rsidP="006529CB">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 Kandidatët do të vlerësohen në 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Vlerësimin me shkrim, deri në 40 pikë;</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6529CB" w:rsidRDefault="006529CB" w:rsidP="006529CB">
      <w:pPr>
        <w:pStyle w:val="ListParagraph"/>
        <w:ind w:left="360"/>
        <w:jc w:val="both"/>
        <w:rPr>
          <w:rFonts w:ascii="Times New Roman" w:hAnsi="Times New Roman"/>
          <w:sz w:val="24"/>
          <w:szCs w:val="24"/>
        </w:rPr>
      </w:pPr>
    </w:p>
    <w:p w:rsidR="006529CB" w:rsidRDefault="006529CB" w:rsidP="006529CB">
      <w:pPr>
        <w:pStyle w:val="BodyText"/>
        <w:spacing w:line="276" w:lineRule="auto"/>
        <w:ind w:left="160"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6529CB" w:rsidRPr="00676823" w:rsidRDefault="006529CB" w:rsidP="006529CB">
      <w:pPr>
        <w:pStyle w:val="BodyText"/>
        <w:spacing w:line="276" w:lineRule="auto"/>
        <w:ind w:left="160" w:right="9"/>
        <w:jc w:val="both"/>
        <w:rPr>
          <w:rFonts w:ascii="Times New Roman" w:hAnsi="Times New Roman" w:cs="Times New Roman"/>
          <w:sz w:val="24"/>
          <w:szCs w:val="24"/>
        </w:rPr>
      </w:pPr>
    </w:p>
    <w:p w:rsidR="006529CB" w:rsidRPr="00676823" w:rsidRDefault="001D5F87" w:rsidP="006529CB">
      <w:pPr>
        <w:pStyle w:val="BodyText"/>
        <w:spacing w:line="276" w:lineRule="auto"/>
        <w:ind w:left="160"/>
        <w:jc w:val="both"/>
        <w:rPr>
          <w:rFonts w:ascii="Times New Roman" w:hAnsi="Times New Roman" w:cs="Times New Roman"/>
          <w:sz w:val="24"/>
          <w:szCs w:val="24"/>
        </w:rPr>
      </w:pPr>
      <w:hyperlink r:id="rId16">
        <w:r w:rsidR="006529CB" w:rsidRPr="00676823">
          <w:rPr>
            <w:rFonts w:ascii="Times New Roman" w:hAnsi="Times New Roman" w:cs="Times New Roman"/>
            <w:color w:val="0000FF"/>
            <w:sz w:val="24"/>
            <w:szCs w:val="24"/>
          </w:rPr>
          <w:t>http://dap.gov.al/2014-03-21-12-52-44/udhezime/426-udhezim-nr-2-date-27-03-2015</w:t>
        </w:r>
      </w:hyperlink>
    </w:p>
    <w:p w:rsidR="006529CB" w:rsidRPr="00676823" w:rsidRDefault="006529CB" w:rsidP="006529CB">
      <w:pPr>
        <w:pStyle w:val="Heading5"/>
        <w:keepNext w:val="0"/>
        <w:keepLines w:val="0"/>
        <w:widowControl w:val="0"/>
        <w:numPr>
          <w:ilvl w:val="1"/>
          <w:numId w:val="8"/>
        </w:numPr>
        <w:tabs>
          <w:tab w:val="left" w:pos="540"/>
        </w:tabs>
        <w:spacing w:before="122"/>
        <w:ind w:left="0" w:firstLine="0"/>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6529CB" w:rsidRPr="00676823" w:rsidRDefault="006529CB" w:rsidP="006529CB">
      <w:pPr>
        <w:pStyle w:val="BodyText"/>
        <w:spacing w:before="3" w:line="276" w:lineRule="auto"/>
        <w:jc w:val="both"/>
        <w:rPr>
          <w:rFonts w:ascii="Times New Roman" w:hAnsi="Times New Roman" w:cs="Times New Roman"/>
          <w:b/>
          <w:sz w:val="24"/>
          <w:szCs w:val="24"/>
        </w:rPr>
      </w:pPr>
    </w:p>
    <w:p w:rsidR="006529CB" w:rsidRPr="00676823" w:rsidRDefault="006529CB" w:rsidP="006529CB">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6529CB" w:rsidRPr="00676823" w:rsidRDefault="006529CB" w:rsidP="006529CB">
      <w:pPr>
        <w:pStyle w:val="BodyText"/>
        <w:spacing w:line="276" w:lineRule="auto"/>
        <w:jc w:val="both"/>
        <w:rPr>
          <w:rFonts w:ascii="Times New Roman" w:hAnsi="Times New Roman" w:cs="Times New Roman"/>
          <w:i/>
          <w:sz w:val="24"/>
          <w:szCs w:val="24"/>
        </w:rPr>
      </w:pPr>
    </w:p>
    <w:p w:rsidR="006529CB" w:rsidRPr="00676823" w:rsidRDefault="006529CB" w:rsidP="006529CB">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ngritjes në detyrë për kategorinë e </w:t>
      </w:r>
      <w:r>
        <w:rPr>
          <w:rFonts w:ascii="Times New Roman" w:hAnsi="Times New Roman" w:cs="Times New Roman"/>
          <w:color w:val="C00000"/>
          <w:sz w:val="24"/>
          <w:szCs w:val="24"/>
        </w:rPr>
        <w:t>Lartë D</w:t>
      </w:r>
      <w:r w:rsidRPr="00676823">
        <w:rPr>
          <w:rFonts w:ascii="Times New Roman" w:hAnsi="Times New Roman" w:cs="Times New Roman"/>
          <w:color w:val="C00000"/>
          <w:sz w:val="24"/>
          <w:szCs w:val="24"/>
        </w:rPr>
        <w:t xml:space="preserve">rejtuese, do të marrin informacion në faqen e Bashkisë </w:t>
      </w:r>
      <w:r>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6529CB" w:rsidRPr="00951376" w:rsidRDefault="006529CB" w:rsidP="006529CB">
      <w:pPr>
        <w:pStyle w:val="ListParagraph"/>
        <w:widowControl w:val="0"/>
        <w:numPr>
          <w:ilvl w:val="0"/>
          <w:numId w:val="6"/>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6529CB" w:rsidRPr="00676823" w:rsidRDefault="006529CB" w:rsidP="006529CB">
      <w:pPr>
        <w:pStyle w:val="ListParagraph"/>
        <w:widowControl w:val="0"/>
        <w:numPr>
          <w:ilvl w:val="0"/>
          <w:numId w:val="6"/>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6529CB" w:rsidRPr="00676823" w:rsidRDefault="006529CB" w:rsidP="006529CB">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Pr>
          <w:rFonts w:ascii="Times New Roman" w:hAnsi="Times New Roman" w:cs="Times New Roman"/>
          <w:color w:val="C00000"/>
          <w:sz w:val="24"/>
          <w:szCs w:val="24"/>
        </w:rPr>
        <w:t>Dimal si dhe Portali Kombëtar i</w:t>
      </w:r>
      <w:r w:rsidRPr="00676823">
        <w:rPr>
          <w:rFonts w:ascii="Times New Roman" w:hAnsi="Times New Roman" w:cs="Times New Roman"/>
          <w:color w:val="C00000"/>
          <w:sz w:val="24"/>
          <w:szCs w:val="24"/>
        </w:rPr>
        <w:t xml:space="preserve"> </w:t>
      </w:r>
      <w:r>
        <w:rPr>
          <w:rFonts w:ascii="Times New Roman" w:hAnsi="Times New Roman" w:cs="Times New Roman"/>
          <w:color w:val="C00000"/>
          <w:sz w:val="24"/>
          <w:szCs w:val="24"/>
        </w:rPr>
        <w:t>P</w:t>
      </w:r>
      <w:r w:rsidRPr="00676823">
        <w:rPr>
          <w:rFonts w:ascii="Times New Roman" w:hAnsi="Times New Roman" w:cs="Times New Roman"/>
          <w:color w:val="C00000"/>
          <w:sz w:val="24"/>
          <w:szCs w:val="24"/>
        </w:rPr>
        <w:t>unësimit duke filluar nga data</w:t>
      </w:r>
      <w:r>
        <w:rPr>
          <w:rFonts w:ascii="Times New Roman" w:hAnsi="Times New Roman" w:cs="Times New Roman"/>
          <w:color w:val="C00000"/>
          <w:sz w:val="24"/>
          <w:szCs w:val="24"/>
        </w:rPr>
        <w:t xml:space="preserve"> </w:t>
      </w:r>
      <w:r w:rsidR="00455550">
        <w:rPr>
          <w:rFonts w:ascii="Times New Roman" w:hAnsi="Times New Roman" w:cs="Times New Roman"/>
          <w:color w:val="C00000"/>
          <w:sz w:val="24"/>
          <w:szCs w:val="24"/>
        </w:rPr>
        <w:t>05.01.2024</w:t>
      </w:r>
      <w:r w:rsidR="00DC70CE">
        <w:rPr>
          <w:rFonts w:ascii="Times New Roman" w:hAnsi="Times New Roman" w:cs="Times New Roman"/>
          <w:color w:val="C00000"/>
          <w:sz w:val="24"/>
          <w:szCs w:val="24"/>
        </w:rPr>
        <w:t xml:space="preserve"> e ne vijim</w:t>
      </w:r>
      <w:r w:rsidR="00455550">
        <w:rPr>
          <w:rFonts w:ascii="Times New Roman" w:hAnsi="Times New Roman" w:cs="Times New Roman"/>
          <w:color w:val="C00000"/>
          <w:sz w:val="24"/>
          <w:szCs w:val="24"/>
        </w:rPr>
        <w:t>.</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
    <w:p w:rsidR="006529CB" w:rsidRDefault="006529CB" w:rsidP="006529CB">
      <w:pPr>
        <w:pBdr>
          <w:bottom w:val="single" w:sz="8" w:space="1" w:color="C00000"/>
        </w:pBdr>
        <w:jc w:val="both"/>
        <w:rPr>
          <w:rFonts w:ascii="Times New Roman" w:hAnsi="Times New Roman"/>
          <w:b/>
          <w:sz w:val="24"/>
          <w:szCs w:val="24"/>
        </w:rPr>
      </w:pPr>
      <w:r>
        <w:rPr>
          <w:rFonts w:ascii="Times New Roman" w:hAnsi="Times New Roman"/>
          <w:b/>
          <w:sz w:val="24"/>
          <w:szCs w:val="24"/>
        </w:rPr>
        <w:t>3-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6529CB" w:rsidTr="00A64DE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6529CB" w:rsidRDefault="006529CB" w:rsidP="00A64DE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6529CB" w:rsidRDefault="006529CB" w:rsidP="006529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3.1</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6529CB" w:rsidRDefault="006529CB" w:rsidP="006529CB">
      <w:pPr>
        <w:jc w:val="both"/>
        <w:rPr>
          <w:rFonts w:ascii="Times New Roman" w:hAnsi="Times New Roman"/>
          <w:b/>
          <w:sz w:val="24"/>
          <w:szCs w:val="24"/>
        </w:rPr>
      </w:pPr>
    </w:p>
    <w:p w:rsidR="006529CB" w:rsidRDefault="006529CB" w:rsidP="006529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jetë shtetas shqiptar;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ketë zotësi të plotë për të vepruar;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zotërojë gjuhën shqipe, të shkruar dhe të folur;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6529CB" w:rsidRDefault="006529CB" w:rsidP="006529CB">
      <w:pPr>
        <w:pStyle w:val="ListParagraph"/>
        <w:ind w:left="0"/>
        <w:jc w:val="both"/>
        <w:rPr>
          <w:rFonts w:ascii="Times New Roman" w:hAnsi="Times New Roman"/>
          <w:b/>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6529CB" w:rsidRPr="00676823" w:rsidRDefault="006529CB" w:rsidP="006529CB">
      <w:pPr>
        <w:pStyle w:val="ListParagraph"/>
        <w:widowControl w:val="0"/>
        <w:numPr>
          <w:ilvl w:val="0"/>
          <w:numId w:val="19"/>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19"/>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DF191F" w:rsidRPr="00DF191F" w:rsidRDefault="00DF191F" w:rsidP="00DF191F">
      <w:r>
        <w:t xml:space="preserve">  </w:t>
      </w:r>
    </w:p>
    <w:p w:rsidR="006529CB" w:rsidRDefault="006529CB" w:rsidP="006529CB">
      <w:pPr>
        <w:pStyle w:val="ListParagraph"/>
        <w:jc w:val="both"/>
        <w:rPr>
          <w:rFonts w:ascii="Times New Roman" w:hAnsi="Times New Roman"/>
          <w:sz w:val="24"/>
          <w:szCs w:val="24"/>
        </w:rPr>
      </w:pPr>
    </w:p>
    <w:p w:rsidR="006529CB" w:rsidRDefault="006529CB" w:rsidP="006529CB">
      <w:pPr>
        <w:pStyle w:val="ListParagraph"/>
        <w:ind w:left="0"/>
        <w:jc w:val="both"/>
        <w:rPr>
          <w:rFonts w:ascii="Times New Roman" w:hAnsi="Times New Roman"/>
          <w:color w:val="000000"/>
          <w:sz w:val="24"/>
          <w:szCs w:val="24"/>
        </w:rPr>
      </w:pPr>
      <w:r>
        <w:rPr>
          <w:rFonts w:ascii="Times New Roman" w:hAnsi="Times New Roman"/>
          <w:color w:val="000000"/>
          <w:sz w:val="24"/>
          <w:szCs w:val="24"/>
        </w:rPr>
        <w:t>Kandidatët duhet të gëzojnë cilësitë në kuadër të kompetencave që do të realizojnë:</w:t>
      </w:r>
    </w:p>
    <w:p w:rsidR="006529CB" w:rsidRDefault="006529CB" w:rsidP="006529CB">
      <w:pPr>
        <w:pStyle w:val="ListParagraph"/>
        <w:ind w:left="0"/>
        <w:jc w:val="both"/>
        <w:rPr>
          <w:rFonts w:ascii="Times New Roman" w:hAnsi="Times New Roman"/>
          <w:color w:val="000000"/>
          <w:sz w:val="24"/>
          <w:szCs w:val="24"/>
        </w:rPr>
      </w:pP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për të drejtuar dhe menaxhuar veprimet e ndryshme;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komunikimi;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të drejtimit strategjik;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Ndërtim i marrëdhënieve ndërpersonale;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Efektivitet;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pune në grup;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Kuptim të gjerë të kompetencave ndërsektoriale;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Njohuri mbi fenomenet sociale dhe ekonomike;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Besueshmëri;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Vizion;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Të qenët krijues;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Integritet;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Njohuri për sistemin ligjor evropian.</w:t>
      </w:r>
    </w:p>
    <w:p w:rsidR="006529CB" w:rsidRDefault="006529CB" w:rsidP="006529CB">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3.2</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6529CB" w:rsidRDefault="001D5F87" w:rsidP="006529CB">
      <w:pPr>
        <w:pStyle w:val="ListParagraph"/>
        <w:ind w:left="360"/>
        <w:rPr>
          <w:rFonts w:ascii="Times New Roman" w:hAnsi="Times New Roman"/>
          <w:color w:val="0000FF"/>
          <w:sz w:val="24"/>
          <w:szCs w:val="24"/>
          <w:u w:val="single"/>
        </w:rPr>
      </w:pPr>
      <w:hyperlink r:id="rId17" w:history="1">
        <w:r w:rsidR="006529CB">
          <w:rPr>
            <w:rStyle w:val="Hyperlink"/>
            <w:sz w:val="24"/>
            <w:szCs w:val="24"/>
          </w:rPr>
          <w:t>http://dap.gov.al/vende-vakante/udhezime-Dokumente/219-udhezime-Dokumente</w:t>
        </w:r>
      </w:hyperlink>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6529CB" w:rsidRPr="004C22E1"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6529CB" w:rsidRDefault="006529CB" w:rsidP="006529CB">
      <w:pPr>
        <w:pStyle w:val="ListParagraph"/>
        <w:ind w:left="360"/>
        <w:rPr>
          <w:rFonts w:ascii="Times New Roman" w:hAnsi="Times New Roman"/>
          <w:sz w:val="24"/>
          <w:szCs w:val="24"/>
        </w:rPr>
      </w:pPr>
    </w:p>
    <w:p w:rsidR="006529CB" w:rsidRDefault="006529CB" w:rsidP="006529CB">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w:t>
      </w:r>
      <w:r>
        <w:rPr>
          <w:rFonts w:ascii="Times New Roman" w:hAnsi="Times New Roman"/>
          <w:b/>
          <w:i/>
          <w:color w:val="FF0000"/>
          <w:sz w:val="24"/>
          <w:szCs w:val="24"/>
        </w:rPr>
        <w:t xml:space="preserve"> </w:t>
      </w:r>
      <w:r w:rsidR="00D57F35">
        <w:rPr>
          <w:rFonts w:ascii="Times New Roman" w:hAnsi="Times New Roman"/>
          <w:b/>
          <w:i/>
          <w:color w:val="FF0000"/>
          <w:sz w:val="24"/>
          <w:szCs w:val="24"/>
        </w:rPr>
        <w:t>20.03.2024</w:t>
      </w:r>
      <w:r w:rsidR="00BA7F7C">
        <w:rPr>
          <w:rFonts w:ascii="Times New Roman" w:hAnsi="Times New Roman"/>
          <w:b/>
          <w:i/>
          <w:color w:val="FF0000"/>
          <w:sz w:val="24"/>
          <w:szCs w:val="24"/>
        </w:rPr>
        <w:t xml:space="preserve"> </w:t>
      </w:r>
      <w:r>
        <w:rPr>
          <w:rFonts w:ascii="Times New Roman" w:hAnsi="Times New Roman"/>
          <w:b/>
          <w:i/>
          <w:color w:val="FF0000"/>
          <w:sz w:val="24"/>
          <w:szCs w:val="24"/>
        </w:rPr>
        <w:t xml:space="preserve"> </w:t>
      </w:r>
      <w:r>
        <w:rPr>
          <w:rFonts w:ascii="Times New Roman" w:hAnsi="Times New Roman"/>
          <w:b/>
          <w:i/>
          <w:sz w:val="24"/>
          <w:szCs w:val="24"/>
        </w:rPr>
        <w:t xml:space="preserve"> në Institucionin Bashkia Dimal</w:t>
      </w:r>
    </w:p>
    <w:p w:rsidR="006529CB" w:rsidRDefault="006529CB" w:rsidP="006529CB">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6529CB" w:rsidTr="00A64DE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6529CB" w:rsidRDefault="006529CB" w:rsidP="00A64DE3">
            <w:pPr>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do të informohen për fazat e mëtejshme të kësaj proçedure: </w:t>
            </w:r>
          </w:p>
          <w:p w:rsidR="006529CB" w:rsidRDefault="006529CB" w:rsidP="006529CB">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6529CB" w:rsidRDefault="006529CB" w:rsidP="006529CB">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6529CB" w:rsidRDefault="006529CB" w:rsidP="006529CB">
            <w:pPr>
              <w:pStyle w:val="ListParagraph"/>
              <w:numPr>
                <w:ilvl w:val="0"/>
                <w:numId w:val="14"/>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6529CB" w:rsidRDefault="006529CB" w:rsidP="006529C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3.3</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Brenda datës </w:t>
      </w:r>
      <w:r w:rsidR="00D57F35">
        <w:rPr>
          <w:rFonts w:ascii="Times New Roman" w:hAnsi="Times New Roman"/>
          <w:color w:val="FF0000"/>
          <w:sz w:val="24"/>
          <w:szCs w:val="24"/>
        </w:rPr>
        <w:t>25.03.2024</w:t>
      </w:r>
      <w:bookmarkStart w:id="0" w:name="_GoBack"/>
      <w:bookmarkEnd w:id="0"/>
      <w:r w:rsidR="00235CD7">
        <w:rPr>
          <w:rFonts w:ascii="Times New Roman" w:hAnsi="Times New Roman"/>
          <w:color w:val="FF0000"/>
          <w:sz w:val="24"/>
          <w:szCs w:val="24"/>
        </w:rPr>
        <w:t xml:space="preserve">  </w:t>
      </w:r>
      <w:r w:rsidR="00866AEB">
        <w:rPr>
          <w:rFonts w:ascii="Times New Roman" w:hAnsi="Times New Roman"/>
          <w:color w:val="FF0000"/>
          <w:sz w:val="24"/>
          <w:szCs w:val="24"/>
        </w:rPr>
        <w:t>n</w:t>
      </w:r>
      <w:r>
        <w:rPr>
          <w:rFonts w:ascii="Times New Roman" w:hAnsi="Times New Roman"/>
          <w:sz w:val="24"/>
          <w:szCs w:val="24"/>
        </w:rPr>
        <w:t xml:space="preserve">jësia e menaxhimit të burimeve njerëzore të </w:t>
      </w:r>
      <w:r>
        <w:rPr>
          <w:rFonts w:ascii="Times New Roman" w:hAnsi="Times New Roman"/>
          <w:color w:val="FF0000"/>
          <w:sz w:val="24"/>
          <w:szCs w:val="24"/>
        </w:rPr>
        <w:t xml:space="preserve">Institucionit Bashkia Dimal,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6529CB" w:rsidRDefault="006529CB" w:rsidP="006529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6529CB" w:rsidRDefault="006529CB" w:rsidP="006529C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3.4</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6529CB" w:rsidRDefault="006529CB" w:rsidP="006529CB">
      <w:pPr>
        <w:jc w:val="both"/>
        <w:rPr>
          <w:rFonts w:ascii="Times New Roman" w:hAnsi="Times New Roman"/>
          <w:sz w:val="24"/>
          <w:szCs w:val="24"/>
        </w:rPr>
      </w:pPr>
    </w:p>
    <w:p w:rsidR="006529CB" w:rsidRDefault="006529CB" w:rsidP="006529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6529CB" w:rsidRPr="00E07EE0" w:rsidRDefault="006529CB" w:rsidP="006529CB">
      <w:pPr>
        <w:pStyle w:val="ListParagraph"/>
        <w:numPr>
          <w:ilvl w:val="0"/>
          <w:numId w:val="20"/>
        </w:numPr>
        <w:jc w:val="both"/>
        <w:rPr>
          <w:rFonts w:ascii="Times New Roman" w:hAnsi="Times New Roman"/>
          <w:sz w:val="24"/>
          <w:szCs w:val="24"/>
        </w:rPr>
      </w:pPr>
      <w:r w:rsidRPr="00E07EE0">
        <w:rPr>
          <w:rFonts w:ascii="Times New Roman" w:hAnsi="Times New Roman"/>
          <w:sz w:val="24"/>
          <w:szCs w:val="24"/>
        </w:rPr>
        <w:t>Njohuritë mbi Ligjin 139/2015 “</w:t>
      </w:r>
      <w:r w:rsidRPr="00E07EE0">
        <w:rPr>
          <w:rFonts w:ascii="Times New Roman" w:hAnsi="Times New Roman"/>
          <w:i/>
          <w:sz w:val="24"/>
          <w:szCs w:val="24"/>
        </w:rPr>
        <w:t>Për Vetëqeverisjen Vendore</w:t>
      </w:r>
      <w:r w:rsidRPr="00E07EE0">
        <w:rPr>
          <w:rFonts w:ascii="Times New Roman" w:hAnsi="Times New Roman"/>
          <w:sz w:val="24"/>
          <w:szCs w:val="24"/>
        </w:rPr>
        <w:t>” i ndryshuar</w:t>
      </w:r>
    </w:p>
    <w:p w:rsidR="006529CB" w:rsidRPr="00E07EE0" w:rsidRDefault="006529CB" w:rsidP="006529CB">
      <w:pPr>
        <w:pStyle w:val="ListParagraph"/>
        <w:numPr>
          <w:ilvl w:val="0"/>
          <w:numId w:val="20"/>
        </w:numPr>
        <w:jc w:val="both"/>
        <w:rPr>
          <w:rFonts w:ascii="Times New Roman" w:hAnsi="Times New Roman"/>
          <w:sz w:val="24"/>
          <w:szCs w:val="24"/>
        </w:rPr>
      </w:pPr>
      <w:r w:rsidRPr="00E07EE0">
        <w:rPr>
          <w:rFonts w:ascii="Times New Roman" w:hAnsi="Times New Roman"/>
          <w:sz w:val="24"/>
          <w:szCs w:val="24"/>
        </w:rPr>
        <w:t>Njohuritë mbi Ligjin Nr. 152/2013, “</w:t>
      </w:r>
      <w:r w:rsidRPr="00E07EE0">
        <w:rPr>
          <w:rFonts w:ascii="Times New Roman" w:hAnsi="Times New Roman"/>
          <w:i/>
          <w:sz w:val="24"/>
          <w:szCs w:val="24"/>
        </w:rPr>
        <w:t>Për Nëpunësin Civil</w:t>
      </w:r>
      <w:r w:rsidRPr="00E07EE0">
        <w:rPr>
          <w:rFonts w:ascii="Times New Roman" w:hAnsi="Times New Roman"/>
          <w:sz w:val="24"/>
          <w:szCs w:val="24"/>
        </w:rPr>
        <w:t>”, i ndryshuar, si dhe aktet ligjore dhe nënligjore dalë në zbatim të tij.</w:t>
      </w:r>
    </w:p>
    <w:p w:rsidR="006529CB" w:rsidRPr="00E07EE0" w:rsidRDefault="006529CB" w:rsidP="006529CB">
      <w:pPr>
        <w:pStyle w:val="ListParagraph"/>
        <w:numPr>
          <w:ilvl w:val="0"/>
          <w:numId w:val="20"/>
        </w:numPr>
        <w:ind w:right="-81"/>
        <w:jc w:val="both"/>
        <w:rPr>
          <w:rFonts w:ascii="Times New Roman" w:hAnsi="Times New Roman"/>
          <w:i/>
          <w:sz w:val="24"/>
          <w:szCs w:val="24"/>
        </w:rPr>
      </w:pPr>
      <w:r w:rsidRPr="00E07EE0">
        <w:rPr>
          <w:rFonts w:ascii="Times New Roman" w:hAnsi="Times New Roman"/>
          <w:sz w:val="24"/>
          <w:szCs w:val="24"/>
        </w:rPr>
        <w:t>Njohuritë mbi Ligjin Nr. 9131, datë 08.09.2003, “</w:t>
      </w:r>
      <w:r w:rsidRPr="00E07EE0">
        <w:rPr>
          <w:rFonts w:ascii="Times New Roman" w:hAnsi="Times New Roman"/>
          <w:i/>
          <w:sz w:val="24"/>
          <w:szCs w:val="24"/>
        </w:rPr>
        <w:t>Për rregullat e etikës në administratën publike</w:t>
      </w:r>
      <w:r w:rsidRPr="00E07EE0">
        <w:rPr>
          <w:rFonts w:ascii="Times New Roman" w:hAnsi="Times New Roman"/>
          <w:sz w:val="24"/>
          <w:szCs w:val="24"/>
        </w:rPr>
        <w:t>”.</w:t>
      </w:r>
    </w:p>
    <w:p w:rsidR="006529CB" w:rsidRPr="00E07EE0" w:rsidRDefault="006529CB" w:rsidP="006529CB">
      <w:pPr>
        <w:pStyle w:val="ListParagraph"/>
        <w:numPr>
          <w:ilvl w:val="0"/>
          <w:numId w:val="20"/>
        </w:numPr>
        <w:ind w:right="-81"/>
        <w:jc w:val="both"/>
        <w:rPr>
          <w:rFonts w:ascii="Times New Roman" w:hAnsi="Times New Roman"/>
          <w:sz w:val="24"/>
          <w:szCs w:val="24"/>
        </w:rPr>
      </w:pPr>
      <w:r w:rsidRPr="00E07EE0">
        <w:rPr>
          <w:rFonts w:ascii="Times New Roman" w:hAnsi="Times New Roman"/>
          <w:sz w:val="24"/>
          <w:szCs w:val="24"/>
          <w:lang w:val="sq-AL"/>
        </w:rPr>
        <w:t>Njohuritë mbi Ligjin Nr. 8503, datë 30.06.1999, “</w:t>
      </w:r>
      <w:r w:rsidRPr="00E07EE0">
        <w:rPr>
          <w:rFonts w:ascii="Times New Roman" w:hAnsi="Times New Roman"/>
          <w:i/>
          <w:sz w:val="24"/>
          <w:szCs w:val="24"/>
          <w:lang w:val="sq-AL"/>
        </w:rPr>
        <w:t>Për të drejtën e informimit për dokumentet zyrtare</w:t>
      </w:r>
      <w:r w:rsidRPr="00E07EE0">
        <w:rPr>
          <w:rFonts w:ascii="Times New Roman" w:hAnsi="Times New Roman"/>
          <w:sz w:val="24"/>
          <w:szCs w:val="24"/>
          <w:lang w:val="sq-AL"/>
        </w:rPr>
        <w:t>”, i ndryshuar.</w:t>
      </w:r>
    </w:p>
    <w:p w:rsidR="006529CB" w:rsidRPr="00E07EE0" w:rsidRDefault="006529CB" w:rsidP="006529CB">
      <w:pPr>
        <w:pStyle w:val="ListParagraph"/>
        <w:numPr>
          <w:ilvl w:val="0"/>
          <w:numId w:val="20"/>
        </w:numPr>
        <w:ind w:right="-81"/>
        <w:jc w:val="both"/>
        <w:rPr>
          <w:rFonts w:ascii="Times New Roman" w:hAnsi="Times New Roman"/>
          <w:sz w:val="24"/>
          <w:szCs w:val="24"/>
        </w:rPr>
      </w:pPr>
      <w:r w:rsidRPr="00E07EE0">
        <w:rPr>
          <w:rFonts w:ascii="Times New Roman" w:hAnsi="Times New Roman"/>
          <w:sz w:val="24"/>
          <w:szCs w:val="24"/>
          <w:lang w:val="sq-AL"/>
        </w:rPr>
        <w:t>Njohuritë mbi Ligjin</w:t>
      </w:r>
      <w:r w:rsidRPr="00E07EE0">
        <w:rPr>
          <w:rFonts w:ascii="Times New Roman" w:hAnsi="Times New Roman"/>
          <w:sz w:val="24"/>
          <w:szCs w:val="24"/>
        </w:rPr>
        <w:t xml:space="preserve"> Nr. 44/20151 “Ko</w:t>
      </w:r>
      <w:r w:rsidRPr="00E07EE0">
        <w:rPr>
          <w:rFonts w:ascii="Times New Roman" w:hAnsi="Times New Roman"/>
          <w:i/>
          <w:sz w:val="24"/>
          <w:szCs w:val="24"/>
        </w:rPr>
        <w:t>di I Procedurave Administrative I Republikës Së Shqipërisë</w:t>
      </w:r>
      <w:r w:rsidRPr="00E07EE0">
        <w:rPr>
          <w:rFonts w:ascii="Times New Roman" w:hAnsi="Times New Roman"/>
          <w:sz w:val="24"/>
          <w:szCs w:val="24"/>
        </w:rPr>
        <w:t>” I ndryshuar</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 xml:space="preserve"> 9936 dt.26.06.2008 “</w:t>
      </w:r>
      <w:r w:rsidRPr="00E07EE0">
        <w:rPr>
          <w:rFonts w:ascii="Times New Roman" w:hAnsi="Times New Roman"/>
          <w:i/>
          <w:sz w:val="24"/>
          <w:szCs w:val="24"/>
        </w:rPr>
        <w:t>Për menaxhimin e buxhetit në Republiken e Shqiperise</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10 296 date 08.07.2010 “</w:t>
      </w:r>
      <w:r w:rsidRPr="00E07EE0">
        <w:rPr>
          <w:rFonts w:ascii="Times New Roman" w:hAnsi="Times New Roman"/>
          <w:i/>
          <w:sz w:val="24"/>
          <w:szCs w:val="24"/>
        </w:rPr>
        <w:t>Për menaxhimin financiar dhe kontrollin</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Ligjin 7661 dt.19.01.1993 “</w:t>
      </w:r>
      <w:r w:rsidRPr="00E07EE0">
        <w:rPr>
          <w:rFonts w:ascii="Times New Roman" w:hAnsi="Times New Roman"/>
          <w:i/>
          <w:sz w:val="24"/>
          <w:szCs w:val="24"/>
        </w:rPr>
        <w:t>Per kontabilitetin</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Udhëzimin e Ministrit të Financave  nr.2 date 06.02.2012 “</w:t>
      </w:r>
      <w:r w:rsidRPr="00E07EE0">
        <w:rPr>
          <w:rFonts w:ascii="Times New Roman" w:hAnsi="Times New Roman"/>
          <w:i/>
          <w:sz w:val="24"/>
          <w:szCs w:val="24"/>
        </w:rPr>
        <w:t>Per procedurat standarte te zbatimit të buxhetit</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Udhëzimin e Ministrit të Financave nr. 30 date 27.12.2011 “</w:t>
      </w:r>
      <w:r w:rsidRPr="00E07EE0">
        <w:rPr>
          <w:rFonts w:ascii="Times New Roman" w:hAnsi="Times New Roman"/>
          <w:i/>
          <w:sz w:val="24"/>
          <w:szCs w:val="24"/>
        </w:rPr>
        <w:t>Për menaxhimin e aktiveve në njësitë e sektorit publik</w:t>
      </w:r>
      <w:r w:rsidRPr="00E07EE0">
        <w:rPr>
          <w:rFonts w:ascii="Times New Roman" w:hAnsi="Times New Roman"/>
          <w:sz w:val="24"/>
          <w:szCs w:val="24"/>
        </w:rPr>
        <w:t>”, i ndryshuar.</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Udhëzimin e Ministrit të Financave nr. 33 date 11.07.2013 </w:t>
      </w:r>
      <w:r w:rsidRPr="00E07EE0">
        <w:rPr>
          <w:rFonts w:ascii="Times New Roman" w:hAnsi="Times New Roman"/>
          <w:i/>
          <w:sz w:val="24"/>
          <w:szCs w:val="24"/>
        </w:rPr>
        <w:t>“Për gjurmet standarte te auditit për prokurimin me vlerë të vogël dhe të lartë</w:t>
      </w:r>
      <w:r w:rsidRPr="00E07EE0">
        <w:rPr>
          <w:rFonts w:ascii="Times New Roman" w:hAnsi="Times New Roman"/>
          <w:sz w:val="24"/>
          <w:szCs w:val="24"/>
        </w:rPr>
        <w:t xml:space="preserve">, </w:t>
      </w:r>
    </w:p>
    <w:p w:rsidR="006529CB" w:rsidRPr="00E07EE0" w:rsidRDefault="006529CB" w:rsidP="006529CB">
      <w:pPr>
        <w:pStyle w:val="ListParagraph"/>
        <w:numPr>
          <w:ilvl w:val="0"/>
          <w:numId w:val="20"/>
        </w:numPr>
        <w:spacing w:before="1" w:after="0"/>
        <w:ind w:right="9"/>
        <w:jc w:val="both"/>
        <w:rPr>
          <w:rFonts w:ascii="Times New Roman" w:hAnsi="Times New Roman"/>
          <w:sz w:val="24"/>
          <w:szCs w:val="24"/>
        </w:rPr>
      </w:pPr>
      <w:r w:rsidRPr="00E07EE0">
        <w:rPr>
          <w:rFonts w:ascii="Times New Roman" w:hAnsi="Times New Roman"/>
          <w:sz w:val="24"/>
          <w:szCs w:val="24"/>
        </w:rPr>
        <w:lastRenderedPageBreak/>
        <w:t>V.K.M. nr. 248 dt.10.04.1998 ‘P</w:t>
      </w:r>
      <w:r w:rsidRPr="00E07EE0">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E07EE0">
        <w:rPr>
          <w:rFonts w:ascii="Times New Roman" w:hAnsi="Times New Roman"/>
          <w:i/>
          <w:sz w:val="24"/>
          <w:szCs w:val="24"/>
        </w:rPr>
        <w:t xml:space="preserve">tyre </w:t>
      </w:r>
      <w:r w:rsidRPr="00E07EE0">
        <w:rPr>
          <w:rFonts w:ascii="Times New Roman" w:hAnsi="Times New Roman"/>
          <w:sz w:val="24"/>
          <w:szCs w:val="24"/>
        </w:rPr>
        <w:t>”</w:t>
      </w:r>
      <w:proofErr w:type="gramEnd"/>
      <w:r w:rsidRPr="00E07EE0">
        <w:rPr>
          <w:rFonts w:ascii="Times New Roman" w:hAnsi="Times New Roman"/>
          <w:sz w:val="24"/>
          <w:szCs w:val="24"/>
        </w:rPr>
        <w:t>, i ndryshuar, me V.K.M. nr. 25 dt.20.01.2001.</w:t>
      </w:r>
    </w:p>
    <w:p w:rsidR="006529CB" w:rsidRPr="00E07EE0" w:rsidRDefault="006529CB" w:rsidP="006529CB">
      <w:pPr>
        <w:pStyle w:val="ListParagraph"/>
        <w:numPr>
          <w:ilvl w:val="0"/>
          <w:numId w:val="20"/>
        </w:numPr>
        <w:spacing w:after="0" w:line="240" w:lineRule="auto"/>
        <w:jc w:val="both"/>
        <w:rPr>
          <w:rFonts w:ascii="Times New Roman" w:hAnsi="Times New Roman"/>
          <w:sz w:val="24"/>
          <w:szCs w:val="24"/>
          <w:lang w:val="it-IT"/>
        </w:rPr>
      </w:pPr>
      <w:r w:rsidRPr="00E07EE0">
        <w:rPr>
          <w:rFonts w:ascii="Times New Roman" w:hAnsi="Times New Roman"/>
          <w:sz w:val="24"/>
          <w:szCs w:val="24"/>
          <w:lang w:val="it-IT"/>
        </w:rPr>
        <w:t xml:space="preserve">Ligjin nr. 162/2020, “ Për Prokurimin Publik </w:t>
      </w:r>
      <w:r w:rsidRPr="00E07EE0">
        <w:rPr>
          <w:rFonts w:ascii="Times New Roman" w:hAnsi="Times New Roman"/>
          <w:b/>
          <w:sz w:val="24"/>
          <w:szCs w:val="24"/>
          <w:lang w:val="it-IT"/>
        </w:rPr>
        <w:t xml:space="preserve">” </w:t>
      </w:r>
      <w:r w:rsidRPr="00E07EE0">
        <w:rPr>
          <w:rFonts w:ascii="Times New Roman" w:hAnsi="Times New Roman"/>
          <w:sz w:val="24"/>
          <w:szCs w:val="24"/>
          <w:lang w:val="it-IT"/>
        </w:rPr>
        <w:t>i ndryshuar;</w:t>
      </w:r>
    </w:p>
    <w:p w:rsidR="006529CB" w:rsidRPr="00E07EE0" w:rsidRDefault="006529CB" w:rsidP="006529CB">
      <w:pPr>
        <w:pStyle w:val="ListParagraph"/>
        <w:numPr>
          <w:ilvl w:val="0"/>
          <w:numId w:val="20"/>
        </w:numPr>
        <w:spacing w:after="0" w:line="240" w:lineRule="auto"/>
        <w:jc w:val="both"/>
        <w:rPr>
          <w:rFonts w:ascii="Times New Roman" w:hAnsi="Times New Roman"/>
          <w:sz w:val="24"/>
          <w:szCs w:val="24"/>
          <w:lang w:val="it-IT"/>
        </w:rPr>
      </w:pPr>
      <w:r w:rsidRPr="00E07EE0">
        <w:rPr>
          <w:rFonts w:ascii="Times New Roman" w:hAnsi="Times New Roman"/>
          <w:bCs/>
          <w:sz w:val="24"/>
          <w:szCs w:val="24"/>
        </w:rPr>
        <w:t>VKM Nr. 285, datë 19.5.2021 “Për Miratimin e Rregullave të Prokurimit Publik”</w:t>
      </w:r>
      <w:r w:rsidRPr="00E07EE0">
        <w:rPr>
          <w:rFonts w:ascii="Times New Roman" w:hAnsi="Times New Roman"/>
          <w:b/>
          <w:bCs/>
          <w:sz w:val="24"/>
          <w:szCs w:val="24"/>
        </w:rPr>
        <w:t xml:space="preserve"> </w:t>
      </w:r>
      <w:r w:rsidRPr="00E07EE0">
        <w:rPr>
          <w:rFonts w:ascii="Times New Roman" w:hAnsi="Times New Roman"/>
          <w:sz w:val="24"/>
          <w:szCs w:val="24"/>
          <w:lang w:val="it-IT"/>
        </w:rPr>
        <w:t>i ndryshuar</w:t>
      </w:r>
    </w:p>
    <w:p w:rsidR="006529CB" w:rsidRDefault="006529CB" w:rsidP="006529CB">
      <w:pPr>
        <w:ind w:right="-81"/>
        <w:jc w:val="both"/>
        <w:rPr>
          <w:rFonts w:ascii="Times New Roman" w:hAnsi="Times New Roman"/>
          <w:color w:val="FF0000"/>
          <w:sz w:val="24"/>
          <w:szCs w:val="24"/>
        </w:rPr>
      </w:pPr>
      <w:r>
        <w:rPr>
          <w:rFonts w:ascii="Times New Roman" w:hAnsi="Times New Roman"/>
          <w:color w:val="FF0000"/>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3.5</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6529CB" w:rsidRDefault="006529CB" w:rsidP="006529CB">
      <w:pPr>
        <w:pStyle w:val="ListParagraph"/>
        <w:ind w:right="-81"/>
        <w:jc w:val="both"/>
        <w:rPr>
          <w:rFonts w:ascii="Times New Roman" w:hAnsi="Times New Roman"/>
          <w:sz w:val="24"/>
          <w:szCs w:val="24"/>
        </w:rPr>
      </w:pPr>
    </w:p>
    <w:p w:rsidR="006529CB" w:rsidRDefault="006529CB" w:rsidP="006529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6529CB" w:rsidRDefault="006529CB" w:rsidP="006529CB">
      <w:pPr>
        <w:pStyle w:val="ListParagraph"/>
        <w:numPr>
          <w:ilvl w:val="0"/>
          <w:numId w:val="15"/>
        </w:numPr>
        <w:ind w:right="-81"/>
        <w:jc w:val="both"/>
        <w:rPr>
          <w:rFonts w:ascii="Times New Roman" w:hAnsi="Times New Roman"/>
          <w:sz w:val="24"/>
        </w:rPr>
      </w:pPr>
      <w:r>
        <w:rPr>
          <w:rFonts w:ascii="Times New Roman" w:hAnsi="Times New Roman"/>
          <w:sz w:val="24"/>
        </w:rPr>
        <w:t xml:space="preserve">Vlerësimin me shkrim, deri në 40 pikë; </w:t>
      </w:r>
    </w:p>
    <w:p w:rsidR="006529CB" w:rsidRDefault="006529CB" w:rsidP="006529CB">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50 pikë; </w:t>
      </w:r>
    </w:p>
    <w:p w:rsidR="006529CB" w:rsidRDefault="006529CB" w:rsidP="006529CB">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10 pikë; </w:t>
      </w:r>
    </w:p>
    <w:p w:rsidR="006529CB" w:rsidRDefault="006529CB" w:rsidP="006529CB">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8" w:history="1">
        <w:r>
          <w:rPr>
            <w:rStyle w:val="Hyperlink"/>
            <w:sz w:val="24"/>
          </w:rPr>
          <w:t>ëëë</w:t>
        </w:r>
        <w:r w:rsidRPr="003710E4">
          <w:rPr>
            <w:rStyle w:val="Hyperlink"/>
            <w:sz w:val="24"/>
          </w:rPr>
          <w:t>.dap.gov.al</w:t>
        </w:r>
      </w:hyperlink>
    </w:p>
    <w:p w:rsidR="006529CB" w:rsidRDefault="001D5F87" w:rsidP="006529CB">
      <w:pPr>
        <w:ind w:left="720" w:right="-81"/>
        <w:jc w:val="both"/>
        <w:rPr>
          <w:rFonts w:ascii="Times New Roman" w:hAnsi="Times New Roman"/>
          <w:sz w:val="28"/>
          <w:szCs w:val="24"/>
        </w:rPr>
      </w:pPr>
      <w:hyperlink r:id="rId19" w:history="1">
        <w:r w:rsidR="006529CB">
          <w:rPr>
            <w:rStyle w:val="Hyperlink"/>
            <w:sz w:val="24"/>
          </w:rPr>
          <w:t>http://dap.gov.al/2014-03-21-12-52-44/udhezime/426-udhezim-nr-2-date-27-03-2015</w:t>
        </w:r>
      </w:hyperlink>
    </w:p>
    <w:p w:rsidR="006529CB" w:rsidRDefault="006529CB" w:rsidP="006529CB">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529CB" w:rsidTr="00A64DE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3.6</w:t>
            </w:r>
          </w:p>
        </w:tc>
        <w:tc>
          <w:tcPr>
            <w:tcW w:w="8994"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3E0ACC">
        <w:rPr>
          <w:rFonts w:ascii="Times New Roman" w:hAnsi="Times New Roman"/>
          <w:color w:val="FF0000"/>
          <w:sz w:val="24"/>
          <w:szCs w:val="24"/>
        </w:rPr>
        <w:t xml:space="preserve">Institucioni </w:t>
      </w:r>
      <w:r>
        <w:rPr>
          <w:rFonts w:ascii="Times New Roman" w:hAnsi="Times New Roman"/>
          <w:color w:val="FF0000"/>
          <w:sz w:val="24"/>
          <w:szCs w:val="24"/>
        </w:rPr>
        <w:t>Bashkia Dimal</w:t>
      </w:r>
      <w:r>
        <w:rPr>
          <w:rFonts w:ascii="Times New Roman" w:hAnsi="Times New Roman"/>
          <w:sz w:val="24"/>
          <w:szCs w:val="24"/>
        </w:rPr>
        <w:t xml:space="preserve"> do të shpallë fituesin në portalin “Shërbimi Kombëtar i Punësimit”, Ëebin e Bashkisë dhe stendë. Të gjithë kandidatët pjesëmarrës në këtë procedurë do të njoftohen në mënyrë elektronike për rezultatet.</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
    <w:p w:rsidR="00B3505D" w:rsidRDefault="001D5F87"/>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87" w:rsidRDefault="001D5F87" w:rsidP="00913E6B">
      <w:pPr>
        <w:spacing w:after="0" w:line="240" w:lineRule="auto"/>
      </w:pPr>
      <w:r>
        <w:separator/>
      </w:r>
    </w:p>
  </w:endnote>
  <w:endnote w:type="continuationSeparator" w:id="0">
    <w:p w:rsidR="001D5F87" w:rsidRDefault="001D5F87" w:rsidP="0091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1D5F87"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6529C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1D5F87"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6529C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1D5F87"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6529CB"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87" w:rsidRDefault="001D5F87" w:rsidP="00913E6B">
      <w:pPr>
        <w:spacing w:after="0" w:line="240" w:lineRule="auto"/>
      </w:pPr>
      <w:r>
        <w:separator/>
      </w:r>
    </w:p>
  </w:footnote>
  <w:footnote w:type="continuationSeparator" w:id="0">
    <w:p w:rsidR="001D5F87" w:rsidRDefault="001D5F87" w:rsidP="0091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6529CB" w:rsidP="00CB28C8">
    <w:pPr>
      <w:pStyle w:val="Header"/>
      <w:jc w:val="right"/>
    </w:pPr>
    <w:r>
      <w:t>Bashkia 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6529CB" w:rsidP="00A55CE9">
    <w:pPr>
      <w:pStyle w:val="Header"/>
      <w:jc w:val="right"/>
    </w:pPr>
    <w:r>
      <w:rPr>
        <w:rFonts w:ascii="Times New Roman" w:hAnsi="Times New Roman"/>
        <w:noProof/>
        <w:sz w:val="20"/>
        <w:szCs w:val="20"/>
      </w:rPr>
      <w:t>Bashkia 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6529CB"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DDC5092"/>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5"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6792"/>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E542888"/>
    <w:multiLevelType w:val="hybridMultilevel"/>
    <w:tmpl w:val="CE60DA3A"/>
    <w:lvl w:ilvl="0" w:tplc="0422E9DE">
      <w:start w:val="1"/>
      <w:numFmt w:val="lowerLetter"/>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648D5"/>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9"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17251A6"/>
    <w:multiLevelType w:val="hybridMultilevel"/>
    <w:tmpl w:val="C7162EA0"/>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16"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20" w15:restartNumberingAfterBreak="0">
    <w:nsid w:val="7EEC68B0"/>
    <w:multiLevelType w:val="hybridMultilevel"/>
    <w:tmpl w:val="C7162EA0"/>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0"/>
  </w:num>
  <w:num w:numId="5">
    <w:abstractNumId w:val="12"/>
  </w:num>
  <w:num w:numId="6">
    <w:abstractNumId w:val="19"/>
  </w:num>
  <w:num w:numId="7">
    <w:abstractNumId w:val="15"/>
  </w:num>
  <w:num w:numId="8">
    <w:abstractNumId w:val="0"/>
  </w:num>
  <w:num w:numId="9">
    <w:abstractNumId w:val="16"/>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20"/>
  </w:num>
  <w:num w:numId="19">
    <w:abstractNumId w:val="8"/>
  </w:num>
  <w:num w:numId="20">
    <w:abstractNumId w:val="14"/>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29CB"/>
    <w:rsid w:val="000C5095"/>
    <w:rsid w:val="000D74B7"/>
    <w:rsid w:val="00166CAF"/>
    <w:rsid w:val="001D5F87"/>
    <w:rsid w:val="001F4D8C"/>
    <w:rsid w:val="00235CD7"/>
    <w:rsid w:val="002F7799"/>
    <w:rsid w:val="003163CF"/>
    <w:rsid w:val="003174F0"/>
    <w:rsid w:val="003E6C26"/>
    <w:rsid w:val="004139E0"/>
    <w:rsid w:val="00455550"/>
    <w:rsid w:val="004822A2"/>
    <w:rsid w:val="00573269"/>
    <w:rsid w:val="00582083"/>
    <w:rsid w:val="006523BD"/>
    <w:rsid w:val="006529CB"/>
    <w:rsid w:val="006B0D16"/>
    <w:rsid w:val="00776AFD"/>
    <w:rsid w:val="00845352"/>
    <w:rsid w:val="00866AEB"/>
    <w:rsid w:val="00872C89"/>
    <w:rsid w:val="00893737"/>
    <w:rsid w:val="00913E6B"/>
    <w:rsid w:val="009E4DA6"/>
    <w:rsid w:val="00A70183"/>
    <w:rsid w:val="00AB6CB0"/>
    <w:rsid w:val="00AC33BD"/>
    <w:rsid w:val="00AE52B0"/>
    <w:rsid w:val="00B2451C"/>
    <w:rsid w:val="00B434B3"/>
    <w:rsid w:val="00B527A3"/>
    <w:rsid w:val="00BA2BF9"/>
    <w:rsid w:val="00BA7F7C"/>
    <w:rsid w:val="00BB09D8"/>
    <w:rsid w:val="00BB5AE7"/>
    <w:rsid w:val="00C6593E"/>
    <w:rsid w:val="00CE69FD"/>
    <w:rsid w:val="00CE6AF0"/>
    <w:rsid w:val="00D57F35"/>
    <w:rsid w:val="00DC70CE"/>
    <w:rsid w:val="00DF191F"/>
    <w:rsid w:val="00DF40E4"/>
    <w:rsid w:val="00DF7DA7"/>
    <w:rsid w:val="00E50E31"/>
    <w:rsid w:val="00EE08EB"/>
    <w:rsid w:val="00EE2655"/>
    <w:rsid w:val="00F06039"/>
    <w:rsid w:val="00FD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B1A99-C43E-4DA2-91AE-FC47600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CB"/>
    <w:rPr>
      <w:rFonts w:ascii="Calibri" w:eastAsia="MS Mincho" w:hAnsi="Calibri" w:cs="Times New Roman"/>
    </w:rPr>
  </w:style>
  <w:style w:type="paragraph" w:styleId="Heading1">
    <w:name w:val="heading 1"/>
    <w:basedOn w:val="Normal"/>
    <w:link w:val="Heading1Char"/>
    <w:uiPriority w:val="1"/>
    <w:qFormat/>
    <w:rsid w:val="006529CB"/>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6529C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6529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29CB"/>
    <w:rPr>
      <w:rFonts w:ascii="Calibri" w:eastAsia="Calibri" w:hAnsi="Calibri" w:cs="Calibri"/>
      <w:b/>
      <w:bCs/>
      <w:sz w:val="28"/>
      <w:szCs w:val="28"/>
    </w:rPr>
  </w:style>
  <w:style w:type="character" w:customStyle="1" w:styleId="Heading3Char">
    <w:name w:val="Heading 3 Char"/>
    <w:basedOn w:val="DefaultParagraphFont"/>
    <w:link w:val="Heading3"/>
    <w:rsid w:val="006529C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6529C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529CB"/>
    <w:pPr>
      <w:ind w:left="720"/>
      <w:contextualSpacing/>
    </w:pPr>
  </w:style>
  <w:style w:type="paragraph" w:styleId="Header">
    <w:name w:val="header"/>
    <w:basedOn w:val="Normal"/>
    <w:link w:val="HeaderChar"/>
    <w:uiPriority w:val="99"/>
    <w:rsid w:val="00652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9CB"/>
    <w:rPr>
      <w:rFonts w:ascii="Calibri" w:eastAsia="MS Mincho" w:hAnsi="Calibri" w:cs="Times New Roman"/>
    </w:rPr>
  </w:style>
  <w:style w:type="character" w:styleId="Hyperlink">
    <w:name w:val="Hyperlink"/>
    <w:basedOn w:val="DefaultParagraphFont"/>
    <w:uiPriority w:val="99"/>
    <w:rsid w:val="006529CB"/>
    <w:rPr>
      <w:rFonts w:cs="Times New Roman"/>
      <w:color w:val="0000FF"/>
      <w:u w:val="single"/>
    </w:rPr>
  </w:style>
  <w:style w:type="paragraph" w:styleId="BodyText">
    <w:name w:val="Body Text"/>
    <w:basedOn w:val="Normal"/>
    <w:link w:val="BodyTextChar"/>
    <w:uiPriority w:val="1"/>
    <w:qFormat/>
    <w:rsid w:val="006529CB"/>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6529CB"/>
    <w:rPr>
      <w:rFonts w:ascii="Calibri" w:eastAsia="Calibri" w:hAnsi="Calibri" w:cs="Calibri"/>
      <w:sz w:val="21"/>
      <w:szCs w:val="21"/>
    </w:rPr>
  </w:style>
  <w:style w:type="paragraph" w:styleId="NormalWeb">
    <w:name w:val="Normal (Web)"/>
    <w:basedOn w:val="Normal"/>
    <w:uiPriority w:val="99"/>
    <w:semiHidden/>
    <w:unhideWhenUsed/>
    <w:rsid w:val="006529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52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hyperlink" Target="http://www.dap.gov.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ap.gov.al/vende-vakante/udhezime-dokumenta/219-udhezime-dokumenta" TargetMode="External"/><Relationship Id="rId2" Type="http://schemas.openxmlformats.org/officeDocument/2006/relationships/styles" Target="styles.xml"/><Relationship Id="rId16" Type="http://schemas.openxmlformats.org/officeDocument/2006/relationships/hyperlink" Target="http://dap.gov.al/2014-03-21-12-52-44/udhezime/426-udhezim-nr-2-date-27-03-20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19"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User</cp:lastModifiedBy>
  <cp:revision>28</cp:revision>
  <cp:lastPrinted>2023-11-13T09:35:00Z</cp:lastPrinted>
  <dcterms:created xsi:type="dcterms:W3CDTF">2023-11-09T08:21:00Z</dcterms:created>
  <dcterms:modified xsi:type="dcterms:W3CDTF">2024-02-05T12:20:00Z</dcterms:modified>
</cp:coreProperties>
</file>