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B9B" w:rsidRPr="008E5300" w:rsidRDefault="00301B9B" w:rsidP="00301B9B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30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C3BF294" wp14:editId="32D5EEAF">
            <wp:extent cx="5731510" cy="8661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B9B" w:rsidRPr="008E5300" w:rsidRDefault="00301B9B" w:rsidP="00301B9B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300">
        <w:rPr>
          <w:rFonts w:ascii="Times New Roman" w:hAnsi="Times New Roman" w:cs="Times New Roman"/>
          <w:b/>
          <w:sz w:val="24"/>
          <w:szCs w:val="24"/>
        </w:rPr>
        <w:t>GJYKATA KUSHTETUESE</w:t>
      </w:r>
    </w:p>
    <w:p w:rsidR="00301B9B" w:rsidRPr="008E5300" w:rsidRDefault="00301B9B" w:rsidP="00301B9B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E5300">
        <w:rPr>
          <w:rFonts w:ascii="Times New Roman" w:hAnsi="Times New Roman" w:cs="Times New Roman"/>
          <w:b/>
          <w:caps/>
          <w:sz w:val="24"/>
          <w:szCs w:val="24"/>
        </w:rPr>
        <w:t>KOLEGJI I POSAÇËM I APELIMIT</w:t>
      </w:r>
    </w:p>
    <w:p w:rsidR="00383DFF" w:rsidRPr="008E5300" w:rsidRDefault="00383DFF" w:rsidP="00301B9B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63E" w:rsidRPr="008E5300" w:rsidRDefault="0029463E" w:rsidP="00301B9B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D30A7" w:rsidRPr="008E5300" w:rsidRDefault="009B02FF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SHPALLJE</w:t>
      </w:r>
      <w:r w:rsidR="001767A4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VENDE</w:t>
      </w:r>
      <w:r w:rsidR="00301B9B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VAKANT</w:t>
      </w:r>
      <w:r w:rsidR="001767A4" w:rsidRPr="008E5300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</w:t>
      </w:r>
    </w:p>
    <w:p w:rsidR="00383DFF" w:rsidRPr="008E5300" w:rsidRDefault="00383DFF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D005A8" w:rsidRPr="008E5300" w:rsidRDefault="00D005A8" w:rsidP="00D005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383DFF" w:rsidRPr="008E5300" w:rsidRDefault="006A20DA" w:rsidP="007B29D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ab/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Kolegji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Posaçëm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i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Apelimit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(KPA),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pranë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Gjykatës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Kushtetuese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,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bazuar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ligjin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nr. 84/2016 “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Për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rivlerësimin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kalimtar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të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gjyqtarëve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dhe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prokurorëve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në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Republikën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e </w:t>
      </w:r>
      <w:proofErr w:type="spellStart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Shqipërisë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” </w:t>
      </w:r>
      <w:r w:rsidR="007B29D0" w:rsidRPr="008E5300">
        <w:rPr>
          <w:rFonts w:ascii="Times New Roman" w:eastAsia="Times New Roman" w:hAnsi="Times New Roman" w:cs="Times New Roman"/>
          <w:sz w:val="24"/>
          <w:szCs w:val="24"/>
        </w:rPr>
        <w:t>dhe</w:t>
      </w:r>
      <w:r w:rsidR="000022D4" w:rsidRPr="008E5300">
        <w:rPr>
          <w:rFonts w:ascii="Times New Roman" w:hAnsi="Times New Roman" w:cs="Times New Roman"/>
          <w:sz w:val="24"/>
          <w:szCs w:val="24"/>
        </w:rPr>
        <w:t xml:space="preserve"> në vendimin e Kuvendit </w:t>
      </w:r>
      <w:r w:rsidR="007B29D0" w:rsidRPr="008E5300">
        <w:rPr>
          <w:rFonts w:ascii="Times New Roman" w:hAnsi="Times New Roman" w:cs="Times New Roman"/>
          <w:sz w:val="24"/>
          <w:szCs w:val="24"/>
        </w:rPr>
        <w:t>nr. 82/2020 “Për disa shtesa dhe ndryshime në vendimin e Kuvendit    nr. 92/2017 “Për miratimin e strukturës organizative, organikës dhe klasifikimit të pagave të personelit të Kolegjit të Posaçëm të Apelimit"</w:t>
      </w:r>
      <w:r w:rsidR="007B29D0" w:rsidRPr="008E530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7B29D0" w:rsidRPr="008E5300">
        <w:rPr>
          <w:rFonts w:ascii="Times New Roman" w:hAnsi="Times New Roman" w:cs="Times New Roman"/>
          <w:sz w:val="24"/>
          <w:szCs w:val="24"/>
        </w:rPr>
        <w:t>i ndryshuar</w:t>
      </w:r>
      <w:r w:rsidR="007B29D0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="008C0C23">
        <w:rPr>
          <w:rFonts w:ascii="Times New Roman" w:hAnsi="Times New Roman" w:cs="Times New Roman"/>
          <w:sz w:val="24"/>
          <w:szCs w:val="24"/>
          <w:lang w:val="en-GB"/>
        </w:rPr>
        <w:t>rish</w:t>
      </w:r>
      <w:proofErr w:type="spellEnd"/>
      <w:r w:rsidR="007B29D0"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shpall:</w:t>
      </w:r>
    </w:p>
    <w:p w:rsidR="0029463E" w:rsidRPr="008E5300" w:rsidRDefault="0029463E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5F3A73" w:rsidRPr="008E5300" w:rsidRDefault="005F3A73" w:rsidP="005F3A73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 </w:t>
      </w:r>
      <w:r w:rsidRPr="008E5300">
        <w:rPr>
          <w:rFonts w:ascii="Times New Roman" w:eastAsia="Times New Roman" w:hAnsi="Times New Roman" w:cs="Times New Roman"/>
          <w:b/>
          <w:sz w:val="24"/>
          <w:szCs w:val="24"/>
        </w:rPr>
        <w:t>1 (një) vend vakant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8E5300">
        <w:rPr>
          <w:rFonts w:ascii="Times New Roman" w:eastAsia="Times New Roman" w:hAnsi="Times New Roman" w:cs="Times New Roman"/>
          <w:b/>
          <w:sz w:val="24"/>
          <w:szCs w:val="24"/>
        </w:rPr>
        <w:t>për pozicionin “Përkthyes” me afat jo më pak se 6 (gjashtë) muaj dhe jo më shumë se 1 (një) vit.</w:t>
      </w:r>
    </w:p>
    <w:p w:rsidR="001767A4" w:rsidRPr="008E5300" w:rsidRDefault="001767A4" w:rsidP="001767A4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1767A4" w:rsidRPr="008E5300" w:rsidRDefault="001767A4" w:rsidP="001767A4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KËRKESAT E POSAÇME TË POZICIONIT “PËRKTHYES”:</w:t>
      </w:r>
    </w:p>
    <w:p w:rsidR="001767A4" w:rsidRPr="008E5300" w:rsidRDefault="001767A4" w:rsidP="001767A4">
      <w:pPr>
        <w:pStyle w:val="ListParagraph"/>
        <w:autoSpaceDE w:val="0"/>
        <w:autoSpaceDN w:val="0"/>
        <w:adjustRightInd w:val="0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767A4" w:rsidRPr="008E5300" w:rsidRDefault="001767A4" w:rsidP="001767A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zotërojë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nivelit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"Master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Shkencor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"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Gjuhë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Huaja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Dega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Anglisht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Drejtësi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minimum 5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vjet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eksperiencë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përkthim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Shqip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-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Anglisht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-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Shqip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1767A4" w:rsidRPr="008E5300" w:rsidRDefault="001767A4" w:rsidP="001767A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ketë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njohuri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shumë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mira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terminologjinë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ligjore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dyja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gjuhët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1767A4" w:rsidRPr="008E5300" w:rsidRDefault="001767A4" w:rsidP="001767A4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përparësi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eksperiencë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organizatave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ndërkombëtare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767A4" w:rsidRPr="008E5300" w:rsidRDefault="001767A4" w:rsidP="001767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1767A4" w:rsidRPr="008E5300" w:rsidRDefault="001767A4" w:rsidP="001767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1767A4" w:rsidRPr="008E5300" w:rsidRDefault="001767A4" w:rsidP="001767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1767A4" w:rsidRPr="008E5300" w:rsidRDefault="001767A4" w:rsidP="001767A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8E5300">
        <w:rPr>
          <w:rFonts w:ascii="Times New Roman" w:hAnsi="Times New Roman" w:cs="Times New Roman"/>
          <w:sz w:val="24"/>
          <w:szCs w:val="24"/>
        </w:rPr>
        <w:t>ligjit nr.7961, datë 12.7.1995, "Kodi i Punës i Republikës së Shqipërisë".</w:t>
      </w:r>
    </w:p>
    <w:p w:rsidR="001767A4" w:rsidRPr="008E5300" w:rsidRDefault="001767A4" w:rsidP="001767A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E5300">
        <w:rPr>
          <w:rFonts w:ascii="Times New Roman" w:hAnsi="Times New Roman" w:cs="Times New Roman"/>
          <w:sz w:val="24"/>
          <w:szCs w:val="24"/>
        </w:rPr>
        <w:t xml:space="preserve">Kategoria e pagës për pozicionin e “Përkthyes” është </w:t>
      </w:r>
      <w:r w:rsidRPr="008E5300">
        <w:rPr>
          <w:rFonts w:ascii="Times New Roman" w:hAnsi="Times New Roman" w:cs="Times New Roman"/>
          <w:b/>
          <w:sz w:val="24"/>
          <w:szCs w:val="24"/>
        </w:rPr>
        <w:t>II-b</w:t>
      </w:r>
      <w:r w:rsidRPr="008E5300">
        <w:rPr>
          <w:rFonts w:ascii="Times New Roman" w:hAnsi="Times New Roman" w:cs="Times New Roman"/>
          <w:sz w:val="24"/>
          <w:szCs w:val="24"/>
        </w:rPr>
        <w:t>,  sipas vendimit nr. 82/2020 “Për disa shtesa dhe ndryshime në vendimin e Kuvendit nr. 92/2017 “Për miratimin e strukturës organizative, organikës dhe klasifikimit të pagave të personelit të Kolegjit të Posaçëm të Apelimit"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E5300">
        <w:rPr>
          <w:rFonts w:ascii="Times New Roman" w:hAnsi="Times New Roman" w:cs="Times New Roman"/>
          <w:sz w:val="24"/>
          <w:szCs w:val="24"/>
        </w:rPr>
        <w:t>i ndryshuar.</w:t>
      </w:r>
    </w:p>
    <w:p w:rsidR="001767A4" w:rsidRPr="008E5300" w:rsidRDefault="001767A4" w:rsidP="001767A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Çertifikate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04.03.2015.</w:t>
      </w:r>
    </w:p>
    <w:p w:rsidR="001767A4" w:rsidRPr="008E5300" w:rsidRDefault="001767A4" w:rsidP="001767A4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1767A4" w:rsidRPr="008E5300" w:rsidRDefault="001767A4" w:rsidP="001767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83DFF" w:rsidRPr="008E5300" w:rsidRDefault="00383DFF" w:rsidP="001767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83DFF" w:rsidRPr="008E5300" w:rsidRDefault="00383DFF" w:rsidP="001767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83DFF" w:rsidRPr="008E5300" w:rsidRDefault="00383DFF" w:rsidP="001767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383DFF" w:rsidRPr="008E5300" w:rsidRDefault="00383DFF" w:rsidP="00383DFF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300">
        <w:rPr>
          <w:rFonts w:ascii="Times New Roman" w:hAnsi="Times New Roman" w:cs="Times New Roman"/>
          <w:b/>
          <w:sz w:val="24"/>
          <w:szCs w:val="24"/>
        </w:rPr>
        <w:t>-  1 (një) vend vakant</w:t>
      </w:r>
      <w:r w:rsidRPr="008E5300">
        <w:rPr>
          <w:rFonts w:ascii="Times New Roman" w:hAnsi="Times New Roman" w:cs="Times New Roman"/>
          <w:sz w:val="24"/>
          <w:szCs w:val="24"/>
          <w:lang w:eastAsia="sq-AL"/>
        </w:rPr>
        <w:t xml:space="preserve"> </w:t>
      </w:r>
      <w:r w:rsidRPr="008E5300">
        <w:rPr>
          <w:rFonts w:ascii="Times New Roman" w:hAnsi="Times New Roman" w:cs="Times New Roman"/>
          <w:b/>
          <w:sz w:val="24"/>
          <w:szCs w:val="24"/>
        </w:rPr>
        <w:t>për pozicionin “Specialist Sekretarie Gjyqësore” me afat jo më pak se 6 (gjashtë) muaj dhe jo më shumë se 1 (një) vit</w:t>
      </w:r>
    </w:p>
    <w:p w:rsidR="00383DFF" w:rsidRPr="008E5300" w:rsidRDefault="00383DFF" w:rsidP="00383D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3DFF" w:rsidRPr="008E5300" w:rsidRDefault="00383DFF" w:rsidP="00383DFF">
      <w:pPr>
        <w:autoSpaceDE w:val="0"/>
        <w:autoSpaceDN w:val="0"/>
        <w:adjustRightInd w:val="0"/>
        <w:spacing w:after="0" w:line="23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KËRKESAT E POSAÇME TË POZICIONIT “SPECIALIST SEKRETARIE GJYQËSORE”:</w:t>
      </w:r>
    </w:p>
    <w:p w:rsidR="00383DFF" w:rsidRPr="008E5300" w:rsidRDefault="00383DFF" w:rsidP="00383DF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</w:pP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Të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zotërojë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diplomë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të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arsimit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të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Lartë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,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në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Drejtësi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.</w:t>
      </w:r>
    </w:p>
    <w:p w:rsidR="00383DFF" w:rsidRPr="008E5300" w:rsidRDefault="00383DFF" w:rsidP="00383DF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</w:pP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Të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ketë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njohuri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shumë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të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mira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të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gjuhës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angleze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.</w:t>
      </w:r>
    </w:p>
    <w:p w:rsidR="00383DFF" w:rsidRPr="008E5300" w:rsidRDefault="00383DFF" w:rsidP="00383DF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</w:pP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Të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ketë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të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paktën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3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vite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përvojë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pune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në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 xml:space="preserve"> </w:t>
      </w:r>
      <w:proofErr w:type="spellStart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profesion</w:t>
      </w:r>
      <w:proofErr w:type="spellEnd"/>
      <w:r w:rsidRPr="008E5300">
        <w:rPr>
          <w:rFonts w:ascii="Times New Roman" w:eastAsia="Times New Roman" w:hAnsi="Times New Roman" w:cs="Times New Roman"/>
          <w:color w:val="040404"/>
          <w:sz w:val="24"/>
          <w:szCs w:val="24"/>
          <w:lang w:val="en-US"/>
        </w:rPr>
        <w:t>.</w:t>
      </w:r>
    </w:p>
    <w:p w:rsidR="00383DFF" w:rsidRPr="008E5300" w:rsidRDefault="00383DFF" w:rsidP="00383DF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8E5300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KUSHTE TË PËRGJITHSHME</w:t>
      </w:r>
    </w:p>
    <w:p w:rsidR="00383DFF" w:rsidRPr="008E5300" w:rsidRDefault="00383DFF" w:rsidP="00383DF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:rsidR="00383DFF" w:rsidRPr="008E5300" w:rsidRDefault="00383DFF" w:rsidP="00383DF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Marrëdhënia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punës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Kolegjin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Posaçëm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Apelimit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rregullohet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dispozitat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r w:rsidRPr="008E5300">
        <w:rPr>
          <w:rFonts w:ascii="Times New Roman" w:hAnsi="Times New Roman" w:cs="Times New Roman"/>
          <w:sz w:val="24"/>
          <w:szCs w:val="24"/>
        </w:rPr>
        <w:t>ligjit nr.7961, datë 12.7.1995, "Kodi i Punës i Republikës së Shqipërisë".</w:t>
      </w:r>
    </w:p>
    <w:p w:rsidR="00383DFF" w:rsidRPr="008E5300" w:rsidRDefault="00383DFF" w:rsidP="00383DF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E5300">
        <w:rPr>
          <w:rFonts w:ascii="Times New Roman" w:hAnsi="Times New Roman" w:cs="Times New Roman"/>
          <w:sz w:val="24"/>
          <w:szCs w:val="24"/>
        </w:rPr>
        <w:t xml:space="preserve">Kategoria e pagës për pozicionin e “Specialist Sekretarie Gjyqësore” është </w:t>
      </w:r>
      <w:r w:rsidRPr="008E5300">
        <w:rPr>
          <w:rFonts w:ascii="Times New Roman" w:hAnsi="Times New Roman" w:cs="Times New Roman"/>
          <w:b/>
          <w:sz w:val="24"/>
          <w:szCs w:val="24"/>
        </w:rPr>
        <w:t>III-b</w:t>
      </w:r>
      <w:r w:rsidRPr="008E5300">
        <w:rPr>
          <w:rFonts w:ascii="Times New Roman" w:hAnsi="Times New Roman" w:cs="Times New Roman"/>
          <w:sz w:val="24"/>
          <w:szCs w:val="24"/>
        </w:rPr>
        <w:t>,  sipas vendimit nr. 82/2020 “Për disa shtesa dhe ndryshime në vendimin e Kuvendit nr. 92/2017 “Për miratimin e strukturës organizative, organikës dhe klasifikimit të pagave të personelit të Kolegjit të Posaçëm të Apelimit"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Pr="008E5300">
        <w:rPr>
          <w:rFonts w:ascii="Times New Roman" w:hAnsi="Times New Roman" w:cs="Times New Roman"/>
          <w:sz w:val="24"/>
          <w:szCs w:val="24"/>
        </w:rPr>
        <w:t>i ndryshuar.</w:t>
      </w:r>
    </w:p>
    <w:p w:rsidR="00383DFF" w:rsidRPr="008E5300" w:rsidRDefault="00383DFF" w:rsidP="00383DF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sigurohen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plotësojnë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kriteret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pajisur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me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Çertifikate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Sigurie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Vendimit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Këshillit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Ministrave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nr.188,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datë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04.03.2015.</w:t>
      </w:r>
    </w:p>
    <w:p w:rsidR="00383DFF" w:rsidRDefault="00383DFF" w:rsidP="00383DFF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Kandidatët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kenë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aftësi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tu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përshtatur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grup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presion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afate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kohore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limituara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8E5300" w:rsidRPr="008E5300" w:rsidRDefault="008E5300" w:rsidP="008E5300">
      <w:pPr>
        <w:pStyle w:val="ListParagraph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F257FA" w:rsidRPr="008E5300" w:rsidRDefault="00F257FA" w:rsidP="00294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gjithë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aplikimet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dorëzohen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data </w:t>
      </w:r>
      <w:r w:rsidR="008C0C23">
        <w:rPr>
          <w:rFonts w:ascii="Times New Roman" w:hAnsi="Times New Roman" w:cs="Times New Roman"/>
          <w:b/>
          <w:sz w:val="24"/>
          <w:szCs w:val="24"/>
          <w:lang w:val="en-GB"/>
        </w:rPr>
        <w:t>9</w:t>
      </w:r>
      <w:r w:rsidR="000022D4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8C0C23">
        <w:rPr>
          <w:rFonts w:ascii="Times New Roman" w:hAnsi="Times New Roman" w:cs="Times New Roman"/>
          <w:b/>
          <w:sz w:val="24"/>
          <w:szCs w:val="24"/>
          <w:lang w:val="en-GB"/>
        </w:rPr>
        <w:t>dhjetor</w:t>
      </w:r>
      <w:proofErr w:type="spellEnd"/>
      <w:r w:rsidR="000D0F4E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 w:rsidR="00A34F06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34F06" w:rsidRPr="008E5300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0022D4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8E5300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8C0C23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0022D4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8C0C23">
        <w:rPr>
          <w:rFonts w:ascii="Times New Roman" w:hAnsi="Times New Roman" w:cs="Times New Roman"/>
          <w:b/>
          <w:sz w:val="24"/>
          <w:szCs w:val="24"/>
          <w:lang w:val="en-GB"/>
        </w:rPr>
        <w:t>dhjetor</w:t>
      </w:r>
      <w:proofErr w:type="spellEnd"/>
      <w:r w:rsidR="000022D4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 w:rsidR="0077063C" w:rsidRPr="008E5300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  <w:r w:rsidR="00A34F06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format e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dhëna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më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poshtë</w:t>
      </w:r>
      <w:proofErr w:type="spellEnd"/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>: </w:t>
      </w:r>
    </w:p>
    <w:p w:rsidR="00DD30A7" w:rsidRPr="008E5300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12102D" w:rsidRPr="008E5300" w:rsidRDefault="0012102D" w:rsidP="0012102D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Dërgimin e kërkesës së bashku me dokumentet përkatëse, me anë të postës zyrtare pranë institucionit të KPA-së në adresën: “Bulevardi “Dëshmorët e Kombit, Nr. 03, Tiranë. Aplikimi në rrugë postare duhet të kryhet brenda datës</w:t>
      </w:r>
      <w:r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8E5300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8C0C23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5F3A73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8C0C23">
        <w:rPr>
          <w:rFonts w:ascii="Times New Roman" w:hAnsi="Times New Roman" w:cs="Times New Roman"/>
          <w:b/>
          <w:sz w:val="24"/>
          <w:szCs w:val="24"/>
          <w:lang w:val="en-GB"/>
        </w:rPr>
        <w:t>dhjetor</w:t>
      </w:r>
      <w:proofErr w:type="spellEnd"/>
      <w:r w:rsidR="00043958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, i cili duhet të vërtetohet me fletë-mandatin e lëshuar nga institucioni përkatës postar. KPA-ja do të konfirmojë nëpërmjet postës elektronike marrjen e aplikimit përkatës.</w:t>
      </w:r>
    </w:p>
    <w:p w:rsidR="0012102D" w:rsidRPr="008E5300" w:rsidRDefault="0012102D" w:rsidP="0012102D">
      <w:pPr>
        <w:numPr>
          <w:ilvl w:val="0"/>
          <w:numId w:val="1"/>
        </w:numPr>
        <w:shd w:val="clear" w:color="auto" w:fill="FFFFFF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Dërgimin e kërkesës së bashku me dokumentacionin përkatës me anë të postës elektronike nga data </w:t>
      </w:r>
      <w:r w:rsidR="008C0C23">
        <w:rPr>
          <w:rFonts w:ascii="Times New Roman" w:hAnsi="Times New Roman" w:cs="Times New Roman"/>
          <w:b/>
          <w:sz w:val="24"/>
          <w:szCs w:val="24"/>
          <w:lang w:val="en-GB"/>
        </w:rPr>
        <w:t>9</w:t>
      </w:r>
      <w:r w:rsidR="005F3A73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8C0C23">
        <w:rPr>
          <w:rFonts w:ascii="Times New Roman" w:hAnsi="Times New Roman" w:cs="Times New Roman"/>
          <w:b/>
          <w:sz w:val="24"/>
          <w:szCs w:val="24"/>
          <w:lang w:val="en-GB"/>
        </w:rPr>
        <w:t>dhjetor</w:t>
      </w:r>
      <w:proofErr w:type="spellEnd"/>
      <w:r w:rsidR="00043958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 </w:t>
      </w:r>
      <w:proofErr w:type="spellStart"/>
      <w:r w:rsidR="00043958" w:rsidRPr="008E5300">
        <w:rPr>
          <w:rFonts w:ascii="Times New Roman" w:hAnsi="Times New Roman" w:cs="Times New Roman"/>
          <w:b/>
          <w:sz w:val="24"/>
          <w:szCs w:val="24"/>
          <w:lang w:val="en-GB"/>
        </w:rPr>
        <w:t>deri</w:t>
      </w:r>
      <w:proofErr w:type="spellEnd"/>
      <w:r w:rsidR="00043958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8E5300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8C0C23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="005F3A73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8C0C23">
        <w:rPr>
          <w:rFonts w:ascii="Times New Roman" w:hAnsi="Times New Roman" w:cs="Times New Roman"/>
          <w:b/>
          <w:sz w:val="24"/>
          <w:szCs w:val="24"/>
          <w:lang w:val="en-GB"/>
        </w:rPr>
        <w:t>dhjetor</w:t>
      </w:r>
      <w:proofErr w:type="spellEnd"/>
      <w:r w:rsidR="00043958" w:rsidRPr="008E530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2021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, në adresën </w:t>
      </w:r>
      <w:hyperlink r:id="rId8" w:history="1">
        <w:r w:rsidRPr="008E5300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rekrutime@kpa.al</w:t>
        </w:r>
      </w:hyperlink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. KPA konfirmon nëpërmjet postës elektronike marrjen e aplikimit përkatës.</w:t>
      </w:r>
    </w:p>
    <w:p w:rsidR="0099540E" w:rsidRPr="008E5300" w:rsidRDefault="0099540E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highlight w:val="green"/>
          <w:lang w:eastAsia="sq-AL"/>
        </w:rPr>
      </w:pPr>
    </w:p>
    <w:p w:rsidR="00DD30A7" w:rsidRPr="008E5300" w:rsidRDefault="00DD30A7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kërkesën që paraqet, kandidati përcakton vendin vakant, për  të cilin është i interesuar të aplikojë. Bashkëlidhur me kërkesën, kandidati dorëzon 1 </w:t>
      </w:r>
      <w:r w:rsidR="00320699"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(një) </w:t>
      </w:r>
      <w:r w:rsidRPr="008E5300">
        <w:rPr>
          <w:rFonts w:ascii="Times New Roman" w:eastAsia="Times New Roman" w:hAnsi="Times New Roman" w:cs="Times New Roman"/>
          <w:sz w:val="24"/>
          <w:szCs w:val="24"/>
          <w:lang w:eastAsia="sq-AL"/>
        </w:rPr>
        <w:t>kopje të dokumenteve të mëposhtme:</w:t>
      </w:r>
    </w:p>
    <w:p w:rsidR="00332D42" w:rsidRPr="008E5300" w:rsidRDefault="00332D42" w:rsidP="0029463E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9540E" w:rsidRPr="008E5300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profesional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përfshirë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dhënat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kontaktit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postën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elektronike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zyrtare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adresën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postare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8E5300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Kopje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(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diplomë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letërnjoftimi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(ID),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librezë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pune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orig</w:t>
      </w:r>
      <w:r w:rsidR="008E5300">
        <w:rPr>
          <w:rFonts w:ascii="Times New Roman" w:hAnsi="Times New Roman" w:cs="Times New Roman"/>
          <w:sz w:val="24"/>
          <w:szCs w:val="24"/>
          <w:lang w:val="en-GB"/>
        </w:rPr>
        <w:t>j</w:t>
      </w:r>
      <w:r w:rsidRPr="008E5300">
        <w:rPr>
          <w:rFonts w:ascii="Times New Roman" w:hAnsi="Times New Roman" w:cs="Times New Roman"/>
          <w:sz w:val="24"/>
          <w:szCs w:val="24"/>
          <w:lang w:val="en-GB"/>
        </w:rPr>
        <w:t>inal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ose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noterizuar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. Diplomat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janë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marrë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jashtë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vendit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duhet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njohur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paraprakisht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pranë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C47BA4" w:rsidRPr="008E5300">
        <w:rPr>
          <w:rFonts w:ascii="Times New Roman" w:hAnsi="Times New Roman" w:cs="Times New Roman"/>
          <w:sz w:val="24"/>
          <w:szCs w:val="24"/>
          <w:lang w:val="en-GB"/>
        </w:rPr>
        <w:t>stitucionit</w:t>
      </w:r>
      <w:proofErr w:type="spellEnd"/>
      <w:r w:rsidR="00C47BA4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8E5300">
        <w:rPr>
          <w:rFonts w:ascii="Times New Roman" w:hAnsi="Times New Roman" w:cs="Times New Roman"/>
          <w:sz w:val="24"/>
          <w:szCs w:val="24"/>
          <w:lang w:val="en-GB"/>
        </w:rPr>
        <w:t>përgjegjës</w:t>
      </w:r>
      <w:proofErr w:type="spellEnd"/>
      <w:r w:rsidR="00C47BA4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8E5300">
        <w:rPr>
          <w:rFonts w:ascii="Times New Roman" w:hAnsi="Times New Roman" w:cs="Times New Roman"/>
          <w:sz w:val="24"/>
          <w:szCs w:val="24"/>
          <w:lang w:val="en-GB"/>
        </w:rPr>
        <w:t>për</w:t>
      </w:r>
      <w:proofErr w:type="spellEnd"/>
      <w:r w:rsidR="00C47BA4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C47BA4" w:rsidRPr="008E5300">
        <w:rPr>
          <w:rFonts w:ascii="Times New Roman" w:hAnsi="Times New Roman" w:cs="Times New Roman"/>
          <w:sz w:val="24"/>
          <w:szCs w:val="24"/>
          <w:lang w:val="en-GB"/>
        </w:rPr>
        <w:t>njeh</w:t>
      </w:r>
      <w:r w:rsidRPr="008E5300">
        <w:rPr>
          <w:rFonts w:ascii="Times New Roman" w:hAnsi="Times New Roman" w:cs="Times New Roman"/>
          <w:sz w:val="24"/>
          <w:szCs w:val="24"/>
          <w:lang w:val="en-GB"/>
        </w:rPr>
        <w:t>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diplomave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sipas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legjislacionit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99540E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tij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është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regjistruar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një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procedim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penal; </w:t>
      </w:r>
    </w:p>
    <w:p w:rsidR="008E5300" w:rsidRPr="008E5300" w:rsidRDefault="008E5300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Dokument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çështje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ngarkim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8E5300" w:rsidRDefault="00CA63BA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Vetëdeklarim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8E5300">
        <w:rPr>
          <w:rFonts w:ascii="Times New Roman" w:hAnsi="Times New Roman" w:cs="Times New Roman"/>
          <w:sz w:val="24"/>
          <w:szCs w:val="24"/>
          <w:lang w:val="en-GB"/>
        </w:rPr>
        <w:t>gjendjes</w:t>
      </w:r>
      <w:proofErr w:type="spellEnd"/>
      <w:r w:rsidR="0099540E"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99540E" w:rsidRPr="008E5300">
        <w:rPr>
          <w:rFonts w:ascii="Times New Roman" w:hAnsi="Times New Roman" w:cs="Times New Roman"/>
          <w:sz w:val="24"/>
          <w:szCs w:val="24"/>
          <w:lang w:val="en-GB"/>
        </w:rPr>
        <w:t>gjyqësore</w:t>
      </w:r>
      <w:proofErr w:type="spellEnd"/>
      <w:r w:rsidR="0099540E"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8E5300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Institucioni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nuk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masë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disiplinore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fuqi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8E5300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Vlerësimin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fundit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nga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Eprori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Direkt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;</w:t>
      </w:r>
    </w:p>
    <w:p w:rsidR="0099540E" w:rsidRPr="008E5300" w:rsidRDefault="0099540E" w:rsidP="002946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Cdo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dokumentacion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tjetër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që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vërteton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plotësimin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kushteve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mësipërme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si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dhe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trajnime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kualifikime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arsimin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shtesë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vlerësimet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positive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apo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tjera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përmendura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në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E5300">
        <w:rPr>
          <w:rFonts w:ascii="Times New Roman" w:hAnsi="Times New Roman" w:cs="Times New Roman"/>
          <w:sz w:val="24"/>
          <w:szCs w:val="24"/>
          <w:lang w:val="en-GB"/>
        </w:rPr>
        <w:t>jetëshkrim</w:t>
      </w:r>
      <w:proofErr w:type="spellEnd"/>
      <w:r w:rsidRPr="008E530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DD30A7" w:rsidRPr="008E5300" w:rsidRDefault="00DD30A7" w:rsidP="0029463E">
      <w:pPr>
        <w:shd w:val="clear" w:color="auto" w:fill="FFFFFF"/>
        <w:spacing w:after="0" w:line="276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</w:pPr>
    </w:p>
    <w:p w:rsidR="00932481" w:rsidRPr="008E5300" w:rsidRDefault="00DD30A7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300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sq-AL"/>
        </w:rPr>
        <w:t>Kandidatët të cilët aplikojnë nëpërmjet postës elektronike,</w:t>
      </w:r>
      <w:r w:rsidRPr="008E5300">
        <w:rPr>
          <w:rFonts w:ascii="Times New Roman" w:hAnsi="Times New Roman" w:cs="Times New Roman"/>
          <w:sz w:val="24"/>
          <w:szCs w:val="24"/>
          <w:lang w:eastAsia="sq-AL"/>
        </w:rPr>
        <w:t xml:space="preserve"> nëse do të vlerësohen që plotësojnë kriteret ligjore, duhet të paraqesin ditën e intervistës dokumentet origjinale ose të njësuara me origjinalin, që vërtetojnë kushtet e parashikuara </w:t>
      </w:r>
      <w:r w:rsidR="00C47BA4" w:rsidRPr="008E5300">
        <w:rPr>
          <w:rFonts w:ascii="Times New Roman" w:hAnsi="Times New Roman" w:cs="Times New Roman"/>
          <w:sz w:val="24"/>
          <w:szCs w:val="24"/>
          <w:lang w:eastAsia="sq-AL"/>
        </w:rPr>
        <w:t>sipas pikave 1-</w:t>
      </w:r>
      <w:r w:rsidR="008E5300">
        <w:rPr>
          <w:rFonts w:ascii="Times New Roman" w:hAnsi="Times New Roman" w:cs="Times New Roman"/>
          <w:sz w:val="24"/>
          <w:szCs w:val="24"/>
          <w:lang w:eastAsia="sq-AL"/>
        </w:rPr>
        <w:t>8</w:t>
      </w:r>
      <w:r w:rsidR="00C47BA4" w:rsidRPr="008E5300">
        <w:rPr>
          <w:rFonts w:ascii="Times New Roman" w:hAnsi="Times New Roman" w:cs="Times New Roman"/>
          <w:sz w:val="24"/>
          <w:szCs w:val="24"/>
          <w:lang w:eastAsia="sq-AL"/>
        </w:rPr>
        <w:t>.</w:t>
      </w:r>
    </w:p>
    <w:p w:rsidR="00932481" w:rsidRPr="008E5300" w:rsidRDefault="00932481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A73" w:rsidRPr="008E5300" w:rsidRDefault="005F3A73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A73" w:rsidRPr="008E5300" w:rsidRDefault="005F3A73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5B0B" w:rsidRPr="008E5300" w:rsidRDefault="00B25B0B" w:rsidP="0029463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5B0B" w:rsidRPr="008E5300" w:rsidSect="00383DFF">
      <w:footerReference w:type="default" r:id="rId9"/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BAC" w:rsidRDefault="00347BAC" w:rsidP="00FE2D50">
      <w:pPr>
        <w:spacing w:after="0" w:line="240" w:lineRule="auto"/>
      </w:pPr>
      <w:r>
        <w:separator/>
      </w:r>
    </w:p>
  </w:endnote>
  <w:endnote w:type="continuationSeparator" w:id="0">
    <w:p w:rsidR="00347BAC" w:rsidRDefault="00347BAC" w:rsidP="00FE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D50" w:rsidRDefault="00FE2D50" w:rsidP="00FE2D50">
    <w:pPr>
      <w:pStyle w:val="Footer"/>
    </w:pPr>
    <w:r>
      <w:t>_____________________________________________________________________________</w:t>
    </w:r>
    <w:r w:rsidR="00383DFF">
      <w:t>________</w:t>
    </w:r>
  </w:p>
  <w:p w:rsidR="00383DFF" w:rsidRDefault="00FE2D50" w:rsidP="00FE2D50">
    <w:pPr>
      <w:pStyle w:val="Footer"/>
      <w:tabs>
        <w:tab w:val="left" w:pos="7764"/>
      </w:tabs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                          </w:t>
    </w:r>
  </w:p>
  <w:p w:rsidR="00FE2D50" w:rsidRPr="00FE2D50" w:rsidRDefault="00FE2D50" w:rsidP="00383DFF">
    <w:pPr>
      <w:pStyle w:val="Footer"/>
      <w:tabs>
        <w:tab w:val="left" w:pos="7764"/>
      </w:tabs>
      <w:jc w:val="center"/>
      <w:rPr>
        <w:rFonts w:ascii="Times New Roman" w:hAnsi="Times New Roman" w:cs="Times New Roman"/>
        <w:sz w:val="18"/>
        <w:szCs w:val="18"/>
      </w:rPr>
    </w:pPr>
    <w:r w:rsidRPr="00FE2D50">
      <w:rPr>
        <w:rFonts w:ascii="Times New Roman" w:hAnsi="Times New Roman" w:cs="Times New Roman"/>
        <w:sz w:val="18"/>
        <w:szCs w:val="18"/>
      </w:rPr>
      <w:t xml:space="preserve">Bulevardi “Dëshmorët e Kombit” Nr. 3, Tiranë, e-mail: </w:t>
    </w:r>
    <w:hyperlink r:id="rId1" w:history="1">
      <w:r w:rsidRPr="00FE2D50">
        <w:rPr>
          <w:rStyle w:val="Hyperlink"/>
          <w:rFonts w:ascii="Times New Roman" w:hAnsi="Times New Roman" w:cs="Times New Roman"/>
          <w:sz w:val="18"/>
          <w:szCs w:val="18"/>
        </w:rPr>
        <w:t>info@kpa.al</w:t>
      </w:r>
    </w:hyperlink>
    <w:r w:rsidRPr="00FE2D50">
      <w:rPr>
        <w:rFonts w:ascii="Times New Roman" w:hAnsi="Times New Roman" w:cs="Times New Roman"/>
        <w:sz w:val="18"/>
        <w:szCs w:val="18"/>
      </w:rPr>
      <w:t>, www.kpa.al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BAC" w:rsidRDefault="00347BAC" w:rsidP="00FE2D50">
      <w:pPr>
        <w:spacing w:after="0" w:line="240" w:lineRule="auto"/>
      </w:pPr>
      <w:r>
        <w:separator/>
      </w:r>
    </w:p>
  </w:footnote>
  <w:footnote w:type="continuationSeparator" w:id="0">
    <w:p w:rsidR="00347BAC" w:rsidRDefault="00347BAC" w:rsidP="00FE2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F4CA8"/>
    <w:multiLevelType w:val="hybridMultilevel"/>
    <w:tmpl w:val="0FA8018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53153"/>
    <w:multiLevelType w:val="multilevel"/>
    <w:tmpl w:val="D95A0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2315B8"/>
    <w:multiLevelType w:val="hybridMultilevel"/>
    <w:tmpl w:val="E67CD57A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E3552"/>
    <w:multiLevelType w:val="hybridMultilevel"/>
    <w:tmpl w:val="718A3F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63D"/>
    <w:multiLevelType w:val="hybridMultilevel"/>
    <w:tmpl w:val="76EA70CE"/>
    <w:lvl w:ilvl="0" w:tplc="17CC4FB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AB44973"/>
    <w:multiLevelType w:val="hybridMultilevel"/>
    <w:tmpl w:val="2AC65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5B40"/>
    <w:multiLevelType w:val="hybridMultilevel"/>
    <w:tmpl w:val="C3A8B242"/>
    <w:lvl w:ilvl="0" w:tplc="F662CCB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9826BB"/>
    <w:multiLevelType w:val="hybridMultilevel"/>
    <w:tmpl w:val="75AEF3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B342A"/>
    <w:multiLevelType w:val="hybridMultilevel"/>
    <w:tmpl w:val="6DCCA234"/>
    <w:lvl w:ilvl="0" w:tplc="1E66AF9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F6642CF"/>
    <w:multiLevelType w:val="hybridMultilevel"/>
    <w:tmpl w:val="A232D24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1468C"/>
    <w:multiLevelType w:val="hybridMultilevel"/>
    <w:tmpl w:val="4AE2116C"/>
    <w:lvl w:ilvl="0" w:tplc="0409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26374F4B"/>
    <w:multiLevelType w:val="multilevel"/>
    <w:tmpl w:val="4BE6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77619AC"/>
    <w:multiLevelType w:val="hybridMultilevel"/>
    <w:tmpl w:val="1172AABA"/>
    <w:lvl w:ilvl="0" w:tplc="F662CCBE">
      <w:start w:val="1"/>
      <w:numFmt w:val="bullet"/>
      <w:lvlText w:val="-"/>
      <w:lvlJc w:val="left"/>
      <w:pPr>
        <w:ind w:left="644" w:hanging="360"/>
      </w:pPr>
      <w:rPr>
        <w:rFonts w:ascii="Times New Roman" w:eastAsia="MS Mincho" w:hAnsi="Times New Roman"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364" w:hanging="360"/>
      </w:pPr>
    </w:lvl>
    <w:lvl w:ilvl="2" w:tplc="041C001B" w:tentative="1">
      <w:start w:val="1"/>
      <w:numFmt w:val="lowerRoman"/>
      <w:lvlText w:val="%3."/>
      <w:lvlJc w:val="right"/>
      <w:pPr>
        <w:ind w:left="2084" w:hanging="180"/>
      </w:pPr>
    </w:lvl>
    <w:lvl w:ilvl="3" w:tplc="041C000F" w:tentative="1">
      <w:start w:val="1"/>
      <w:numFmt w:val="decimal"/>
      <w:lvlText w:val="%4."/>
      <w:lvlJc w:val="left"/>
      <w:pPr>
        <w:ind w:left="2804" w:hanging="360"/>
      </w:pPr>
    </w:lvl>
    <w:lvl w:ilvl="4" w:tplc="041C0019" w:tentative="1">
      <w:start w:val="1"/>
      <w:numFmt w:val="lowerLetter"/>
      <w:lvlText w:val="%5."/>
      <w:lvlJc w:val="left"/>
      <w:pPr>
        <w:ind w:left="3524" w:hanging="360"/>
      </w:pPr>
    </w:lvl>
    <w:lvl w:ilvl="5" w:tplc="041C001B" w:tentative="1">
      <w:start w:val="1"/>
      <w:numFmt w:val="lowerRoman"/>
      <w:lvlText w:val="%6."/>
      <w:lvlJc w:val="right"/>
      <w:pPr>
        <w:ind w:left="4244" w:hanging="180"/>
      </w:pPr>
    </w:lvl>
    <w:lvl w:ilvl="6" w:tplc="041C000F" w:tentative="1">
      <w:start w:val="1"/>
      <w:numFmt w:val="decimal"/>
      <w:lvlText w:val="%7."/>
      <w:lvlJc w:val="left"/>
      <w:pPr>
        <w:ind w:left="4964" w:hanging="360"/>
      </w:pPr>
    </w:lvl>
    <w:lvl w:ilvl="7" w:tplc="041C0019" w:tentative="1">
      <w:start w:val="1"/>
      <w:numFmt w:val="lowerLetter"/>
      <w:lvlText w:val="%8."/>
      <w:lvlJc w:val="left"/>
      <w:pPr>
        <w:ind w:left="5684" w:hanging="360"/>
      </w:pPr>
    </w:lvl>
    <w:lvl w:ilvl="8" w:tplc="041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FB44E6D"/>
    <w:multiLevelType w:val="multilevel"/>
    <w:tmpl w:val="C2CE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A37178"/>
    <w:multiLevelType w:val="hybridMultilevel"/>
    <w:tmpl w:val="779AF3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B67D1E"/>
    <w:multiLevelType w:val="hybridMultilevel"/>
    <w:tmpl w:val="71F66884"/>
    <w:lvl w:ilvl="0" w:tplc="F662CCBE">
      <w:start w:val="1"/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65205"/>
    <w:multiLevelType w:val="multilevel"/>
    <w:tmpl w:val="C42A0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901F9A"/>
    <w:multiLevelType w:val="multilevel"/>
    <w:tmpl w:val="32A67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3E600F2"/>
    <w:multiLevelType w:val="multilevel"/>
    <w:tmpl w:val="CA32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EC40E9"/>
    <w:multiLevelType w:val="hybridMultilevel"/>
    <w:tmpl w:val="F31AB1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0D7D4A"/>
    <w:multiLevelType w:val="hybridMultilevel"/>
    <w:tmpl w:val="6C3482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4243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9B57C4"/>
    <w:multiLevelType w:val="hybridMultilevel"/>
    <w:tmpl w:val="1E00524C"/>
    <w:lvl w:ilvl="0" w:tplc="8B6E8694">
      <w:start w:val="1"/>
      <w:numFmt w:val="decimal"/>
      <w:lvlText w:val="%1."/>
      <w:lvlJc w:val="left"/>
      <w:pPr>
        <w:ind w:left="3763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E934CB"/>
    <w:multiLevelType w:val="multilevel"/>
    <w:tmpl w:val="3A86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A136FF7"/>
    <w:multiLevelType w:val="hybridMultilevel"/>
    <w:tmpl w:val="62DC2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8C59CF"/>
    <w:multiLevelType w:val="hybridMultilevel"/>
    <w:tmpl w:val="2FF67E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25723B8"/>
    <w:multiLevelType w:val="hybridMultilevel"/>
    <w:tmpl w:val="6890CFEC"/>
    <w:lvl w:ilvl="0" w:tplc="4AAC229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B1189D"/>
    <w:multiLevelType w:val="hybridMultilevel"/>
    <w:tmpl w:val="00762B1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FF74DD"/>
    <w:multiLevelType w:val="multilevel"/>
    <w:tmpl w:val="13E6A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673C284C"/>
    <w:multiLevelType w:val="multilevel"/>
    <w:tmpl w:val="3AEC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9FA6B57"/>
    <w:multiLevelType w:val="hybridMultilevel"/>
    <w:tmpl w:val="B156D7C0"/>
    <w:lvl w:ilvl="0" w:tplc="9D1A6C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3134EB"/>
    <w:multiLevelType w:val="hybridMultilevel"/>
    <w:tmpl w:val="D7AC670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CE38DF"/>
    <w:multiLevelType w:val="hybridMultilevel"/>
    <w:tmpl w:val="2A44F9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720247"/>
    <w:multiLevelType w:val="hybridMultilevel"/>
    <w:tmpl w:val="18C23B8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EB413D"/>
    <w:multiLevelType w:val="multilevel"/>
    <w:tmpl w:val="FA064B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18"/>
  </w:num>
  <w:num w:numId="4">
    <w:abstractNumId w:val="14"/>
  </w:num>
  <w:num w:numId="5">
    <w:abstractNumId w:val="26"/>
  </w:num>
  <w:num w:numId="6">
    <w:abstractNumId w:val="30"/>
  </w:num>
  <w:num w:numId="7">
    <w:abstractNumId w:val="21"/>
  </w:num>
  <w:num w:numId="8">
    <w:abstractNumId w:val="5"/>
  </w:num>
  <w:num w:numId="9">
    <w:abstractNumId w:val="17"/>
  </w:num>
  <w:num w:numId="10">
    <w:abstractNumId w:val="7"/>
  </w:num>
  <w:num w:numId="11">
    <w:abstractNumId w:val="20"/>
  </w:num>
  <w:num w:numId="12">
    <w:abstractNumId w:val="0"/>
  </w:num>
  <w:num w:numId="13">
    <w:abstractNumId w:val="8"/>
  </w:num>
  <w:num w:numId="14">
    <w:abstractNumId w:val="31"/>
  </w:num>
  <w:num w:numId="15">
    <w:abstractNumId w:val="10"/>
  </w:num>
  <w:num w:numId="16">
    <w:abstractNumId w:val="3"/>
  </w:num>
  <w:num w:numId="17">
    <w:abstractNumId w:val="15"/>
  </w:num>
  <w:num w:numId="18">
    <w:abstractNumId w:val="12"/>
  </w:num>
  <w:num w:numId="19">
    <w:abstractNumId w:val="6"/>
  </w:num>
  <w:num w:numId="20">
    <w:abstractNumId w:val="32"/>
  </w:num>
  <w:num w:numId="21">
    <w:abstractNumId w:val="2"/>
  </w:num>
  <w:num w:numId="22">
    <w:abstractNumId w:val="4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</w:num>
  <w:num w:numId="26">
    <w:abstractNumId w:val="25"/>
  </w:num>
  <w:num w:numId="27">
    <w:abstractNumId w:val="28"/>
  </w:num>
  <w:num w:numId="28">
    <w:abstractNumId w:val="9"/>
  </w:num>
  <w:num w:numId="29">
    <w:abstractNumId w:val="27"/>
  </w:num>
  <w:num w:numId="30">
    <w:abstractNumId w:val="33"/>
  </w:num>
  <w:num w:numId="31">
    <w:abstractNumId w:val="16"/>
  </w:num>
  <w:num w:numId="32">
    <w:abstractNumId w:val="11"/>
  </w:num>
  <w:num w:numId="33">
    <w:abstractNumId w:val="22"/>
  </w:num>
  <w:num w:numId="34">
    <w:abstractNumId w:val="24"/>
  </w:num>
  <w:num w:numId="35">
    <w:abstractNumId w:val="19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AC2"/>
    <w:rsid w:val="000022D4"/>
    <w:rsid w:val="00010C9C"/>
    <w:rsid w:val="00043958"/>
    <w:rsid w:val="00072582"/>
    <w:rsid w:val="000C6FAB"/>
    <w:rsid w:val="000D0F4E"/>
    <w:rsid w:val="000D3615"/>
    <w:rsid w:val="000E1DFC"/>
    <w:rsid w:val="000F52C0"/>
    <w:rsid w:val="0012102D"/>
    <w:rsid w:val="00131510"/>
    <w:rsid w:val="00160AC2"/>
    <w:rsid w:val="001767A4"/>
    <w:rsid w:val="00191352"/>
    <w:rsid w:val="0020036E"/>
    <w:rsid w:val="002345E3"/>
    <w:rsid w:val="00251234"/>
    <w:rsid w:val="00266399"/>
    <w:rsid w:val="00271430"/>
    <w:rsid w:val="0028782D"/>
    <w:rsid w:val="00292C30"/>
    <w:rsid w:val="0029463E"/>
    <w:rsid w:val="002A7703"/>
    <w:rsid w:val="0030119D"/>
    <w:rsid w:val="00301B9B"/>
    <w:rsid w:val="003051A2"/>
    <w:rsid w:val="00320699"/>
    <w:rsid w:val="00332D42"/>
    <w:rsid w:val="00347BAC"/>
    <w:rsid w:val="00357D2A"/>
    <w:rsid w:val="00371682"/>
    <w:rsid w:val="00383DFF"/>
    <w:rsid w:val="00386D75"/>
    <w:rsid w:val="003C3B92"/>
    <w:rsid w:val="003E23C7"/>
    <w:rsid w:val="0040499D"/>
    <w:rsid w:val="004254D0"/>
    <w:rsid w:val="004263EB"/>
    <w:rsid w:val="00437F0A"/>
    <w:rsid w:val="00515B85"/>
    <w:rsid w:val="005D1308"/>
    <w:rsid w:val="005E0B82"/>
    <w:rsid w:val="005E3CCE"/>
    <w:rsid w:val="005F3A73"/>
    <w:rsid w:val="00643C75"/>
    <w:rsid w:val="0064553E"/>
    <w:rsid w:val="00660CBF"/>
    <w:rsid w:val="006A20DA"/>
    <w:rsid w:val="006A5A4B"/>
    <w:rsid w:val="006F274C"/>
    <w:rsid w:val="0076553C"/>
    <w:rsid w:val="0077063C"/>
    <w:rsid w:val="0077454E"/>
    <w:rsid w:val="00790493"/>
    <w:rsid w:val="007A1B22"/>
    <w:rsid w:val="007B29D0"/>
    <w:rsid w:val="00840F12"/>
    <w:rsid w:val="008C0C23"/>
    <w:rsid w:val="008E5300"/>
    <w:rsid w:val="008E68D8"/>
    <w:rsid w:val="00917FE0"/>
    <w:rsid w:val="00932481"/>
    <w:rsid w:val="00990B9F"/>
    <w:rsid w:val="0099540E"/>
    <w:rsid w:val="009B02FF"/>
    <w:rsid w:val="009D3828"/>
    <w:rsid w:val="00A0501F"/>
    <w:rsid w:val="00A305E2"/>
    <w:rsid w:val="00A34F06"/>
    <w:rsid w:val="00A5733F"/>
    <w:rsid w:val="00A81BC9"/>
    <w:rsid w:val="00A97C99"/>
    <w:rsid w:val="00B11DF4"/>
    <w:rsid w:val="00B25B0B"/>
    <w:rsid w:val="00B9758B"/>
    <w:rsid w:val="00BA21D0"/>
    <w:rsid w:val="00C01C48"/>
    <w:rsid w:val="00C11575"/>
    <w:rsid w:val="00C2179F"/>
    <w:rsid w:val="00C370A3"/>
    <w:rsid w:val="00C47BA4"/>
    <w:rsid w:val="00C5346D"/>
    <w:rsid w:val="00C83237"/>
    <w:rsid w:val="00CA63BA"/>
    <w:rsid w:val="00CB3958"/>
    <w:rsid w:val="00CB6651"/>
    <w:rsid w:val="00D005A8"/>
    <w:rsid w:val="00D85E12"/>
    <w:rsid w:val="00D943C6"/>
    <w:rsid w:val="00DD30A7"/>
    <w:rsid w:val="00DE74F5"/>
    <w:rsid w:val="00DF0BE3"/>
    <w:rsid w:val="00E44F82"/>
    <w:rsid w:val="00E536D8"/>
    <w:rsid w:val="00E817C4"/>
    <w:rsid w:val="00F13A4E"/>
    <w:rsid w:val="00F257FA"/>
    <w:rsid w:val="00F30C19"/>
    <w:rsid w:val="00F62530"/>
    <w:rsid w:val="00F91966"/>
    <w:rsid w:val="00F9241A"/>
    <w:rsid w:val="00FD2E58"/>
    <w:rsid w:val="00F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D0D82A-0653-4A55-AEDB-036E455A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30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D30A7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30A7"/>
  </w:style>
  <w:style w:type="paragraph" w:customStyle="1" w:styleId="Default">
    <w:name w:val="Default"/>
    <w:rsid w:val="00932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4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54E"/>
    <w:rPr>
      <w:rFonts w:ascii="Segoe UI" w:hAnsi="Segoe UI" w:cs="Segoe UI"/>
      <w:sz w:val="18"/>
      <w:szCs w:val="18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2D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D50"/>
    <w:rPr>
      <w:lang w:val="sq-AL"/>
    </w:rPr>
  </w:style>
  <w:style w:type="character" w:styleId="Hyperlink">
    <w:name w:val="Hyperlink"/>
    <w:rsid w:val="00FE2D5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F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F3A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ime@kpa.a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kpa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8</cp:revision>
  <cp:lastPrinted>2021-12-07T12:59:00Z</cp:lastPrinted>
  <dcterms:created xsi:type="dcterms:W3CDTF">2021-10-05T12:07:00Z</dcterms:created>
  <dcterms:modified xsi:type="dcterms:W3CDTF">2021-12-07T12:59:00Z</dcterms:modified>
</cp:coreProperties>
</file>